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2C4A" w:rsidRDefault="00992C4A" w:rsidP="00992C4A">
      <w:pPr>
        <w:pStyle w:val="2"/>
        <w:tabs>
          <w:tab w:val="left" w:pos="5580"/>
        </w:tabs>
        <w:spacing w:line="240" w:lineRule="auto"/>
        <w:jc w:val="center"/>
        <w:rPr>
          <w:sz w:val="28"/>
          <w:szCs w:val="28"/>
        </w:rPr>
      </w:pPr>
      <w:r>
        <w:rPr>
          <w:sz w:val="28"/>
          <w:szCs w:val="28"/>
        </w:rPr>
        <w:t>РЕСПУБЛИКА  МОРДОВИЯ</w:t>
      </w:r>
    </w:p>
    <w:p w:rsidR="00992C4A" w:rsidRDefault="00992C4A" w:rsidP="00992C4A">
      <w:pPr>
        <w:pStyle w:val="2"/>
        <w:tabs>
          <w:tab w:val="left" w:pos="5580"/>
        </w:tabs>
        <w:spacing w:line="240" w:lineRule="auto"/>
        <w:jc w:val="center"/>
        <w:rPr>
          <w:sz w:val="28"/>
          <w:szCs w:val="28"/>
        </w:rPr>
      </w:pPr>
      <w:r>
        <w:rPr>
          <w:sz w:val="28"/>
          <w:szCs w:val="28"/>
        </w:rPr>
        <w:t>Администрация Октябрьского  сельского  поселения</w:t>
      </w:r>
    </w:p>
    <w:p w:rsidR="00992C4A" w:rsidRDefault="00992C4A" w:rsidP="00992C4A">
      <w:pPr>
        <w:pStyle w:val="2"/>
        <w:tabs>
          <w:tab w:val="left" w:pos="5580"/>
        </w:tabs>
        <w:spacing w:line="240" w:lineRule="auto"/>
        <w:jc w:val="center"/>
        <w:rPr>
          <w:sz w:val="28"/>
          <w:szCs w:val="28"/>
        </w:rPr>
      </w:pPr>
      <w:proofErr w:type="spellStart"/>
      <w:r>
        <w:rPr>
          <w:sz w:val="28"/>
          <w:szCs w:val="28"/>
        </w:rPr>
        <w:t>Ардатовского</w:t>
      </w:r>
      <w:proofErr w:type="spellEnd"/>
      <w:r>
        <w:rPr>
          <w:sz w:val="28"/>
          <w:szCs w:val="28"/>
        </w:rPr>
        <w:t xml:space="preserve"> муниципального района Республики Мордовия</w:t>
      </w:r>
    </w:p>
    <w:p w:rsidR="00992C4A" w:rsidRDefault="00992C4A" w:rsidP="00992C4A">
      <w:pPr>
        <w:pStyle w:val="2"/>
        <w:tabs>
          <w:tab w:val="left" w:pos="5580"/>
        </w:tabs>
        <w:spacing w:line="240" w:lineRule="auto"/>
        <w:jc w:val="center"/>
        <w:rPr>
          <w:sz w:val="28"/>
          <w:szCs w:val="28"/>
        </w:rPr>
      </w:pPr>
    </w:p>
    <w:p w:rsidR="00992C4A" w:rsidRDefault="00992C4A" w:rsidP="00992C4A">
      <w:pPr>
        <w:pStyle w:val="2"/>
        <w:pBdr>
          <w:bottom w:val="single" w:sz="12" w:space="1" w:color="auto"/>
        </w:pBdr>
        <w:tabs>
          <w:tab w:val="left" w:pos="5580"/>
        </w:tabs>
        <w:spacing w:line="240" w:lineRule="auto"/>
        <w:ind w:left="0"/>
        <w:rPr>
          <w:sz w:val="28"/>
          <w:szCs w:val="28"/>
        </w:rPr>
      </w:pPr>
      <w:r>
        <w:rPr>
          <w:sz w:val="28"/>
          <w:szCs w:val="28"/>
        </w:rPr>
        <w:t xml:space="preserve">                                                  ПОСТАНОВЛЕНИЕ</w:t>
      </w:r>
    </w:p>
    <w:p w:rsidR="00992C4A" w:rsidRDefault="00992C4A" w:rsidP="00992C4A">
      <w:pPr>
        <w:pStyle w:val="2"/>
        <w:tabs>
          <w:tab w:val="left" w:pos="5580"/>
        </w:tabs>
        <w:spacing w:line="240" w:lineRule="auto"/>
        <w:jc w:val="center"/>
        <w:rPr>
          <w:sz w:val="28"/>
          <w:szCs w:val="28"/>
        </w:rPr>
      </w:pPr>
      <w:r>
        <w:rPr>
          <w:sz w:val="28"/>
          <w:szCs w:val="28"/>
        </w:rPr>
        <w:t>п</w:t>
      </w:r>
      <w:proofErr w:type="gramStart"/>
      <w:r>
        <w:rPr>
          <w:sz w:val="28"/>
          <w:szCs w:val="28"/>
        </w:rPr>
        <w:t>.О</w:t>
      </w:r>
      <w:proofErr w:type="gramEnd"/>
      <w:r>
        <w:rPr>
          <w:sz w:val="28"/>
          <w:szCs w:val="28"/>
        </w:rPr>
        <w:t>ктябрьский</w:t>
      </w:r>
    </w:p>
    <w:p w:rsidR="00992C4A" w:rsidRDefault="00992C4A" w:rsidP="00992C4A">
      <w:r>
        <w:rPr>
          <w:bCs/>
        </w:rPr>
        <w:t>от 01 декабря  2017 г</w:t>
      </w:r>
      <w:r>
        <w:t xml:space="preserve">                                                                                № 67</w:t>
      </w:r>
    </w:p>
    <w:p w:rsidR="00992C4A" w:rsidRDefault="00992C4A" w:rsidP="00992C4A">
      <w:pPr>
        <w:rPr>
          <w:szCs w:val="28"/>
        </w:rPr>
      </w:pPr>
    </w:p>
    <w:p w:rsidR="00992C4A" w:rsidRDefault="00992C4A" w:rsidP="00992C4A">
      <w:pPr>
        <w:ind w:left="708"/>
        <w:jc w:val="both"/>
        <w:rPr>
          <w:rFonts w:ascii="Times New Roman CYR" w:hAnsi="Times New Roman CYR" w:cs="Times New Roman CYR"/>
          <w:b/>
          <w:szCs w:val="28"/>
        </w:rPr>
      </w:pPr>
      <w:r>
        <w:rPr>
          <w:rFonts w:ascii="Times New Roman CYR" w:hAnsi="Times New Roman CYR" w:cs="Times New Roman CYR"/>
          <w:b/>
          <w:szCs w:val="28"/>
        </w:rPr>
        <w:t xml:space="preserve">Об утверждении Программы комплексного развития коммунальной инфраструктуры Октябрьского сельского поселения </w:t>
      </w:r>
      <w:proofErr w:type="spellStart"/>
      <w:r>
        <w:rPr>
          <w:rFonts w:ascii="Times New Roman CYR" w:hAnsi="Times New Roman CYR" w:cs="Times New Roman CYR"/>
          <w:b/>
          <w:szCs w:val="28"/>
        </w:rPr>
        <w:t>Ардатовского</w:t>
      </w:r>
      <w:proofErr w:type="spellEnd"/>
      <w:r>
        <w:rPr>
          <w:rFonts w:ascii="Times New Roman CYR" w:hAnsi="Times New Roman CYR" w:cs="Times New Roman CYR"/>
          <w:b/>
          <w:szCs w:val="28"/>
        </w:rPr>
        <w:t xml:space="preserve"> муниципального района Республики Мордовия на 2017- 2027  годы</w:t>
      </w:r>
    </w:p>
    <w:p w:rsidR="00992C4A" w:rsidRDefault="00992C4A" w:rsidP="00992C4A"/>
    <w:p w:rsidR="00992C4A" w:rsidRDefault="00992C4A" w:rsidP="00992C4A"/>
    <w:p w:rsidR="00992C4A" w:rsidRDefault="00992C4A" w:rsidP="00992C4A">
      <w:pPr>
        <w:ind w:firstLine="708"/>
        <w:jc w:val="both"/>
        <w:rPr>
          <w:szCs w:val="28"/>
        </w:rPr>
      </w:pPr>
      <w:proofErr w:type="gramStart"/>
      <w:r>
        <w:rPr>
          <w:rFonts w:ascii="Times New Roman CYR" w:hAnsi="Times New Roman CYR" w:cs="Times New Roman CYR"/>
          <w:szCs w:val="28"/>
        </w:rPr>
        <w:t>В соответствии со статьей 8 Градостроительного кодекса Российской Федерации, Федеральным законом от 29 декабря 2014 года № 456-ФЗ «О внесении изменений в Градостроительный кодекс Российской Федерации и отдельные законодательные акты Российской Федерации», Федеральным законом от 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от 14 июня 2013 года № 502  «Об утверждении</w:t>
      </w:r>
      <w:proofErr w:type="gramEnd"/>
      <w:r>
        <w:rPr>
          <w:rFonts w:ascii="Times New Roman CYR" w:hAnsi="Times New Roman CYR" w:cs="Times New Roman CYR"/>
          <w:szCs w:val="28"/>
        </w:rPr>
        <w:t xml:space="preserve"> требований к программам комплексного развития коммунальной инфраструктуры поселений, городских округов»,  на основании Устава Октябрьского сельского поселения </w:t>
      </w:r>
      <w:proofErr w:type="spellStart"/>
      <w:r>
        <w:rPr>
          <w:rFonts w:ascii="Times New Roman CYR" w:hAnsi="Times New Roman CYR" w:cs="Times New Roman CYR"/>
          <w:szCs w:val="28"/>
        </w:rPr>
        <w:t>Ардатовского</w:t>
      </w:r>
      <w:proofErr w:type="spellEnd"/>
      <w:r>
        <w:rPr>
          <w:rFonts w:ascii="Times New Roman CYR" w:hAnsi="Times New Roman CYR" w:cs="Times New Roman CYR"/>
          <w:szCs w:val="28"/>
        </w:rPr>
        <w:t xml:space="preserve"> муниципального района Республики Мордовия администрация </w:t>
      </w:r>
      <w:r>
        <w:rPr>
          <w:szCs w:val="28"/>
        </w:rPr>
        <w:t xml:space="preserve">  </w:t>
      </w:r>
      <w:r>
        <w:rPr>
          <w:rFonts w:ascii="Times New Roman CYR" w:hAnsi="Times New Roman CYR" w:cs="Times New Roman CYR"/>
          <w:szCs w:val="28"/>
        </w:rPr>
        <w:t>Октябрьского сельского поселения</w:t>
      </w:r>
    </w:p>
    <w:p w:rsidR="00992C4A" w:rsidRDefault="00992C4A" w:rsidP="00992C4A">
      <w:pPr>
        <w:ind w:firstLine="708"/>
        <w:jc w:val="both"/>
        <w:rPr>
          <w:szCs w:val="28"/>
        </w:rPr>
      </w:pPr>
      <w:r>
        <w:rPr>
          <w:szCs w:val="28"/>
        </w:rPr>
        <w:t>ПОСТАНОВЛЯЕТ:</w:t>
      </w:r>
    </w:p>
    <w:p w:rsidR="00992C4A" w:rsidRDefault="00992C4A" w:rsidP="00992C4A">
      <w:pPr>
        <w:ind w:firstLine="708"/>
        <w:jc w:val="both"/>
        <w:rPr>
          <w:rFonts w:ascii="Times New Roman CYR" w:hAnsi="Times New Roman CYR" w:cs="Times New Roman CYR"/>
          <w:szCs w:val="28"/>
        </w:rPr>
      </w:pPr>
      <w:r>
        <w:rPr>
          <w:szCs w:val="28"/>
        </w:rPr>
        <w:t xml:space="preserve">1. </w:t>
      </w:r>
      <w:r>
        <w:rPr>
          <w:spacing w:val="-4"/>
          <w:szCs w:val="28"/>
        </w:rPr>
        <w:t xml:space="preserve">Утвердить </w:t>
      </w:r>
      <w:r>
        <w:rPr>
          <w:rFonts w:ascii="Times New Roman CYR" w:hAnsi="Times New Roman CYR" w:cs="Times New Roman CYR"/>
          <w:szCs w:val="28"/>
        </w:rPr>
        <w:t xml:space="preserve">Программу комплексного развития коммунальной инфраструктуры Октябрьского сельского поселения </w:t>
      </w:r>
      <w:proofErr w:type="spellStart"/>
      <w:r>
        <w:rPr>
          <w:rFonts w:ascii="Times New Roman CYR" w:hAnsi="Times New Roman CYR" w:cs="Times New Roman CYR"/>
          <w:szCs w:val="28"/>
        </w:rPr>
        <w:t>Ардатовского</w:t>
      </w:r>
      <w:proofErr w:type="spellEnd"/>
      <w:r>
        <w:rPr>
          <w:rFonts w:ascii="Times New Roman CYR" w:hAnsi="Times New Roman CYR" w:cs="Times New Roman CYR"/>
          <w:szCs w:val="28"/>
        </w:rPr>
        <w:t xml:space="preserve"> муниципального района Республики Мордовия</w:t>
      </w:r>
      <w:r>
        <w:rPr>
          <w:szCs w:val="28"/>
        </w:rPr>
        <w:t xml:space="preserve">  </w:t>
      </w:r>
      <w:r>
        <w:rPr>
          <w:rFonts w:ascii="Times New Roman CYR" w:hAnsi="Times New Roman CYR" w:cs="Times New Roman CYR"/>
          <w:szCs w:val="28"/>
        </w:rPr>
        <w:t>на 2017- 2027  годы.</w:t>
      </w:r>
    </w:p>
    <w:p w:rsidR="00992C4A" w:rsidRDefault="00992C4A" w:rsidP="00992C4A">
      <w:pPr>
        <w:widowControl/>
        <w:numPr>
          <w:ilvl w:val="0"/>
          <w:numId w:val="1"/>
        </w:numPr>
        <w:overflowPunct/>
        <w:jc w:val="both"/>
        <w:rPr>
          <w:szCs w:val="28"/>
        </w:rPr>
      </w:pPr>
      <w:proofErr w:type="gramStart"/>
      <w:r>
        <w:rPr>
          <w:szCs w:val="28"/>
        </w:rPr>
        <w:t>Контроль за</w:t>
      </w:r>
      <w:proofErr w:type="gramEnd"/>
      <w:r>
        <w:rPr>
          <w:szCs w:val="28"/>
        </w:rPr>
        <w:t xml:space="preserve"> исполнением настоящего решения оставляю за собой.</w:t>
      </w:r>
    </w:p>
    <w:p w:rsidR="00992C4A" w:rsidRDefault="00992C4A" w:rsidP="00992C4A">
      <w:pPr>
        <w:numPr>
          <w:ilvl w:val="0"/>
          <w:numId w:val="1"/>
        </w:numPr>
        <w:overflowPunct/>
        <w:autoSpaceDN/>
        <w:adjustRightInd/>
        <w:ind w:left="0" w:firstLine="426"/>
        <w:jc w:val="both"/>
        <w:rPr>
          <w:szCs w:val="28"/>
        </w:rPr>
      </w:pPr>
      <w:r>
        <w:rPr>
          <w:bCs/>
          <w:szCs w:val="28"/>
        </w:rPr>
        <w:t>Настоящее решение вступает в силу со дня</w:t>
      </w:r>
      <w:r>
        <w:rPr>
          <w:szCs w:val="28"/>
        </w:rPr>
        <w:t xml:space="preserve"> его официального опубликования.</w:t>
      </w:r>
    </w:p>
    <w:p w:rsidR="00992C4A" w:rsidRDefault="00992C4A" w:rsidP="00992C4A">
      <w:pPr>
        <w:ind w:firstLine="708"/>
        <w:jc w:val="both"/>
      </w:pPr>
    </w:p>
    <w:p w:rsidR="00992C4A" w:rsidRDefault="00992C4A" w:rsidP="00992C4A">
      <w:pPr>
        <w:ind w:firstLine="708"/>
        <w:jc w:val="both"/>
      </w:pPr>
    </w:p>
    <w:p w:rsidR="00992C4A" w:rsidRDefault="00992C4A" w:rsidP="00992C4A">
      <w:pPr>
        <w:rPr>
          <w:szCs w:val="28"/>
        </w:rPr>
      </w:pPr>
      <w:r>
        <w:rPr>
          <w:szCs w:val="28"/>
        </w:rPr>
        <w:t xml:space="preserve">Глава </w:t>
      </w:r>
      <w:proofErr w:type="gramStart"/>
      <w:r>
        <w:rPr>
          <w:szCs w:val="28"/>
        </w:rPr>
        <w:t>Октябрьского</w:t>
      </w:r>
      <w:proofErr w:type="gramEnd"/>
      <w:r>
        <w:rPr>
          <w:szCs w:val="28"/>
        </w:rPr>
        <w:t xml:space="preserve"> </w:t>
      </w:r>
    </w:p>
    <w:p w:rsidR="00992C4A" w:rsidRDefault="00992C4A" w:rsidP="00992C4A">
      <w:pPr>
        <w:jc w:val="right"/>
        <w:rPr>
          <w:szCs w:val="28"/>
        </w:rPr>
      </w:pPr>
      <w:r>
        <w:rPr>
          <w:szCs w:val="28"/>
        </w:rPr>
        <w:t>сельского поселения                                                                             А.Ю.Рябов</w:t>
      </w:r>
    </w:p>
    <w:p w:rsidR="00992C4A" w:rsidRDefault="00992C4A" w:rsidP="00992C4A">
      <w:pPr>
        <w:jc w:val="right"/>
        <w:rPr>
          <w:szCs w:val="28"/>
        </w:rPr>
      </w:pPr>
    </w:p>
    <w:p w:rsidR="00992C4A" w:rsidRDefault="00992C4A" w:rsidP="00992C4A">
      <w:pPr>
        <w:jc w:val="right"/>
        <w:rPr>
          <w:szCs w:val="28"/>
        </w:rPr>
      </w:pPr>
    </w:p>
    <w:p w:rsidR="00992C4A" w:rsidRDefault="00992C4A" w:rsidP="00992C4A">
      <w:pPr>
        <w:jc w:val="right"/>
        <w:rPr>
          <w:szCs w:val="28"/>
        </w:rPr>
      </w:pPr>
    </w:p>
    <w:p w:rsidR="00992C4A" w:rsidRDefault="00992C4A" w:rsidP="00992C4A">
      <w:pPr>
        <w:jc w:val="right"/>
        <w:rPr>
          <w:szCs w:val="28"/>
        </w:rPr>
      </w:pPr>
    </w:p>
    <w:p w:rsidR="00992C4A" w:rsidRDefault="00992C4A" w:rsidP="00992C4A">
      <w:pPr>
        <w:jc w:val="right"/>
        <w:rPr>
          <w:szCs w:val="28"/>
        </w:rPr>
      </w:pPr>
    </w:p>
    <w:p w:rsidR="00297447" w:rsidRDefault="00297447" w:rsidP="00297447">
      <w:pPr>
        <w:jc w:val="right"/>
      </w:pPr>
      <w:r>
        <w:lastRenderedPageBreak/>
        <w:t xml:space="preserve">                                                                                                 Утверждено Постановлением</w:t>
      </w:r>
    </w:p>
    <w:p w:rsidR="00297447" w:rsidRDefault="00297447" w:rsidP="00297447">
      <w:pPr>
        <w:jc w:val="right"/>
      </w:pPr>
      <w:r>
        <w:t xml:space="preserve">Администрации Октябрьского сельского поселения </w:t>
      </w:r>
    </w:p>
    <w:p w:rsidR="00297447" w:rsidRDefault="00297447" w:rsidP="00297447">
      <w:pPr>
        <w:jc w:val="right"/>
      </w:pPr>
      <w:r>
        <w:t>№ 67 от 01.12.2017</w:t>
      </w:r>
    </w:p>
    <w:p w:rsidR="00297447" w:rsidRDefault="00297447" w:rsidP="00297447">
      <w:pPr>
        <w:jc w:val="right"/>
      </w:pPr>
    </w:p>
    <w:p w:rsidR="00297447" w:rsidRDefault="00297447" w:rsidP="00297447">
      <w:pPr>
        <w:ind w:left="708"/>
        <w:jc w:val="both"/>
        <w:rPr>
          <w:rFonts w:ascii="Times New Roman CYR" w:hAnsi="Times New Roman CYR" w:cs="Times New Roman CYR"/>
          <w:b/>
          <w:szCs w:val="28"/>
        </w:rPr>
      </w:pPr>
      <w:r>
        <w:rPr>
          <w:rFonts w:ascii="Times New Roman CYR" w:hAnsi="Times New Roman CYR" w:cs="Times New Roman CYR"/>
          <w:b/>
          <w:szCs w:val="28"/>
        </w:rPr>
        <w:t xml:space="preserve">Программа комплексного развития коммунальной инфраструктуры Октябрьского сельского поселения </w:t>
      </w:r>
      <w:proofErr w:type="spellStart"/>
      <w:r>
        <w:rPr>
          <w:rFonts w:ascii="Times New Roman CYR" w:hAnsi="Times New Roman CYR" w:cs="Times New Roman CYR"/>
          <w:b/>
          <w:szCs w:val="28"/>
        </w:rPr>
        <w:t>Ардатовского</w:t>
      </w:r>
      <w:proofErr w:type="spellEnd"/>
      <w:r>
        <w:rPr>
          <w:rFonts w:ascii="Times New Roman CYR" w:hAnsi="Times New Roman CYR" w:cs="Times New Roman CYR"/>
          <w:b/>
          <w:szCs w:val="28"/>
        </w:rPr>
        <w:t xml:space="preserve"> муниципального района Республики Мордовия на 2017- 2027  годы</w:t>
      </w:r>
    </w:p>
    <w:p w:rsidR="00297447" w:rsidRPr="000D68A8" w:rsidRDefault="00297447" w:rsidP="00297447">
      <w:pPr>
        <w:pStyle w:val="1"/>
        <w:spacing w:line="360" w:lineRule="auto"/>
        <w:ind w:left="0"/>
        <w:jc w:val="center"/>
        <w:rPr>
          <w:rFonts w:ascii="Times New Roman" w:hAnsi="Times New Roman"/>
          <w:b/>
          <w:sz w:val="28"/>
          <w:szCs w:val="28"/>
        </w:rPr>
      </w:pPr>
      <w:r w:rsidRPr="000D68A8">
        <w:rPr>
          <w:rFonts w:ascii="Times New Roman" w:hAnsi="Times New Roman"/>
          <w:b/>
          <w:sz w:val="28"/>
          <w:szCs w:val="28"/>
        </w:rPr>
        <w:t>Паспорт программы</w:t>
      </w: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21"/>
        <w:gridCol w:w="7002"/>
      </w:tblGrid>
      <w:tr w:rsidR="00297447" w:rsidRPr="003C43FC" w:rsidTr="00822B00">
        <w:tc>
          <w:tcPr>
            <w:tcW w:w="2821" w:type="dxa"/>
            <w:tcBorders>
              <w:top w:val="single" w:sz="4" w:space="0" w:color="auto"/>
              <w:left w:val="single" w:sz="4" w:space="0" w:color="auto"/>
              <w:bottom w:val="single" w:sz="4" w:space="0" w:color="auto"/>
              <w:right w:val="single" w:sz="4" w:space="0" w:color="auto"/>
            </w:tcBorders>
          </w:tcPr>
          <w:p w:rsidR="00297447" w:rsidRPr="007972F6" w:rsidRDefault="00297447" w:rsidP="00822B00">
            <w:pPr>
              <w:pStyle w:val="a3"/>
              <w:rPr>
                <w:rFonts w:ascii="Times New Roman" w:hAnsi="Times New Roman"/>
                <w:sz w:val="24"/>
                <w:szCs w:val="24"/>
              </w:rPr>
            </w:pPr>
            <w:r w:rsidRPr="007972F6">
              <w:rPr>
                <w:rFonts w:ascii="Times New Roman" w:hAnsi="Times New Roman"/>
                <w:sz w:val="24"/>
                <w:szCs w:val="24"/>
              </w:rPr>
              <w:t>Наименование Программы</w:t>
            </w:r>
          </w:p>
        </w:tc>
        <w:tc>
          <w:tcPr>
            <w:tcW w:w="7002" w:type="dxa"/>
            <w:tcBorders>
              <w:top w:val="single" w:sz="4" w:space="0" w:color="auto"/>
              <w:left w:val="single" w:sz="4" w:space="0" w:color="auto"/>
              <w:bottom w:val="single" w:sz="4" w:space="0" w:color="auto"/>
              <w:right w:val="single" w:sz="4" w:space="0" w:color="auto"/>
            </w:tcBorders>
          </w:tcPr>
          <w:p w:rsidR="00297447" w:rsidRPr="007972F6" w:rsidRDefault="00297447" w:rsidP="00822B00">
            <w:pPr>
              <w:pStyle w:val="a3"/>
              <w:jc w:val="both"/>
              <w:rPr>
                <w:rFonts w:ascii="Times New Roman" w:hAnsi="Times New Roman"/>
                <w:sz w:val="24"/>
                <w:szCs w:val="24"/>
              </w:rPr>
            </w:pPr>
            <w:r w:rsidRPr="007972F6">
              <w:rPr>
                <w:rFonts w:ascii="Times New Roman" w:hAnsi="Times New Roman"/>
                <w:color w:val="000000"/>
                <w:sz w:val="24"/>
                <w:szCs w:val="24"/>
              </w:rPr>
              <w:t xml:space="preserve">Программа комплексного развития системы коммунальной инфраструктуры </w:t>
            </w:r>
            <w:r>
              <w:rPr>
                <w:rFonts w:ascii="Times New Roman" w:hAnsi="Times New Roman"/>
                <w:color w:val="000000"/>
                <w:sz w:val="24"/>
                <w:szCs w:val="24"/>
              </w:rPr>
              <w:t>Октябрьского</w:t>
            </w:r>
            <w:r w:rsidRPr="007972F6">
              <w:rPr>
                <w:rFonts w:ascii="Times New Roman" w:hAnsi="Times New Roman"/>
                <w:color w:val="000000"/>
                <w:sz w:val="24"/>
                <w:szCs w:val="24"/>
              </w:rPr>
              <w:t xml:space="preserve">  сельского поселения </w:t>
            </w:r>
            <w:proofErr w:type="spellStart"/>
            <w:r w:rsidRPr="007972F6">
              <w:rPr>
                <w:rFonts w:ascii="Times New Roman" w:hAnsi="Times New Roman"/>
                <w:color w:val="000000"/>
                <w:sz w:val="24"/>
                <w:szCs w:val="24"/>
              </w:rPr>
              <w:t>Ардатовского</w:t>
            </w:r>
            <w:proofErr w:type="spellEnd"/>
            <w:r w:rsidRPr="007972F6">
              <w:rPr>
                <w:rFonts w:ascii="Times New Roman" w:hAnsi="Times New Roman"/>
                <w:color w:val="000000"/>
                <w:sz w:val="24"/>
                <w:szCs w:val="24"/>
              </w:rPr>
              <w:t xml:space="preserve"> муниципального района Республики Мордовия на 2017-2027гг  (дале</w:t>
            </w:r>
            <w:proofErr w:type="gramStart"/>
            <w:r w:rsidRPr="007972F6">
              <w:rPr>
                <w:rFonts w:ascii="Times New Roman" w:hAnsi="Times New Roman"/>
                <w:color w:val="000000"/>
                <w:sz w:val="24"/>
                <w:szCs w:val="24"/>
              </w:rPr>
              <w:t>е-</w:t>
            </w:r>
            <w:proofErr w:type="gramEnd"/>
            <w:r w:rsidRPr="007972F6">
              <w:rPr>
                <w:rFonts w:ascii="Times New Roman" w:hAnsi="Times New Roman"/>
                <w:color w:val="000000"/>
                <w:sz w:val="24"/>
                <w:szCs w:val="24"/>
              </w:rPr>
              <w:t xml:space="preserve"> Программа)</w:t>
            </w:r>
          </w:p>
        </w:tc>
      </w:tr>
      <w:tr w:rsidR="00297447" w:rsidRPr="003C43FC" w:rsidTr="00822B00">
        <w:tc>
          <w:tcPr>
            <w:tcW w:w="2821" w:type="dxa"/>
            <w:tcBorders>
              <w:top w:val="single" w:sz="4" w:space="0" w:color="auto"/>
              <w:left w:val="single" w:sz="4" w:space="0" w:color="auto"/>
              <w:bottom w:val="single" w:sz="4" w:space="0" w:color="auto"/>
              <w:right w:val="single" w:sz="4" w:space="0" w:color="auto"/>
            </w:tcBorders>
          </w:tcPr>
          <w:p w:rsidR="00297447" w:rsidRPr="007972F6" w:rsidRDefault="00297447" w:rsidP="00822B00">
            <w:pPr>
              <w:pStyle w:val="a3"/>
              <w:rPr>
                <w:rFonts w:ascii="Times New Roman" w:hAnsi="Times New Roman"/>
                <w:sz w:val="24"/>
                <w:szCs w:val="24"/>
              </w:rPr>
            </w:pPr>
            <w:r w:rsidRPr="007972F6">
              <w:rPr>
                <w:rFonts w:ascii="Times New Roman" w:hAnsi="Times New Roman"/>
                <w:sz w:val="24"/>
                <w:szCs w:val="24"/>
              </w:rPr>
              <w:t>Основания для разработки</w:t>
            </w:r>
          </w:p>
        </w:tc>
        <w:tc>
          <w:tcPr>
            <w:tcW w:w="7002" w:type="dxa"/>
            <w:tcBorders>
              <w:top w:val="single" w:sz="4" w:space="0" w:color="auto"/>
              <w:left w:val="single" w:sz="4" w:space="0" w:color="auto"/>
              <w:bottom w:val="single" w:sz="4" w:space="0" w:color="auto"/>
              <w:right w:val="single" w:sz="4" w:space="0" w:color="auto"/>
            </w:tcBorders>
          </w:tcPr>
          <w:p w:rsidR="00297447" w:rsidRPr="007972F6" w:rsidRDefault="00297447" w:rsidP="00822B00">
            <w:pPr>
              <w:pStyle w:val="a3"/>
              <w:jc w:val="both"/>
              <w:rPr>
                <w:rFonts w:ascii="Times New Roman" w:hAnsi="Times New Roman"/>
                <w:sz w:val="24"/>
                <w:szCs w:val="24"/>
              </w:rPr>
            </w:pPr>
            <w:r w:rsidRPr="007972F6">
              <w:rPr>
                <w:rFonts w:ascii="Times New Roman" w:hAnsi="Times New Roman"/>
                <w:sz w:val="24"/>
                <w:szCs w:val="24"/>
              </w:rPr>
              <w:t>Градостроительный кодекс Российской Федерации.</w:t>
            </w:r>
          </w:p>
          <w:p w:rsidR="00297447" w:rsidRPr="007972F6" w:rsidRDefault="00297447" w:rsidP="00822B00">
            <w:pPr>
              <w:pStyle w:val="a3"/>
              <w:jc w:val="both"/>
              <w:rPr>
                <w:rFonts w:ascii="Times New Roman" w:hAnsi="Times New Roman"/>
                <w:sz w:val="24"/>
                <w:szCs w:val="24"/>
              </w:rPr>
            </w:pPr>
            <w:r w:rsidRPr="007972F6">
              <w:rPr>
                <w:rFonts w:ascii="Times New Roman" w:hAnsi="Times New Roman"/>
                <w:sz w:val="24"/>
                <w:szCs w:val="24"/>
              </w:rPr>
              <w:t xml:space="preserve">Приказ Министерства Регионального развития РФ от 06.05.2011 № 204 «О разработке </w:t>
            </w:r>
            <w:proofErr w:type="gramStart"/>
            <w:r w:rsidRPr="007972F6">
              <w:rPr>
                <w:rFonts w:ascii="Times New Roman" w:hAnsi="Times New Roman"/>
                <w:sz w:val="24"/>
                <w:szCs w:val="24"/>
              </w:rPr>
              <w:t>программ комплексного развития систем коммунальной инфраструктуры муниципальных образований</w:t>
            </w:r>
            <w:proofErr w:type="gramEnd"/>
            <w:r w:rsidRPr="007972F6">
              <w:rPr>
                <w:rFonts w:ascii="Times New Roman" w:hAnsi="Times New Roman"/>
                <w:sz w:val="24"/>
                <w:szCs w:val="24"/>
              </w:rPr>
              <w:t>».</w:t>
            </w:r>
          </w:p>
          <w:p w:rsidR="00297447" w:rsidRPr="007972F6" w:rsidRDefault="00297447" w:rsidP="00822B00">
            <w:pPr>
              <w:pStyle w:val="a3"/>
              <w:jc w:val="both"/>
              <w:rPr>
                <w:rFonts w:ascii="Times New Roman" w:hAnsi="Times New Roman"/>
                <w:sz w:val="24"/>
                <w:szCs w:val="24"/>
              </w:rPr>
            </w:pPr>
            <w:r w:rsidRPr="007972F6">
              <w:rPr>
                <w:rFonts w:ascii="Times New Roman" w:hAnsi="Times New Roman"/>
                <w:sz w:val="24"/>
                <w:szCs w:val="24"/>
              </w:rPr>
              <w:t>Федеральный закон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w:t>
            </w:r>
          </w:p>
          <w:p w:rsidR="00297447" w:rsidRPr="007972F6" w:rsidRDefault="00297447" w:rsidP="00822B00">
            <w:pPr>
              <w:pStyle w:val="a3"/>
              <w:jc w:val="both"/>
              <w:rPr>
                <w:rFonts w:ascii="Times New Roman" w:hAnsi="Times New Roman"/>
                <w:sz w:val="24"/>
                <w:szCs w:val="24"/>
              </w:rPr>
            </w:pPr>
            <w:r w:rsidRPr="007972F6">
              <w:rPr>
                <w:rFonts w:ascii="Times New Roman" w:hAnsi="Times New Roman"/>
                <w:sz w:val="24"/>
                <w:szCs w:val="24"/>
              </w:rPr>
              <w:t>Федеральный закон от 30.12.2004г. № 210-ФЗ «Об основах регулирования тарифов организаций коммунального комплекса»</w:t>
            </w:r>
          </w:p>
          <w:p w:rsidR="00297447" w:rsidRPr="007972F6" w:rsidRDefault="00297447" w:rsidP="00822B00">
            <w:pPr>
              <w:pStyle w:val="a3"/>
              <w:jc w:val="both"/>
              <w:rPr>
                <w:rFonts w:ascii="Times New Roman" w:hAnsi="Times New Roman"/>
                <w:sz w:val="24"/>
                <w:szCs w:val="24"/>
              </w:rPr>
            </w:pPr>
            <w:r w:rsidRPr="007972F6">
              <w:rPr>
                <w:rFonts w:ascii="Times New Roman" w:hAnsi="Times New Roman"/>
                <w:sz w:val="24"/>
                <w:szCs w:val="24"/>
              </w:rPr>
              <w:t xml:space="preserve">        Постановление Российской Федерации от 14.06.2013 года №502. В соответствии с пунктом 4/1 статьи 6 Градостроительного кодекса  Российской Федерации Правительство Российской Федерации постановляет «Утвердить прилагаемые требования к программе комплексного развития систем коммунальной инфраструктуры поселений, городских округов» </w:t>
            </w:r>
          </w:p>
        </w:tc>
      </w:tr>
      <w:tr w:rsidR="00297447" w:rsidRPr="003C43FC" w:rsidTr="00822B00">
        <w:tc>
          <w:tcPr>
            <w:tcW w:w="2821" w:type="dxa"/>
            <w:tcBorders>
              <w:top w:val="single" w:sz="4" w:space="0" w:color="auto"/>
              <w:left w:val="single" w:sz="4" w:space="0" w:color="auto"/>
              <w:bottom w:val="single" w:sz="4" w:space="0" w:color="auto"/>
              <w:right w:val="single" w:sz="4" w:space="0" w:color="auto"/>
            </w:tcBorders>
          </w:tcPr>
          <w:p w:rsidR="00297447" w:rsidRPr="007972F6" w:rsidRDefault="00297447" w:rsidP="00822B00">
            <w:pPr>
              <w:pStyle w:val="a3"/>
              <w:rPr>
                <w:rFonts w:ascii="Times New Roman" w:hAnsi="Times New Roman"/>
                <w:sz w:val="24"/>
                <w:szCs w:val="24"/>
              </w:rPr>
            </w:pPr>
            <w:r w:rsidRPr="007972F6">
              <w:rPr>
                <w:rFonts w:ascii="Times New Roman" w:hAnsi="Times New Roman"/>
                <w:sz w:val="24"/>
                <w:szCs w:val="24"/>
              </w:rPr>
              <w:t>Муниципальный заказчик-координатор Программы</w:t>
            </w:r>
          </w:p>
        </w:tc>
        <w:tc>
          <w:tcPr>
            <w:tcW w:w="7002" w:type="dxa"/>
            <w:tcBorders>
              <w:top w:val="single" w:sz="4" w:space="0" w:color="auto"/>
              <w:left w:val="single" w:sz="4" w:space="0" w:color="auto"/>
              <w:bottom w:val="single" w:sz="4" w:space="0" w:color="auto"/>
              <w:right w:val="single" w:sz="4" w:space="0" w:color="auto"/>
            </w:tcBorders>
          </w:tcPr>
          <w:p w:rsidR="00297447" w:rsidRPr="007972F6" w:rsidRDefault="00297447" w:rsidP="00822B00">
            <w:pPr>
              <w:pStyle w:val="a3"/>
              <w:rPr>
                <w:rFonts w:ascii="Times New Roman" w:hAnsi="Times New Roman"/>
                <w:sz w:val="24"/>
                <w:szCs w:val="24"/>
              </w:rPr>
            </w:pPr>
            <w:r w:rsidRPr="007972F6">
              <w:rPr>
                <w:rFonts w:ascii="Times New Roman" w:hAnsi="Times New Roman"/>
                <w:sz w:val="24"/>
                <w:szCs w:val="24"/>
              </w:rPr>
              <w:t xml:space="preserve">-     администрация </w:t>
            </w:r>
            <w:r>
              <w:rPr>
                <w:rFonts w:ascii="Times New Roman" w:hAnsi="Times New Roman"/>
                <w:sz w:val="24"/>
                <w:szCs w:val="24"/>
              </w:rPr>
              <w:t>Октябрьского</w:t>
            </w:r>
            <w:r w:rsidRPr="007972F6">
              <w:rPr>
                <w:rFonts w:ascii="Times New Roman" w:hAnsi="Times New Roman"/>
                <w:sz w:val="24"/>
                <w:szCs w:val="24"/>
              </w:rPr>
              <w:t xml:space="preserve"> сельского поселения  </w:t>
            </w:r>
            <w:proofErr w:type="spellStart"/>
            <w:r w:rsidRPr="007972F6">
              <w:rPr>
                <w:rFonts w:ascii="Times New Roman" w:hAnsi="Times New Roman"/>
                <w:sz w:val="24"/>
                <w:szCs w:val="24"/>
              </w:rPr>
              <w:t>Ардатовского</w:t>
            </w:r>
            <w:proofErr w:type="spellEnd"/>
            <w:r w:rsidRPr="007972F6">
              <w:rPr>
                <w:rFonts w:ascii="Times New Roman" w:hAnsi="Times New Roman"/>
                <w:sz w:val="24"/>
                <w:szCs w:val="24"/>
              </w:rPr>
              <w:t xml:space="preserve"> муниципального  района Республики Мордовия</w:t>
            </w:r>
          </w:p>
        </w:tc>
      </w:tr>
      <w:tr w:rsidR="00297447" w:rsidRPr="003C43FC" w:rsidTr="00822B00">
        <w:tc>
          <w:tcPr>
            <w:tcW w:w="2821" w:type="dxa"/>
            <w:tcBorders>
              <w:top w:val="single" w:sz="4" w:space="0" w:color="auto"/>
              <w:left w:val="single" w:sz="4" w:space="0" w:color="auto"/>
              <w:bottom w:val="single" w:sz="4" w:space="0" w:color="auto"/>
              <w:right w:val="single" w:sz="4" w:space="0" w:color="auto"/>
            </w:tcBorders>
          </w:tcPr>
          <w:p w:rsidR="00297447" w:rsidRPr="007972F6" w:rsidRDefault="00297447" w:rsidP="00822B00">
            <w:pPr>
              <w:pStyle w:val="a3"/>
              <w:rPr>
                <w:rFonts w:ascii="Times New Roman" w:hAnsi="Times New Roman"/>
                <w:sz w:val="24"/>
                <w:szCs w:val="24"/>
              </w:rPr>
            </w:pPr>
            <w:r w:rsidRPr="007972F6">
              <w:rPr>
                <w:rFonts w:ascii="Times New Roman" w:hAnsi="Times New Roman"/>
                <w:sz w:val="24"/>
                <w:szCs w:val="24"/>
              </w:rPr>
              <w:t>Разработчик Программы</w:t>
            </w:r>
          </w:p>
        </w:tc>
        <w:tc>
          <w:tcPr>
            <w:tcW w:w="7002" w:type="dxa"/>
            <w:tcBorders>
              <w:top w:val="single" w:sz="4" w:space="0" w:color="auto"/>
              <w:left w:val="single" w:sz="4" w:space="0" w:color="auto"/>
              <w:bottom w:val="single" w:sz="4" w:space="0" w:color="auto"/>
              <w:right w:val="single" w:sz="4" w:space="0" w:color="auto"/>
            </w:tcBorders>
          </w:tcPr>
          <w:p w:rsidR="00297447" w:rsidRPr="007972F6" w:rsidRDefault="00297447" w:rsidP="00822B00">
            <w:pPr>
              <w:pStyle w:val="a3"/>
              <w:rPr>
                <w:rFonts w:ascii="Times New Roman" w:hAnsi="Times New Roman"/>
                <w:sz w:val="24"/>
                <w:szCs w:val="24"/>
              </w:rPr>
            </w:pPr>
            <w:r>
              <w:rPr>
                <w:rFonts w:ascii="Times New Roman" w:hAnsi="Times New Roman"/>
                <w:color w:val="000000"/>
                <w:sz w:val="24"/>
                <w:szCs w:val="24"/>
              </w:rPr>
              <w:t>Администрация Октябрьского сельского поселения</w:t>
            </w:r>
          </w:p>
        </w:tc>
      </w:tr>
      <w:tr w:rsidR="00297447" w:rsidRPr="003C43FC" w:rsidTr="00822B00">
        <w:tc>
          <w:tcPr>
            <w:tcW w:w="2821" w:type="dxa"/>
            <w:tcBorders>
              <w:top w:val="single" w:sz="4" w:space="0" w:color="auto"/>
              <w:left w:val="single" w:sz="4" w:space="0" w:color="auto"/>
              <w:bottom w:val="single" w:sz="4" w:space="0" w:color="auto"/>
              <w:right w:val="single" w:sz="4" w:space="0" w:color="auto"/>
            </w:tcBorders>
          </w:tcPr>
          <w:p w:rsidR="00297447" w:rsidRPr="007972F6" w:rsidRDefault="00297447" w:rsidP="00822B00">
            <w:pPr>
              <w:pStyle w:val="a3"/>
              <w:rPr>
                <w:rFonts w:ascii="Times New Roman" w:hAnsi="Times New Roman"/>
                <w:sz w:val="24"/>
                <w:szCs w:val="24"/>
              </w:rPr>
            </w:pPr>
            <w:proofErr w:type="gramStart"/>
            <w:r w:rsidRPr="007972F6">
              <w:rPr>
                <w:rFonts w:ascii="Times New Roman" w:hAnsi="Times New Roman"/>
                <w:color w:val="000000"/>
                <w:sz w:val="24"/>
                <w:szCs w:val="24"/>
              </w:rPr>
              <w:t>Контроль за</w:t>
            </w:r>
            <w:proofErr w:type="gramEnd"/>
            <w:r w:rsidRPr="007972F6">
              <w:rPr>
                <w:rFonts w:ascii="Times New Roman" w:hAnsi="Times New Roman"/>
                <w:color w:val="000000"/>
                <w:sz w:val="24"/>
                <w:szCs w:val="24"/>
              </w:rPr>
              <w:t xml:space="preserve"> реализацией программы</w:t>
            </w:r>
          </w:p>
        </w:tc>
        <w:tc>
          <w:tcPr>
            <w:tcW w:w="7002" w:type="dxa"/>
            <w:tcBorders>
              <w:top w:val="single" w:sz="4" w:space="0" w:color="auto"/>
              <w:left w:val="single" w:sz="4" w:space="0" w:color="auto"/>
              <w:bottom w:val="single" w:sz="4" w:space="0" w:color="auto"/>
              <w:right w:val="single" w:sz="4" w:space="0" w:color="auto"/>
            </w:tcBorders>
          </w:tcPr>
          <w:p w:rsidR="00297447" w:rsidRPr="007972F6" w:rsidRDefault="00297447" w:rsidP="00822B00">
            <w:pPr>
              <w:pStyle w:val="a3"/>
              <w:rPr>
                <w:rFonts w:ascii="Times New Roman" w:hAnsi="Times New Roman"/>
                <w:color w:val="000000"/>
                <w:sz w:val="24"/>
                <w:szCs w:val="24"/>
              </w:rPr>
            </w:pPr>
            <w:r w:rsidRPr="007972F6">
              <w:rPr>
                <w:rFonts w:ascii="Times New Roman" w:hAnsi="Times New Roman"/>
                <w:color w:val="000000"/>
                <w:sz w:val="24"/>
                <w:szCs w:val="24"/>
              </w:rPr>
              <w:t xml:space="preserve">- Глава </w:t>
            </w:r>
            <w:r>
              <w:rPr>
                <w:rFonts w:ascii="Times New Roman" w:hAnsi="Times New Roman"/>
                <w:color w:val="000000"/>
                <w:sz w:val="24"/>
                <w:szCs w:val="24"/>
              </w:rPr>
              <w:t>Октябрьского</w:t>
            </w:r>
            <w:r w:rsidRPr="007972F6">
              <w:rPr>
                <w:rFonts w:ascii="Times New Roman" w:hAnsi="Times New Roman"/>
                <w:color w:val="000000"/>
                <w:sz w:val="24"/>
                <w:szCs w:val="24"/>
              </w:rPr>
              <w:t xml:space="preserve"> сельского поселения</w:t>
            </w:r>
          </w:p>
          <w:p w:rsidR="00297447" w:rsidRPr="007972F6" w:rsidRDefault="00297447" w:rsidP="00822B00">
            <w:pPr>
              <w:pStyle w:val="a3"/>
              <w:rPr>
                <w:rFonts w:ascii="Times New Roman" w:hAnsi="Times New Roman"/>
                <w:color w:val="000000"/>
                <w:sz w:val="24"/>
                <w:szCs w:val="24"/>
              </w:rPr>
            </w:pPr>
          </w:p>
        </w:tc>
      </w:tr>
      <w:tr w:rsidR="00297447" w:rsidRPr="003C43FC" w:rsidTr="00822B00">
        <w:tc>
          <w:tcPr>
            <w:tcW w:w="2821" w:type="dxa"/>
            <w:tcBorders>
              <w:top w:val="single" w:sz="4" w:space="0" w:color="auto"/>
              <w:left w:val="single" w:sz="4" w:space="0" w:color="auto"/>
              <w:bottom w:val="single" w:sz="4" w:space="0" w:color="auto"/>
              <w:right w:val="single" w:sz="4" w:space="0" w:color="auto"/>
            </w:tcBorders>
          </w:tcPr>
          <w:p w:rsidR="00297447" w:rsidRPr="007972F6" w:rsidRDefault="00297447" w:rsidP="00822B00">
            <w:pPr>
              <w:pStyle w:val="a3"/>
              <w:rPr>
                <w:rFonts w:ascii="Times New Roman" w:hAnsi="Times New Roman"/>
                <w:sz w:val="24"/>
                <w:szCs w:val="24"/>
              </w:rPr>
            </w:pPr>
            <w:r w:rsidRPr="007972F6">
              <w:rPr>
                <w:rFonts w:ascii="Times New Roman" w:hAnsi="Times New Roman"/>
                <w:sz w:val="24"/>
                <w:szCs w:val="24"/>
              </w:rPr>
              <w:t>Цели Программы</w:t>
            </w:r>
          </w:p>
        </w:tc>
        <w:tc>
          <w:tcPr>
            <w:tcW w:w="7002" w:type="dxa"/>
            <w:tcBorders>
              <w:top w:val="single" w:sz="4" w:space="0" w:color="auto"/>
              <w:left w:val="single" w:sz="4" w:space="0" w:color="auto"/>
              <w:bottom w:val="single" w:sz="4" w:space="0" w:color="auto"/>
              <w:right w:val="single" w:sz="4" w:space="0" w:color="auto"/>
            </w:tcBorders>
          </w:tcPr>
          <w:p w:rsidR="00297447" w:rsidRPr="007972F6" w:rsidRDefault="00297447" w:rsidP="00822B00">
            <w:pPr>
              <w:pStyle w:val="a3"/>
              <w:jc w:val="both"/>
              <w:rPr>
                <w:rFonts w:ascii="Times New Roman" w:hAnsi="Times New Roman"/>
                <w:sz w:val="24"/>
                <w:szCs w:val="24"/>
              </w:rPr>
            </w:pPr>
            <w:r w:rsidRPr="007972F6">
              <w:rPr>
                <w:rFonts w:ascii="Times New Roman" w:hAnsi="Times New Roman"/>
                <w:sz w:val="24"/>
                <w:szCs w:val="24"/>
              </w:rPr>
              <w:t xml:space="preserve">-  модернизация (реконструкция) системы коммунальной инфраструктуры </w:t>
            </w:r>
            <w:r>
              <w:rPr>
                <w:rFonts w:ascii="Times New Roman" w:hAnsi="Times New Roman"/>
                <w:color w:val="000000"/>
                <w:sz w:val="24"/>
                <w:szCs w:val="24"/>
              </w:rPr>
              <w:t>Октябрьского</w:t>
            </w:r>
            <w:r w:rsidRPr="007972F6">
              <w:rPr>
                <w:rFonts w:ascii="Times New Roman" w:hAnsi="Times New Roman"/>
                <w:color w:val="000000"/>
                <w:sz w:val="24"/>
                <w:szCs w:val="24"/>
              </w:rPr>
              <w:t xml:space="preserve"> сельского поселения</w:t>
            </w:r>
            <w:r w:rsidRPr="007972F6">
              <w:rPr>
                <w:rFonts w:ascii="Times New Roman" w:hAnsi="Times New Roman"/>
                <w:sz w:val="24"/>
                <w:szCs w:val="24"/>
              </w:rPr>
              <w:t>;</w:t>
            </w:r>
          </w:p>
          <w:p w:rsidR="00297447" w:rsidRPr="007972F6" w:rsidRDefault="00297447" w:rsidP="00822B00">
            <w:pPr>
              <w:pStyle w:val="a3"/>
              <w:jc w:val="both"/>
              <w:rPr>
                <w:rFonts w:ascii="Times New Roman" w:hAnsi="Times New Roman"/>
                <w:sz w:val="24"/>
                <w:szCs w:val="24"/>
              </w:rPr>
            </w:pPr>
            <w:r w:rsidRPr="007972F6">
              <w:rPr>
                <w:rFonts w:ascii="Times New Roman" w:hAnsi="Times New Roman"/>
                <w:sz w:val="24"/>
                <w:szCs w:val="24"/>
              </w:rPr>
              <w:t xml:space="preserve">- экономия топливно-энергетических и трудовых ресурсов в системе коммунальной инфраструктуры </w:t>
            </w:r>
            <w:r>
              <w:rPr>
                <w:rFonts w:ascii="Times New Roman" w:hAnsi="Times New Roman"/>
                <w:color w:val="000000"/>
                <w:sz w:val="24"/>
                <w:szCs w:val="24"/>
              </w:rPr>
              <w:t xml:space="preserve">Октябрьского </w:t>
            </w:r>
            <w:r w:rsidRPr="007972F6">
              <w:rPr>
                <w:rFonts w:ascii="Times New Roman" w:hAnsi="Times New Roman"/>
                <w:color w:val="000000"/>
                <w:sz w:val="24"/>
                <w:szCs w:val="24"/>
              </w:rPr>
              <w:t>сельского поселения</w:t>
            </w:r>
            <w:r w:rsidRPr="007972F6">
              <w:rPr>
                <w:rFonts w:ascii="Times New Roman" w:hAnsi="Times New Roman"/>
                <w:sz w:val="24"/>
                <w:szCs w:val="24"/>
              </w:rPr>
              <w:t>;</w:t>
            </w:r>
          </w:p>
          <w:p w:rsidR="00297447" w:rsidRPr="007972F6" w:rsidRDefault="00297447" w:rsidP="00822B00">
            <w:pPr>
              <w:pStyle w:val="a3"/>
              <w:jc w:val="both"/>
              <w:rPr>
                <w:rFonts w:ascii="Times New Roman" w:hAnsi="Times New Roman"/>
                <w:sz w:val="24"/>
                <w:szCs w:val="24"/>
              </w:rPr>
            </w:pPr>
            <w:r w:rsidRPr="007972F6">
              <w:rPr>
                <w:rFonts w:ascii="Times New Roman" w:hAnsi="Times New Roman"/>
                <w:sz w:val="24"/>
                <w:szCs w:val="24"/>
              </w:rPr>
              <w:t>- повышение качества предоставляемых коммунальных услуг.</w:t>
            </w:r>
          </w:p>
          <w:p w:rsidR="00297447" w:rsidRPr="007972F6" w:rsidRDefault="00297447" w:rsidP="00822B00">
            <w:pPr>
              <w:pStyle w:val="a3"/>
              <w:jc w:val="both"/>
              <w:rPr>
                <w:rFonts w:ascii="Times New Roman" w:hAnsi="Times New Roman"/>
                <w:sz w:val="24"/>
                <w:szCs w:val="24"/>
              </w:rPr>
            </w:pPr>
            <w:r w:rsidRPr="007972F6">
              <w:rPr>
                <w:rFonts w:ascii="Times New Roman" w:hAnsi="Times New Roman"/>
                <w:sz w:val="24"/>
                <w:szCs w:val="24"/>
              </w:rPr>
              <w:t xml:space="preserve">- улучшение состояния окружающей среды, экологическая безопасность развития </w:t>
            </w:r>
            <w:r>
              <w:rPr>
                <w:rFonts w:ascii="Times New Roman" w:hAnsi="Times New Roman"/>
                <w:color w:val="000000"/>
                <w:sz w:val="24"/>
                <w:szCs w:val="24"/>
              </w:rPr>
              <w:t>Октябрьского</w:t>
            </w:r>
            <w:r w:rsidRPr="007972F6">
              <w:rPr>
                <w:rFonts w:ascii="Times New Roman" w:hAnsi="Times New Roman"/>
                <w:color w:val="000000"/>
                <w:sz w:val="24"/>
                <w:szCs w:val="24"/>
              </w:rPr>
              <w:t xml:space="preserve"> сельского поселения</w:t>
            </w:r>
            <w:r w:rsidRPr="007972F6">
              <w:rPr>
                <w:rFonts w:ascii="Times New Roman" w:hAnsi="Times New Roman"/>
                <w:sz w:val="24"/>
                <w:szCs w:val="24"/>
              </w:rPr>
              <w:t>, создание благоприятных условий для проживания населения.</w:t>
            </w:r>
          </w:p>
        </w:tc>
      </w:tr>
      <w:tr w:rsidR="00297447" w:rsidRPr="003C43FC" w:rsidTr="00822B00">
        <w:tc>
          <w:tcPr>
            <w:tcW w:w="2821" w:type="dxa"/>
            <w:tcBorders>
              <w:top w:val="single" w:sz="4" w:space="0" w:color="auto"/>
              <w:left w:val="single" w:sz="4" w:space="0" w:color="auto"/>
              <w:bottom w:val="single" w:sz="4" w:space="0" w:color="auto"/>
              <w:right w:val="single" w:sz="4" w:space="0" w:color="auto"/>
            </w:tcBorders>
          </w:tcPr>
          <w:p w:rsidR="00297447" w:rsidRPr="007972F6" w:rsidRDefault="00297447" w:rsidP="00822B00">
            <w:pPr>
              <w:pStyle w:val="a3"/>
              <w:rPr>
                <w:rFonts w:ascii="Times New Roman" w:hAnsi="Times New Roman"/>
                <w:sz w:val="24"/>
                <w:szCs w:val="24"/>
              </w:rPr>
            </w:pPr>
            <w:r w:rsidRPr="007972F6">
              <w:rPr>
                <w:rFonts w:ascii="Times New Roman" w:hAnsi="Times New Roman"/>
                <w:sz w:val="24"/>
                <w:szCs w:val="24"/>
              </w:rPr>
              <w:t>Задачи Программы</w:t>
            </w:r>
          </w:p>
        </w:tc>
        <w:tc>
          <w:tcPr>
            <w:tcW w:w="7002" w:type="dxa"/>
            <w:tcBorders>
              <w:top w:val="single" w:sz="4" w:space="0" w:color="auto"/>
              <w:left w:val="single" w:sz="4" w:space="0" w:color="auto"/>
              <w:bottom w:val="single" w:sz="4" w:space="0" w:color="auto"/>
              <w:right w:val="single" w:sz="4" w:space="0" w:color="auto"/>
            </w:tcBorders>
          </w:tcPr>
          <w:p w:rsidR="00297447" w:rsidRPr="007972F6" w:rsidRDefault="00297447" w:rsidP="00822B00">
            <w:pPr>
              <w:pStyle w:val="a3"/>
              <w:jc w:val="both"/>
              <w:rPr>
                <w:rFonts w:ascii="Times New Roman" w:hAnsi="Times New Roman"/>
                <w:color w:val="000000"/>
                <w:sz w:val="24"/>
                <w:szCs w:val="24"/>
              </w:rPr>
            </w:pPr>
            <w:r w:rsidRPr="007972F6">
              <w:rPr>
                <w:rFonts w:ascii="Times New Roman" w:hAnsi="Times New Roman"/>
                <w:color w:val="000000"/>
                <w:spacing w:val="-2"/>
                <w:sz w:val="24"/>
                <w:szCs w:val="24"/>
              </w:rPr>
              <w:t>1. Инженерно-техническая оптимизация систем коммунальной инфраструктуры</w:t>
            </w:r>
            <w:r w:rsidRPr="007972F6">
              <w:rPr>
                <w:rFonts w:ascii="Times New Roman" w:hAnsi="Times New Roman"/>
                <w:color w:val="000000"/>
                <w:sz w:val="24"/>
                <w:szCs w:val="24"/>
              </w:rPr>
              <w:t>.</w:t>
            </w:r>
          </w:p>
          <w:p w:rsidR="00297447" w:rsidRPr="007972F6" w:rsidRDefault="00297447" w:rsidP="00822B00">
            <w:pPr>
              <w:pStyle w:val="a3"/>
              <w:jc w:val="both"/>
              <w:rPr>
                <w:rFonts w:ascii="Times New Roman" w:hAnsi="Times New Roman"/>
                <w:color w:val="000000"/>
                <w:sz w:val="24"/>
                <w:szCs w:val="24"/>
              </w:rPr>
            </w:pPr>
            <w:r w:rsidRPr="007972F6">
              <w:rPr>
                <w:rFonts w:ascii="Times New Roman" w:hAnsi="Times New Roman"/>
                <w:color w:val="000000"/>
                <w:spacing w:val="-2"/>
                <w:sz w:val="24"/>
                <w:szCs w:val="24"/>
              </w:rPr>
              <w:t>2. Повышение надежности систем коммунальной инфраструктуры.</w:t>
            </w:r>
          </w:p>
          <w:p w:rsidR="00297447" w:rsidRPr="007972F6" w:rsidRDefault="00297447" w:rsidP="00822B00">
            <w:pPr>
              <w:pStyle w:val="a3"/>
              <w:jc w:val="both"/>
              <w:rPr>
                <w:rFonts w:ascii="Times New Roman" w:hAnsi="Times New Roman"/>
                <w:color w:val="000000"/>
                <w:sz w:val="24"/>
                <w:szCs w:val="24"/>
              </w:rPr>
            </w:pPr>
            <w:r w:rsidRPr="007972F6">
              <w:rPr>
                <w:rFonts w:ascii="Times New Roman" w:hAnsi="Times New Roman"/>
                <w:color w:val="000000"/>
                <w:spacing w:val="-2"/>
                <w:sz w:val="24"/>
                <w:szCs w:val="24"/>
              </w:rPr>
              <w:t>3.</w:t>
            </w:r>
            <w:r w:rsidRPr="007972F6">
              <w:rPr>
                <w:rFonts w:ascii="Times New Roman" w:hAnsi="Times New Roman"/>
                <w:color w:val="000000"/>
                <w:sz w:val="24"/>
                <w:szCs w:val="24"/>
              </w:rPr>
              <w:t xml:space="preserve"> Обеспечение более комфортных условий проживания </w:t>
            </w:r>
            <w:r w:rsidRPr="007972F6">
              <w:rPr>
                <w:rFonts w:ascii="Times New Roman" w:hAnsi="Times New Roman"/>
                <w:color w:val="000000"/>
                <w:sz w:val="24"/>
                <w:szCs w:val="24"/>
              </w:rPr>
              <w:lastRenderedPageBreak/>
              <w:t>населения сельского поселения.</w:t>
            </w:r>
          </w:p>
          <w:p w:rsidR="00297447" w:rsidRPr="007972F6" w:rsidRDefault="00297447" w:rsidP="00822B00">
            <w:pPr>
              <w:pStyle w:val="a3"/>
              <w:jc w:val="both"/>
              <w:rPr>
                <w:rFonts w:ascii="Times New Roman" w:hAnsi="Times New Roman"/>
                <w:color w:val="000000"/>
                <w:sz w:val="24"/>
                <w:szCs w:val="24"/>
              </w:rPr>
            </w:pPr>
            <w:r w:rsidRPr="007972F6">
              <w:rPr>
                <w:rFonts w:ascii="Times New Roman" w:hAnsi="Times New Roman"/>
                <w:color w:val="000000"/>
                <w:sz w:val="24"/>
                <w:szCs w:val="24"/>
              </w:rPr>
              <w:t xml:space="preserve">4. Повышение качества </w:t>
            </w:r>
            <w:proofErr w:type="gramStart"/>
            <w:r w:rsidRPr="007972F6">
              <w:rPr>
                <w:rFonts w:ascii="Times New Roman" w:hAnsi="Times New Roman"/>
                <w:color w:val="000000"/>
                <w:sz w:val="24"/>
                <w:szCs w:val="24"/>
              </w:rPr>
              <w:t>предоставляемых</w:t>
            </w:r>
            <w:proofErr w:type="gramEnd"/>
            <w:r w:rsidRPr="007972F6">
              <w:rPr>
                <w:rFonts w:ascii="Times New Roman" w:hAnsi="Times New Roman"/>
                <w:color w:val="000000"/>
                <w:sz w:val="24"/>
                <w:szCs w:val="24"/>
              </w:rPr>
              <w:t xml:space="preserve"> ЖКУ.</w:t>
            </w:r>
          </w:p>
          <w:p w:rsidR="00297447" w:rsidRPr="007972F6" w:rsidRDefault="00297447" w:rsidP="00822B00">
            <w:pPr>
              <w:pStyle w:val="a3"/>
              <w:jc w:val="both"/>
              <w:rPr>
                <w:rFonts w:ascii="Times New Roman" w:hAnsi="Times New Roman"/>
                <w:color w:val="000000"/>
                <w:sz w:val="24"/>
                <w:szCs w:val="24"/>
              </w:rPr>
            </w:pPr>
            <w:r w:rsidRPr="007972F6">
              <w:rPr>
                <w:rFonts w:ascii="Times New Roman" w:hAnsi="Times New Roman"/>
                <w:color w:val="000000"/>
                <w:sz w:val="24"/>
                <w:szCs w:val="24"/>
              </w:rPr>
              <w:t>5. Снижение потребления энергетических ресурсов.</w:t>
            </w:r>
          </w:p>
          <w:p w:rsidR="00297447" w:rsidRPr="007972F6" w:rsidRDefault="00297447" w:rsidP="00822B00">
            <w:pPr>
              <w:pStyle w:val="a3"/>
              <w:jc w:val="both"/>
              <w:rPr>
                <w:rFonts w:ascii="Times New Roman" w:hAnsi="Times New Roman"/>
                <w:color w:val="000000"/>
                <w:sz w:val="24"/>
                <w:szCs w:val="24"/>
              </w:rPr>
            </w:pPr>
            <w:r w:rsidRPr="007972F6">
              <w:rPr>
                <w:rFonts w:ascii="Times New Roman" w:hAnsi="Times New Roman"/>
                <w:color w:val="000000"/>
                <w:sz w:val="24"/>
                <w:szCs w:val="24"/>
              </w:rPr>
              <w:t>6.Снижение потерь при поставке ресурсов потребителям.</w:t>
            </w:r>
          </w:p>
          <w:p w:rsidR="00297447" w:rsidRPr="007972F6" w:rsidRDefault="00297447" w:rsidP="00822B00">
            <w:pPr>
              <w:pStyle w:val="a3"/>
              <w:jc w:val="both"/>
              <w:rPr>
                <w:rFonts w:ascii="Times New Roman" w:hAnsi="Times New Roman"/>
                <w:sz w:val="24"/>
                <w:szCs w:val="24"/>
              </w:rPr>
            </w:pPr>
            <w:r w:rsidRPr="007972F6">
              <w:rPr>
                <w:rFonts w:ascii="Times New Roman" w:hAnsi="Times New Roman"/>
                <w:color w:val="000000"/>
                <w:sz w:val="24"/>
                <w:szCs w:val="24"/>
              </w:rPr>
              <w:t>7. Улучшение экологической обстановки в сельском поселении.</w:t>
            </w:r>
          </w:p>
        </w:tc>
      </w:tr>
      <w:tr w:rsidR="00297447" w:rsidRPr="003C43FC" w:rsidTr="00822B00">
        <w:tc>
          <w:tcPr>
            <w:tcW w:w="2821" w:type="dxa"/>
            <w:tcBorders>
              <w:top w:val="single" w:sz="4" w:space="0" w:color="auto"/>
              <w:left w:val="single" w:sz="4" w:space="0" w:color="auto"/>
              <w:bottom w:val="single" w:sz="4" w:space="0" w:color="auto"/>
              <w:right w:val="single" w:sz="4" w:space="0" w:color="auto"/>
            </w:tcBorders>
          </w:tcPr>
          <w:p w:rsidR="00297447" w:rsidRPr="007972F6" w:rsidRDefault="00297447" w:rsidP="00822B00">
            <w:pPr>
              <w:pStyle w:val="a3"/>
              <w:rPr>
                <w:rFonts w:ascii="Times New Roman" w:hAnsi="Times New Roman"/>
                <w:sz w:val="24"/>
                <w:szCs w:val="24"/>
              </w:rPr>
            </w:pPr>
            <w:r w:rsidRPr="007972F6">
              <w:rPr>
                <w:rFonts w:ascii="Times New Roman" w:hAnsi="Times New Roman"/>
                <w:sz w:val="24"/>
                <w:szCs w:val="24"/>
              </w:rPr>
              <w:lastRenderedPageBreak/>
              <w:t>Сроки и этапы реализации Программы</w:t>
            </w:r>
          </w:p>
        </w:tc>
        <w:tc>
          <w:tcPr>
            <w:tcW w:w="7002" w:type="dxa"/>
            <w:tcBorders>
              <w:top w:val="single" w:sz="4" w:space="0" w:color="auto"/>
              <w:left w:val="single" w:sz="4" w:space="0" w:color="auto"/>
              <w:bottom w:val="single" w:sz="4" w:space="0" w:color="auto"/>
              <w:right w:val="single" w:sz="4" w:space="0" w:color="auto"/>
            </w:tcBorders>
          </w:tcPr>
          <w:p w:rsidR="00297447" w:rsidRPr="007972F6" w:rsidRDefault="00297447" w:rsidP="00822B00">
            <w:pPr>
              <w:pStyle w:val="a3"/>
              <w:rPr>
                <w:rFonts w:ascii="Times New Roman" w:hAnsi="Times New Roman"/>
                <w:sz w:val="24"/>
                <w:szCs w:val="24"/>
              </w:rPr>
            </w:pPr>
            <w:r w:rsidRPr="007972F6">
              <w:rPr>
                <w:rFonts w:ascii="Times New Roman" w:hAnsi="Times New Roman"/>
                <w:color w:val="000000"/>
                <w:sz w:val="24"/>
                <w:szCs w:val="24"/>
              </w:rPr>
              <w:t>2017- 2027 гг.</w:t>
            </w:r>
          </w:p>
        </w:tc>
      </w:tr>
      <w:tr w:rsidR="00297447" w:rsidRPr="003C43FC" w:rsidTr="00822B00">
        <w:tc>
          <w:tcPr>
            <w:tcW w:w="2821" w:type="dxa"/>
            <w:tcBorders>
              <w:top w:val="single" w:sz="4" w:space="0" w:color="auto"/>
              <w:left w:val="single" w:sz="4" w:space="0" w:color="auto"/>
              <w:bottom w:val="single" w:sz="4" w:space="0" w:color="auto"/>
              <w:right w:val="single" w:sz="4" w:space="0" w:color="auto"/>
            </w:tcBorders>
          </w:tcPr>
          <w:p w:rsidR="00297447" w:rsidRPr="007972F6" w:rsidRDefault="00297447" w:rsidP="00822B00">
            <w:pPr>
              <w:pStyle w:val="a3"/>
              <w:rPr>
                <w:rFonts w:ascii="Times New Roman" w:hAnsi="Times New Roman"/>
                <w:sz w:val="24"/>
                <w:szCs w:val="24"/>
              </w:rPr>
            </w:pPr>
          </w:p>
          <w:p w:rsidR="00297447" w:rsidRPr="007972F6" w:rsidRDefault="00297447" w:rsidP="00822B00">
            <w:pPr>
              <w:pStyle w:val="a3"/>
              <w:rPr>
                <w:rFonts w:ascii="Times New Roman" w:hAnsi="Times New Roman"/>
                <w:sz w:val="24"/>
                <w:szCs w:val="24"/>
              </w:rPr>
            </w:pPr>
          </w:p>
          <w:p w:rsidR="00297447" w:rsidRPr="007972F6" w:rsidRDefault="00297447" w:rsidP="00822B00">
            <w:pPr>
              <w:pStyle w:val="a3"/>
              <w:rPr>
                <w:rFonts w:ascii="Times New Roman" w:hAnsi="Times New Roman"/>
                <w:sz w:val="24"/>
                <w:szCs w:val="24"/>
              </w:rPr>
            </w:pPr>
          </w:p>
          <w:p w:rsidR="00297447" w:rsidRPr="007972F6" w:rsidRDefault="00297447" w:rsidP="00822B00">
            <w:pPr>
              <w:pStyle w:val="a3"/>
              <w:rPr>
                <w:rFonts w:ascii="Times New Roman" w:hAnsi="Times New Roman"/>
                <w:sz w:val="24"/>
                <w:szCs w:val="24"/>
              </w:rPr>
            </w:pPr>
          </w:p>
          <w:p w:rsidR="00297447" w:rsidRPr="007972F6" w:rsidRDefault="00297447" w:rsidP="00822B00">
            <w:pPr>
              <w:pStyle w:val="a3"/>
              <w:rPr>
                <w:rFonts w:ascii="Times New Roman" w:hAnsi="Times New Roman"/>
                <w:sz w:val="24"/>
                <w:szCs w:val="24"/>
              </w:rPr>
            </w:pPr>
          </w:p>
          <w:p w:rsidR="00297447" w:rsidRPr="007972F6" w:rsidRDefault="00297447" w:rsidP="00822B00">
            <w:pPr>
              <w:pStyle w:val="a3"/>
              <w:rPr>
                <w:rFonts w:ascii="Times New Roman" w:hAnsi="Times New Roman"/>
                <w:sz w:val="24"/>
                <w:szCs w:val="24"/>
              </w:rPr>
            </w:pPr>
          </w:p>
          <w:p w:rsidR="00297447" w:rsidRPr="007972F6" w:rsidRDefault="00297447" w:rsidP="00822B00">
            <w:pPr>
              <w:pStyle w:val="a3"/>
              <w:rPr>
                <w:rFonts w:ascii="Times New Roman" w:hAnsi="Times New Roman"/>
                <w:sz w:val="24"/>
                <w:szCs w:val="24"/>
              </w:rPr>
            </w:pPr>
          </w:p>
          <w:p w:rsidR="00297447" w:rsidRPr="007972F6" w:rsidRDefault="00297447" w:rsidP="00822B00">
            <w:pPr>
              <w:pStyle w:val="a3"/>
              <w:rPr>
                <w:rFonts w:ascii="Times New Roman" w:hAnsi="Times New Roman"/>
                <w:sz w:val="24"/>
                <w:szCs w:val="24"/>
              </w:rPr>
            </w:pPr>
          </w:p>
          <w:p w:rsidR="00297447" w:rsidRPr="007972F6" w:rsidRDefault="00297447" w:rsidP="00822B00">
            <w:pPr>
              <w:pStyle w:val="a3"/>
              <w:rPr>
                <w:rFonts w:ascii="Times New Roman" w:hAnsi="Times New Roman"/>
                <w:sz w:val="24"/>
                <w:szCs w:val="24"/>
              </w:rPr>
            </w:pPr>
            <w:r w:rsidRPr="007972F6">
              <w:rPr>
                <w:rFonts w:ascii="Times New Roman" w:hAnsi="Times New Roman"/>
                <w:sz w:val="24"/>
                <w:szCs w:val="24"/>
              </w:rPr>
              <w:t>Мероприятия Программы</w:t>
            </w:r>
          </w:p>
          <w:p w:rsidR="00297447" w:rsidRPr="007972F6" w:rsidRDefault="00297447" w:rsidP="00822B00">
            <w:pPr>
              <w:pStyle w:val="a3"/>
              <w:rPr>
                <w:rFonts w:ascii="Times New Roman" w:hAnsi="Times New Roman"/>
                <w:sz w:val="24"/>
                <w:szCs w:val="24"/>
              </w:rPr>
            </w:pPr>
          </w:p>
          <w:p w:rsidR="00297447" w:rsidRPr="007972F6" w:rsidRDefault="00297447" w:rsidP="00822B00">
            <w:pPr>
              <w:pStyle w:val="a3"/>
              <w:rPr>
                <w:rFonts w:ascii="Times New Roman" w:hAnsi="Times New Roman"/>
                <w:sz w:val="24"/>
                <w:szCs w:val="24"/>
              </w:rPr>
            </w:pPr>
          </w:p>
          <w:p w:rsidR="00297447" w:rsidRPr="007972F6" w:rsidRDefault="00297447" w:rsidP="00822B00">
            <w:pPr>
              <w:pStyle w:val="a3"/>
              <w:rPr>
                <w:rFonts w:ascii="Times New Roman" w:hAnsi="Times New Roman"/>
                <w:sz w:val="24"/>
                <w:szCs w:val="24"/>
              </w:rPr>
            </w:pPr>
          </w:p>
          <w:p w:rsidR="00297447" w:rsidRPr="007972F6" w:rsidRDefault="00297447" w:rsidP="00822B00">
            <w:pPr>
              <w:pStyle w:val="a3"/>
              <w:rPr>
                <w:rFonts w:ascii="Times New Roman" w:hAnsi="Times New Roman"/>
                <w:sz w:val="24"/>
                <w:szCs w:val="24"/>
              </w:rPr>
            </w:pPr>
          </w:p>
          <w:p w:rsidR="00297447" w:rsidRPr="007972F6" w:rsidRDefault="00297447" w:rsidP="00822B00">
            <w:pPr>
              <w:pStyle w:val="a3"/>
              <w:rPr>
                <w:rFonts w:ascii="Times New Roman" w:hAnsi="Times New Roman"/>
                <w:sz w:val="24"/>
                <w:szCs w:val="24"/>
              </w:rPr>
            </w:pPr>
          </w:p>
          <w:p w:rsidR="00297447" w:rsidRPr="007972F6" w:rsidRDefault="00297447" w:rsidP="00822B00">
            <w:pPr>
              <w:pStyle w:val="a3"/>
              <w:rPr>
                <w:rFonts w:ascii="Times New Roman" w:hAnsi="Times New Roman"/>
                <w:sz w:val="24"/>
                <w:szCs w:val="24"/>
              </w:rPr>
            </w:pPr>
          </w:p>
          <w:p w:rsidR="00297447" w:rsidRPr="007972F6" w:rsidRDefault="00297447" w:rsidP="00822B00">
            <w:pPr>
              <w:pStyle w:val="a3"/>
              <w:rPr>
                <w:rFonts w:ascii="Times New Roman" w:hAnsi="Times New Roman"/>
                <w:sz w:val="24"/>
                <w:szCs w:val="24"/>
              </w:rPr>
            </w:pPr>
          </w:p>
          <w:p w:rsidR="00297447" w:rsidRPr="007972F6" w:rsidRDefault="00297447" w:rsidP="00822B00">
            <w:pPr>
              <w:pStyle w:val="a3"/>
              <w:rPr>
                <w:rFonts w:ascii="Times New Roman" w:hAnsi="Times New Roman"/>
                <w:sz w:val="24"/>
                <w:szCs w:val="24"/>
              </w:rPr>
            </w:pPr>
          </w:p>
          <w:p w:rsidR="00297447" w:rsidRPr="007972F6" w:rsidRDefault="00297447" w:rsidP="00822B00">
            <w:pPr>
              <w:pStyle w:val="a3"/>
              <w:rPr>
                <w:rFonts w:ascii="Times New Roman" w:hAnsi="Times New Roman"/>
                <w:sz w:val="24"/>
                <w:szCs w:val="24"/>
              </w:rPr>
            </w:pPr>
          </w:p>
          <w:p w:rsidR="00297447" w:rsidRPr="007972F6" w:rsidRDefault="00297447" w:rsidP="00822B00">
            <w:pPr>
              <w:pStyle w:val="a3"/>
              <w:rPr>
                <w:rFonts w:ascii="Times New Roman" w:hAnsi="Times New Roman"/>
                <w:sz w:val="24"/>
                <w:szCs w:val="24"/>
              </w:rPr>
            </w:pPr>
          </w:p>
          <w:p w:rsidR="00297447" w:rsidRPr="007972F6" w:rsidRDefault="00297447" w:rsidP="00822B00">
            <w:pPr>
              <w:pStyle w:val="a3"/>
              <w:rPr>
                <w:rFonts w:ascii="Times New Roman" w:hAnsi="Times New Roman"/>
                <w:sz w:val="24"/>
                <w:szCs w:val="24"/>
              </w:rPr>
            </w:pPr>
          </w:p>
          <w:p w:rsidR="00297447" w:rsidRPr="007972F6" w:rsidRDefault="00297447" w:rsidP="00822B00">
            <w:pPr>
              <w:pStyle w:val="a3"/>
              <w:rPr>
                <w:rFonts w:ascii="Times New Roman" w:hAnsi="Times New Roman"/>
                <w:sz w:val="24"/>
                <w:szCs w:val="24"/>
              </w:rPr>
            </w:pPr>
          </w:p>
          <w:p w:rsidR="00297447" w:rsidRPr="007972F6" w:rsidRDefault="00297447" w:rsidP="00822B00">
            <w:pPr>
              <w:pStyle w:val="a3"/>
              <w:rPr>
                <w:rFonts w:ascii="Times New Roman" w:hAnsi="Times New Roman"/>
                <w:sz w:val="24"/>
                <w:szCs w:val="24"/>
              </w:rPr>
            </w:pPr>
          </w:p>
          <w:p w:rsidR="00297447" w:rsidRPr="007972F6" w:rsidRDefault="00297447" w:rsidP="00822B00">
            <w:pPr>
              <w:pStyle w:val="a3"/>
              <w:rPr>
                <w:rFonts w:ascii="Times New Roman" w:hAnsi="Times New Roman"/>
                <w:sz w:val="24"/>
                <w:szCs w:val="24"/>
              </w:rPr>
            </w:pPr>
          </w:p>
          <w:p w:rsidR="00297447" w:rsidRPr="007972F6" w:rsidRDefault="00297447" w:rsidP="00822B00">
            <w:pPr>
              <w:pStyle w:val="a3"/>
              <w:rPr>
                <w:rFonts w:ascii="Times New Roman" w:hAnsi="Times New Roman"/>
                <w:sz w:val="24"/>
                <w:szCs w:val="24"/>
              </w:rPr>
            </w:pPr>
          </w:p>
          <w:p w:rsidR="00297447" w:rsidRPr="007972F6" w:rsidRDefault="00297447" w:rsidP="00822B00">
            <w:pPr>
              <w:pStyle w:val="a3"/>
              <w:rPr>
                <w:rFonts w:ascii="Times New Roman" w:hAnsi="Times New Roman"/>
                <w:color w:val="0D0D0D"/>
                <w:sz w:val="24"/>
                <w:szCs w:val="24"/>
                <w:shd w:val="clear" w:color="auto" w:fill="FFFFFF"/>
              </w:rPr>
            </w:pPr>
            <w:r w:rsidRPr="007972F6">
              <w:rPr>
                <w:rFonts w:ascii="Times New Roman" w:hAnsi="Times New Roman"/>
                <w:color w:val="0D0D0D"/>
                <w:sz w:val="24"/>
                <w:szCs w:val="24"/>
                <w:shd w:val="clear" w:color="auto" w:fill="FFFFFF"/>
              </w:rPr>
              <w:t xml:space="preserve">Целевые показатели </w:t>
            </w:r>
          </w:p>
          <w:p w:rsidR="00297447" w:rsidRPr="007972F6" w:rsidRDefault="00297447" w:rsidP="00822B00">
            <w:pPr>
              <w:pStyle w:val="a3"/>
              <w:rPr>
                <w:rFonts w:ascii="Times New Roman" w:hAnsi="Times New Roman"/>
                <w:sz w:val="24"/>
                <w:szCs w:val="24"/>
              </w:rPr>
            </w:pPr>
          </w:p>
        </w:tc>
        <w:tc>
          <w:tcPr>
            <w:tcW w:w="7002" w:type="dxa"/>
            <w:tcBorders>
              <w:top w:val="single" w:sz="4" w:space="0" w:color="auto"/>
              <w:left w:val="single" w:sz="4" w:space="0" w:color="auto"/>
              <w:bottom w:val="single" w:sz="4" w:space="0" w:color="auto"/>
              <w:right w:val="single" w:sz="4" w:space="0" w:color="auto"/>
            </w:tcBorders>
          </w:tcPr>
          <w:p w:rsidR="00297447" w:rsidRPr="007972F6" w:rsidRDefault="00297447" w:rsidP="00822B00">
            <w:pPr>
              <w:pStyle w:val="a3"/>
              <w:rPr>
                <w:rFonts w:ascii="Times New Roman" w:hAnsi="Times New Roman"/>
                <w:color w:val="000000"/>
                <w:sz w:val="24"/>
                <w:szCs w:val="24"/>
              </w:rPr>
            </w:pPr>
            <w:r>
              <w:rPr>
                <w:rFonts w:ascii="Times New Roman" w:hAnsi="Times New Roman"/>
                <w:color w:val="000000"/>
                <w:sz w:val="24"/>
                <w:szCs w:val="24"/>
              </w:rPr>
              <w:t>1.Установка контейнеров</w:t>
            </w:r>
            <w:r w:rsidRPr="007972F6">
              <w:rPr>
                <w:rFonts w:ascii="Times New Roman" w:hAnsi="Times New Roman"/>
                <w:color w:val="000000"/>
                <w:sz w:val="24"/>
                <w:szCs w:val="24"/>
              </w:rPr>
              <w:t xml:space="preserve"> ТБО</w:t>
            </w:r>
          </w:p>
          <w:p w:rsidR="00297447" w:rsidRPr="007972F6" w:rsidRDefault="00297447" w:rsidP="00822B00">
            <w:pPr>
              <w:pStyle w:val="a3"/>
              <w:rPr>
                <w:rFonts w:ascii="Times New Roman" w:hAnsi="Times New Roman"/>
                <w:color w:val="000000"/>
                <w:sz w:val="24"/>
                <w:szCs w:val="24"/>
              </w:rPr>
            </w:pPr>
            <w:r w:rsidRPr="007972F6">
              <w:rPr>
                <w:rFonts w:ascii="Times New Roman" w:hAnsi="Times New Roman"/>
                <w:color w:val="000000"/>
                <w:sz w:val="24"/>
                <w:szCs w:val="24"/>
              </w:rPr>
              <w:t xml:space="preserve">2.Замена ламп уличного освещения </w:t>
            </w:r>
            <w:proofErr w:type="gramStart"/>
            <w:r w:rsidRPr="007972F6">
              <w:rPr>
                <w:rFonts w:ascii="Times New Roman" w:hAnsi="Times New Roman"/>
                <w:color w:val="000000"/>
                <w:sz w:val="24"/>
                <w:szCs w:val="24"/>
              </w:rPr>
              <w:t>энергосберегающими</w:t>
            </w:r>
            <w:proofErr w:type="gramEnd"/>
          </w:p>
          <w:p w:rsidR="00297447" w:rsidRPr="007972F6" w:rsidRDefault="00297447" w:rsidP="00822B00">
            <w:pPr>
              <w:pStyle w:val="a3"/>
              <w:rPr>
                <w:rFonts w:ascii="Times New Roman" w:hAnsi="Times New Roman"/>
                <w:color w:val="0D0D0D"/>
                <w:sz w:val="24"/>
                <w:szCs w:val="24"/>
                <w:shd w:val="clear" w:color="auto" w:fill="FFFFFF"/>
              </w:rPr>
            </w:pPr>
            <w:r w:rsidRPr="007972F6">
              <w:rPr>
                <w:rFonts w:ascii="Times New Roman" w:hAnsi="Times New Roman"/>
                <w:color w:val="0D0D0D"/>
                <w:sz w:val="24"/>
                <w:szCs w:val="24"/>
              </w:rPr>
              <w:t>Организация сбора и вывоза ТБО:</w:t>
            </w:r>
          </w:p>
          <w:p w:rsidR="00297447" w:rsidRPr="007972F6" w:rsidRDefault="00297447" w:rsidP="00822B00">
            <w:pPr>
              <w:pStyle w:val="a3"/>
              <w:jc w:val="both"/>
              <w:rPr>
                <w:rFonts w:ascii="Times New Roman" w:hAnsi="Times New Roman"/>
                <w:color w:val="0D0D0D"/>
                <w:sz w:val="24"/>
                <w:szCs w:val="24"/>
                <w:shd w:val="clear" w:color="auto" w:fill="FFFFFF"/>
              </w:rPr>
            </w:pPr>
            <w:r w:rsidRPr="007972F6">
              <w:rPr>
                <w:rFonts w:ascii="Times New Roman" w:hAnsi="Times New Roman"/>
                <w:color w:val="0D0D0D"/>
                <w:sz w:val="24"/>
                <w:szCs w:val="24"/>
                <w:shd w:val="clear" w:color="auto" w:fill="FFFFFF"/>
              </w:rPr>
              <w:t>- улучшение санитарного состояния территорий сельского поселения;</w:t>
            </w:r>
          </w:p>
          <w:p w:rsidR="00297447" w:rsidRPr="007972F6" w:rsidRDefault="00297447" w:rsidP="00822B00">
            <w:pPr>
              <w:pStyle w:val="a3"/>
              <w:jc w:val="both"/>
              <w:rPr>
                <w:rFonts w:ascii="Times New Roman" w:hAnsi="Times New Roman"/>
                <w:color w:val="0D0D0D"/>
                <w:sz w:val="24"/>
                <w:szCs w:val="24"/>
                <w:shd w:val="clear" w:color="auto" w:fill="FFFFFF"/>
              </w:rPr>
            </w:pPr>
            <w:r w:rsidRPr="007972F6">
              <w:rPr>
                <w:rFonts w:ascii="Times New Roman" w:hAnsi="Times New Roman"/>
                <w:color w:val="0D0D0D"/>
                <w:sz w:val="24"/>
                <w:szCs w:val="24"/>
                <w:shd w:val="clear" w:color="auto" w:fill="FFFFFF"/>
              </w:rPr>
              <w:t>- стабилизация  и последующее уменьшение образования бытовых отходов;</w:t>
            </w:r>
          </w:p>
          <w:p w:rsidR="00297447" w:rsidRPr="007972F6" w:rsidRDefault="00297447" w:rsidP="00822B00">
            <w:pPr>
              <w:pStyle w:val="a3"/>
              <w:jc w:val="both"/>
              <w:rPr>
                <w:rFonts w:ascii="Times New Roman" w:hAnsi="Times New Roman"/>
                <w:color w:val="0D0D0D"/>
                <w:sz w:val="24"/>
                <w:szCs w:val="24"/>
                <w:shd w:val="clear" w:color="auto" w:fill="FFFFFF"/>
              </w:rPr>
            </w:pPr>
            <w:r w:rsidRPr="007972F6">
              <w:rPr>
                <w:rFonts w:ascii="Times New Roman" w:hAnsi="Times New Roman"/>
                <w:color w:val="0D0D0D"/>
                <w:sz w:val="24"/>
                <w:szCs w:val="24"/>
                <w:shd w:val="clear" w:color="auto" w:fill="FFFFFF"/>
              </w:rPr>
              <w:t>- обеспечение надлежащего сбора  и транспортировки ТБО.</w:t>
            </w:r>
          </w:p>
          <w:p w:rsidR="00297447" w:rsidRPr="007972F6" w:rsidRDefault="00297447" w:rsidP="00822B00">
            <w:pPr>
              <w:pStyle w:val="a3"/>
              <w:jc w:val="both"/>
              <w:rPr>
                <w:rFonts w:ascii="Times New Roman" w:hAnsi="Times New Roman"/>
                <w:color w:val="0D0D0D"/>
                <w:sz w:val="24"/>
                <w:szCs w:val="24"/>
                <w:shd w:val="clear" w:color="auto" w:fill="FFFFFF"/>
              </w:rPr>
            </w:pPr>
          </w:p>
          <w:p w:rsidR="00297447" w:rsidRPr="007972F6" w:rsidRDefault="00297447" w:rsidP="00822B00">
            <w:pPr>
              <w:pStyle w:val="a3"/>
              <w:jc w:val="both"/>
              <w:rPr>
                <w:rFonts w:ascii="Times New Roman" w:hAnsi="Times New Roman"/>
                <w:color w:val="0D0D0D"/>
                <w:sz w:val="24"/>
                <w:szCs w:val="24"/>
                <w:shd w:val="clear" w:color="auto" w:fill="FFFFFF"/>
              </w:rPr>
            </w:pPr>
            <w:r w:rsidRPr="007972F6">
              <w:rPr>
                <w:rFonts w:ascii="Times New Roman" w:hAnsi="Times New Roman"/>
                <w:b/>
                <w:color w:val="0D0D0D"/>
                <w:sz w:val="24"/>
                <w:szCs w:val="24"/>
                <w:shd w:val="clear" w:color="auto" w:fill="FFFFFF"/>
              </w:rPr>
              <w:t>1</w:t>
            </w:r>
            <w:r w:rsidRPr="007972F6">
              <w:rPr>
                <w:rFonts w:ascii="Times New Roman" w:hAnsi="Times New Roman"/>
                <w:color w:val="0D0D0D"/>
                <w:sz w:val="24"/>
                <w:szCs w:val="24"/>
                <w:shd w:val="clear" w:color="auto" w:fill="FFFFFF"/>
              </w:rPr>
              <w:t xml:space="preserve">. Обеспеченность населения сельского поселения контейнерами для санкционированного сбора ТБО ( в общей сложности </w:t>
            </w:r>
            <w:r w:rsidRPr="001C1088">
              <w:rPr>
                <w:rFonts w:ascii="Times New Roman" w:hAnsi="Times New Roman"/>
                <w:color w:val="0D0D0D"/>
                <w:sz w:val="24"/>
                <w:szCs w:val="24"/>
                <w:shd w:val="clear" w:color="auto" w:fill="FFFFFF"/>
              </w:rPr>
              <w:t xml:space="preserve">– 23 </w:t>
            </w:r>
            <w:proofErr w:type="spellStart"/>
            <w:proofErr w:type="gramStart"/>
            <w:r w:rsidRPr="001C1088">
              <w:rPr>
                <w:rFonts w:ascii="Times New Roman" w:hAnsi="Times New Roman"/>
                <w:color w:val="0D0D0D"/>
                <w:sz w:val="24"/>
                <w:szCs w:val="24"/>
                <w:shd w:val="clear" w:color="auto" w:fill="FFFFFF"/>
              </w:rPr>
              <w:t>шт</w:t>
            </w:r>
            <w:proofErr w:type="spellEnd"/>
            <w:proofErr w:type="gramEnd"/>
            <w:r w:rsidRPr="007972F6">
              <w:rPr>
                <w:rFonts w:ascii="Times New Roman" w:hAnsi="Times New Roman"/>
                <w:color w:val="0D0D0D"/>
                <w:sz w:val="24"/>
                <w:szCs w:val="24"/>
                <w:shd w:val="clear" w:color="auto" w:fill="FFFFFF"/>
              </w:rPr>
              <w:t>). К установке</w:t>
            </w:r>
            <w:proofErr w:type="gramStart"/>
            <w:r w:rsidRPr="007972F6">
              <w:rPr>
                <w:rFonts w:ascii="Times New Roman" w:hAnsi="Times New Roman"/>
                <w:color w:val="0D0D0D"/>
                <w:sz w:val="24"/>
                <w:szCs w:val="24"/>
                <w:shd w:val="clear" w:color="auto" w:fill="FFFFFF"/>
              </w:rPr>
              <w:t xml:space="preserve"> :</w:t>
            </w:r>
            <w:proofErr w:type="gramEnd"/>
          </w:p>
          <w:p w:rsidR="00297447" w:rsidRPr="00FA3061" w:rsidRDefault="00297447" w:rsidP="00822B00">
            <w:pPr>
              <w:pStyle w:val="a3"/>
              <w:jc w:val="both"/>
              <w:rPr>
                <w:rFonts w:ascii="Times New Roman" w:hAnsi="Times New Roman"/>
                <w:color w:val="0D0D0D"/>
                <w:sz w:val="24"/>
                <w:szCs w:val="24"/>
                <w:shd w:val="clear" w:color="auto" w:fill="FFFFFF"/>
              </w:rPr>
            </w:pPr>
            <w:smartTag w:uri="urn:schemas-microsoft-com:office:smarttags" w:element="metricconverter">
              <w:smartTagPr>
                <w:attr w:name="ProductID" w:val="2018 г"/>
              </w:smartTagPr>
              <w:r w:rsidRPr="00FA3061">
                <w:rPr>
                  <w:rFonts w:ascii="Times New Roman" w:hAnsi="Times New Roman"/>
                  <w:b/>
                  <w:color w:val="0D0D0D"/>
                  <w:sz w:val="24"/>
                  <w:szCs w:val="24"/>
                  <w:shd w:val="clear" w:color="auto" w:fill="FFFFFF"/>
                </w:rPr>
                <w:t>2018 г</w:t>
              </w:r>
            </w:smartTag>
            <w:r w:rsidRPr="00FA3061">
              <w:rPr>
                <w:rFonts w:ascii="Times New Roman" w:hAnsi="Times New Roman"/>
                <w:b/>
                <w:color w:val="0D0D0D"/>
                <w:sz w:val="24"/>
                <w:szCs w:val="24"/>
                <w:shd w:val="clear" w:color="auto" w:fill="FFFFFF"/>
              </w:rPr>
              <w:t>.–3 шт.</w:t>
            </w:r>
            <w:r w:rsidRPr="00FA3061">
              <w:rPr>
                <w:rFonts w:ascii="Times New Roman" w:hAnsi="Times New Roman"/>
                <w:color w:val="0D0D0D"/>
                <w:sz w:val="24"/>
                <w:szCs w:val="24"/>
                <w:shd w:val="clear" w:color="auto" w:fill="FFFFFF"/>
              </w:rPr>
              <w:t xml:space="preserve"> (V =0,75 м</w:t>
            </w:r>
            <w:r w:rsidRPr="00FA3061">
              <w:rPr>
                <w:rFonts w:ascii="Times New Roman" w:hAnsi="Times New Roman"/>
                <w:color w:val="0D0D0D"/>
                <w:sz w:val="24"/>
                <w:szCs w:val="24"/>
                <w:shd w:val="clear" w:color="auto" w:fill="FFFFFF"/>
                <w:vertAlign w:val="superscript"/>
              </w:rPr>
              <w:t>3</w:t>
            </w:r>
            <w:r w:rsidRPr="00FA3061">
              <w:rPr>
                <w:rFonts w:ascii="Times New Roman" w:hAnsi="Times New Roman"/>
                <w:color w:val="0D0D0D"/>
                <w:sz w:val="24"/>
                <w:szCs w:val="24"/>
                <w:shd w:val="clear" w:color="auto" w:fill="FFFFFF"/>
              </w:rPr>
              <w:t xml:space="preserve">) (7 </w:t>
            </w:r>
            <w:proofErr w:type="spellStart"/>
            <w:r w:rsidRPr="00FA3061">
              <w:rPr>
                <w:rFonts w:ascii="Times New Roman" w:hAnsi="Times New Roman"/>
                <w:color w:val="0D0D0D"/>
                <w:sz w:val="24"/>
                <w:szCs w:val="24"/>
                <w:shd w:val="clear" w:color="auto" w:fill="FFFFFF"/>
              </w:rPr>
              <w:t>тыс</w:t>
            </w:r>
            <w:proofErr w:type="gramStart"/>
            <w:r w:rsidRPr="00FA3061">
              <w:rPr>
                <w:rFonts w:ascii="Times New Roman" w:hAnsi="Times New Roman"/>
                <w:color w:val="0D0D0D"/>
                <w:sz w:val="24"/>
                <w:szCs w:val="24"/>
                <w:shd w:val="clear" w:color="auto" w:fill="FFFFFF"/>
              </w:rPr>
              <w:t>.р</w:t>
            </w:r>
            <w:proofErr w:type="gramEnd"/>
            <w:r w:rsidRPr="00FA3061">
              <w:rPr>
                <w:rFonts w:ascii="Times New Roman" w:hAnsi="Times New Roman"/>
                <w:color w:val="0D0D0D"/>
                <w:sz w:val="24"/>
                <w:szCs w:val="24"/>
                <w:shd w:val="clear" w:color="auto" w:fill="FFFFFF"/>
              </w:rPr>
              <w:t>уб</w:t>
            </w:r>
            <w:proofErr w:type="spellEnd"/>
            <w:r w:rsidRPr="00FA3061">
              <w:rPr>
                <w:rFonts w:ascii="Times New Roman" w:hAnsi="Times New Roman"/>
                <w:color w:val="0D0D0D"/>
                <w:sz w:val="24"/>
                <w:szCs w:val="24"/>
                <w:shd w:val="clear" w:color="auto" w:fill="FFFFFF"/>
              </w:rPr>
              <w:t xml:space="preserve"> на приобретение)</w:t>
            </w:r>
          </w:p>
          <w:p w:rsidR="00297447" w:rsidRPr="00FA3061" w:rsidRDefault="00297447" w:rsidP="00822B00">
            <w:pPr>
              <w:pStyle w:val="a3"/>
              <w:jc w:val="both"/>
              <w:rPr>
                <w:rFonts w:ascii="Times New Roman" w:hAnsi="Times New Roman"/>
                <w:color w:val="0D0D0D"/>
                <w:sz w:val="24"/>
                <w:szCs w:val="24"/>
                <w:shd w:val="clear" w:color="auto" w:fill="FFFFFF"/>
              </w:rPr>
            </w:pPr>
            <w:smartTag w:uri="urn:schemas-microsoft-com:office:smarttags" w:element="metricconverter">
              <w:smartTagPr>
                <w:attr w:name="ProductID" w:val="2019 г"/>
              </w:smartTagPr>
              <w:r w:rsidRPr="00FA3061">
                <w:rPr>
                  <w:rFonts w:ascii="Times New Roman" w:hAnsi="Times New Roman"/>
                  <w:b/>
                  <w:color w:val="0D0D0D"/>
                  <w:sz w:val="24"/>
                  <w:szCs w:val="24"/>
                  <w:shd w:val="clear" w:color="auto" w:fill="FFFFFF"/>
                </w:rPr>
                <w:t>2019 г</w:t>
              </w:r>
            </w:smartTag>
            <w:r w:rsidRPr="00FA3061">
              <w:rPr>
                <w:rFonts w:ascii="Times New Roman" w:hAnsi="Times New Roman"/>
                <w:b/>
                <w:color w:val="0D0D0D"/>
                <w:sz w:val="24"/>
                <w:szCs w:val="24"/>
                <w:shd w:val="clear" w:color="auto" w:fill="FFFFFF"/>
              </w:rPr>
              <w:t>.–4 шт</w:t>
            </w:r>
            <w:r w:rsidRPr="00FA3061">
              <w:rPr>
                <w:rFonts w:ascii="Times New Roman" w:hAnsi="Times New Roman"/>
                <w:color w:val="0D0D0D"/>
                <w:sz w:val="24"/>
                <w:szCs w:val="24"/>
                <w:shd w:val="clear" w:color="auto" w:fill="FFFFFF"/>
              </w:rPr>
              <w:t>. (</w:t>
            </w:r>
            <w:r w:rsidRPr="00FA3061">
              <w:rPr>
                <w:rFonts w:ascii="Times New Roman" w:hAnsi="Times New Roman"/>
                <w:color w:val="0D0D0D"/>
                <w:sz w:val="24"/>
                <w:szCs w:val="24"/>
                <w:shd w:val="clear" w:color="auto" w:fill="FFFFFF"/>
                <w:lang w:val="en-US"/>
              </w:rPr>
              <w:t>V</w:t>
            </w:r>
            <w:r w:rsidRPr="00FA3061">
              <w:rPr>
                <w:rFonts w:ascii="Times New Roman" w:hAnsi="Times New Roman"/>
                <w:color w:val="0D0D0D"/>
                <w:sz w:val="24"/>
                <w:szCs w:val="24"/>
                <w:shd w:val="clear" w:color="auto" w:fill="FFFFFF"/>
              </w:rPr>
              <w:t>=0,75 м</w:t>
            </w:r>
            <w:r w:rsidRPr="00FA3061">
              <w:rPr>
                <w:rFonts w:ascii="Times New Roman" w:hAnsi="Times New Roman"/>
                <w:color w:val="0D0D0D"/>
                <w:sz w:val="24"/>
                <w:szCs w:val="24"/>
                <w:shd w:val="clear" w:color="auto" w:fill="FFFFFF"/>
                <w:vertAlign w:val="superscript"/>
              </w:rPr>
              <w:t>3</w:t>
            </w:r>
            <w:r w:rsidRPr="00FA3061">
              <w:rPr>
                <w:rFonts w:ascii="Times New Roman" w:hAnsi="Times New Roman"/>
                <w:color w:val="0D0D0D"/>
                <w:sz w:val="24"/>
                <w:szCs w:val="24"/>
                <w:shd w:val="clear" w:color="auto" w:fill="FFFFFF"/>
              </w:rPr>
              <w:t xml:space="preserve">). (7 </w:t>
            </w:r>
            <w:proofErr w:type="spellStart"/>
            <w:r w:rsidRPr="00FA3061">
              <w:rPr>
                <w:rFonts w:ascii="Times New Roman" w:hAnsi="Times New Roman"/>
                <w:color w:val="0D0D0D"/>
                <w:sz w:val="24"/>
                <w:szCs w:val="24"/>
                <w:shd w:val="clear" w:color="auto" w:fill="FFFFFF"/>
              </w:rPr>
              <w:t>тыс</w:t>
            </w:r>
            <w:proofErr w:type="gramStart"/>
            <w:r w:rsidRPr="00FA3061">
              <w:rPr>
                <w:rFonts w:ascii="Times New Roman" w:hAnsi="Times New Roman"/>
                <w:color w:val="0D0D0D"/>
                <w:sz w:val="24"/>
                <w:szCs w:val="24"/>
                <w:shd w:val="clear" w:color="auto" w:fill="FFFFFF"/>
              </w:rPr>
              <w:t>.р</w:t>
            </w:r>
            <w:proofErr w:type="gramEnd"/>
            <w:r w:rsidRPr="00FA3061">
              <w:rPr>
                <w:rFonts w:ascii="Times New Roman" w:hAnsi="Times New Roman"/>
                <w:color w:val="0D0D0D"/>
                <w:sz w:val="24"/>
                <w:szCs w:val="24"/>
                <w:shd w:val="clear" w:color="auto" w:fill="FFFFFF"/>
              </w:rPr>
              <w:t>уб</w:t>
            </w:r>
            <w:proofErr w:type="spellEnd"/>
            <w:r w:rsidRPr="00FA3061">
              <w:rPr>
                <w:rFonts w:ascii="Times New Roman" w:hAnsi="Times New Roman"/>
                <w:color w:val="0D0D0D"/>
                <w:sz w:val="24"/>
                <w:szCs w:val="24"/>
                <w:shd w:val="clear" w:color="auto" w:fill="FFFFFF"/>
              </w:rPr>
              <w:t xml:space="preserve"> на приобретение)</w:t>
            </w:r>
          </w:p>
          <w:p w:rsidR="00297447" w:rsidRPr="00FA3061" w:rsidRDefault="00297447" w:rsidP="00822B00">
            <w:pPr>
              <w:pStyle w:val="a3"/>
              <w:jc w:val="both"/>
              <w:rPr>
                <w:rFonts w:ascii="Times New Roman" w:hAnsi="Times New Roman"/>
                <w:color w:val="0D0D0D"/>
                <w:sz w:val="24"/>
                <w:szCs w:val="24"/>
                <w:shd w:val="clear" w:color="auto" w:fill="FFFFFF"/>
              </w:rPr>
            </w:pPr>
            <w:smartTag w:uri="urn:schemas-microsoft-com:office:smarttags" w:element="metricconverter">
              <w:smartTagPr>
                <w:attr w:name="ProductID" w:val="2020 г"/>
              </w:smartTagPr>
              <w:r w:rsidRPr="00FA3061">
                <w:rPr>
                  <w:rFonts w:ascii="Times New Roman" w:hAnsi="Times New Roman"/>
                  <w:b/>
                  <w:color w:val="0D0D0D"/>
                  <w:sz w:val="24"/>
                  <w:szCs w:val="24"/>
                  <w:shd w:val="clear" w:color="auto" w:fill="FFFFFF"/>
                </w:rPr>
                <w:t>2020 г</w:t>
              </w:r>
            </w:smartTag>
            <w:r w:rsidRPr="00FA3061">
              <w:rPr>
                <w:rFonts w:ascii="Times New Roman" w:hAnsi="Times New Roman"/>
                <w:b/>
                <w:color w:val="0D0D0D"/>
                <w:sz w:val="24"/>
                <w:szCs w:val="24"/>
                <w:shd w:val="clear" w:color="auto" w:fill="FFFFFF"/>
              </w:rPr>
              <w:t>.–4 шт</w:t>
            </w:r>
            <w:r w:rsidRPr="00FA3061">
              <w:rPr>
                <w:rFonts w:ascii="Times New Roman" w:hAnsi="Times New Roman"/>
                <w:color w:val="0D0D0D"/>
                <w:sz w:val="24"/>
                <w:szCs w:val="24"/>
                <w:shd w:val="clear" w:color="auto" w:fill="FFFFFF"/>
              </w:rPr>
              <w:t>. (</w:t>
            </w:r>
            <w:r w:rsidRPr="00FA3061">
              <w:rPr>
                <w:rFonts w:ascii="Times New Roman" w:hAnsi="Times New Roman"/>
                <w:color w:val="0D0D0D"/>
                <w:sz w:val="24"/>
                <w:szCs w:val="24"/>
                <w:shd w:val="clear" w:color="auto" w:fill="FFFFFF"/>
                <w:lang w:val="en-US"/>
              </w:rPr>
              <w:t>V</w:t>
            </w:r>
            <w:r w:rsidRPr="00FA3061">
              <w:rPr>
                <w:rFonts w:ascii="Times New Roman" w:hAnsi="Times New Roman"/>
                <w:color w:val="0D0D0D"/>
                <w:sz w:val="24"/>
                <w:szCs w:val="24"/>
                <w:shd w:val="clear" w:color="auto" w:fill="FFFFFF"/>
              </w:rPr>
              <w:t>=0,75 м</w:t>
            </w:r>
            <w:r w:rsidRPr="00FA3061">
              <w:rPr>
                <w:rFonts w:ascii="Times New Roman" w:hAnsi="Times New Roman"/>
                <w:color w:val="0D0D0D"/>
                <w:sz w:val="24"/>
                <w:szCs w:val="24"/>
                <w:shd w:val="clear" w:color="auto" w:fill="FFFFFF"/>
                <w:vertAlign w:val="superscript"/>
              </w:rPr>
              <w:t>3</w:t>
            </w:r>
            <w:r w:rsidRPr="00FA3061">
              <w:rPr>
                <w:rFonts w:ascii="Times New Roman" w:hAnsi="Times New Roman"/>
                <w:color w:val="0D0D0D"/>
                <w:sz w:val="24"/>
                <w:szCs w:val="24"/>
                <w:shd w:val="clear" w:color="auto" w:fill="FFFFFF"/>
              </w:rPr>
              <w:t xml:space="preserve">). (7 </w:t>
            </w:r>
            <w:proofErr w:type="spellStart"/>
            <w:r w:rsidRPr="00FA3061">
              <w:rPr>
                <w:rFonts w:ascii="Times New Roman" w:hAnsi="Times New Roman"/>
                <w:color w:val="0D0D0D"/>
                <w:sz w:val="24"/>
                <w:szCs w:val="24"/>
                <w:shd w:val="clear" w:color="auto" w:fill="FFFFFF"/>
              </w:rPr>
              <w:t>тыс</w:t>
            </w:r>
            <w:proofErr w:type="gramStart"/>
            <w:r w:rsidRPr="00FA3061">
              <w:rPr>
                <w:rFonts w:ascii="Times New Roman" w:hAnsi="Times New Roman"/>
                <w:color w:val="0D0D0D"/>
                <w:sz w:val="24"/>
                <w:szCs w:val="24"/>
                <w:shd w:val="clear" w:color="auto" w:fill="FFFFFF"/>
              </w:rPr>
              <w:t>.р</w:t>
            </w:r>
            <w:proofErr w:type="gramEnd"/>
            <w:r w:rsidRPr="00FA3061">
              <w:rPr>
                <w:rFonts w:ascii="Times New Roman" w:hAnsi="Times New Roman"/>
                <w:color w:val="0D0D0D"/>
                <w:sz w:val="24"/>
                <w:szCs w:val="24"/>
                <w:shd w:val="clear" w:color="auto" w:fill="FFFFFF"/>
              </w:rPr>
              <w:t>уб</w:t>
            </w:r>
            <w:proofErr w:type="spellEnd"/>
            <w:r w:rsidRPr="00FA3061">
              <w:rPr>
                <w:rFonts w:ascii="Times New Roman" w:hAnsi="Times New Roman"/>
                <w:color w:val="0D0D0D"/>
                <w:sz w:val="24"/>
                <w:szCs w:val="24"/>
                <w:shd w:val="clear" w:color="auto" w:fill="FFFFFF"/>
              </w:rPr>
              <w:t xml:space="preserve"> на приобретение)</w:t>
            </w:r>
          </w:p>
          <w:p w:rsidR="00297447" w:rsidRPr="00FA3061" w:rsidRDefault="00297447" w:rsidP="00822B00">
            <w:pPr>
              <w:pStyle w:val="a3"/>
              <w:jc w:val="both"/>
              <w:rPr>
                <w:rFonts w:ascii="Times New Roman" w:hAnsi="Times New Roman"/>
                <w:color w:val="0D0D0D"/>
                <w:sz w:val="24"/>
                <w:szCs w:val="24"/>
                <w:shd w:val="clear" w:color="auto" w:fill="FFFFFF"/>
              </w:rPr>
            </w:pPr>
            <w:smartTag w:uri="urn:schemas-microsoft-com:office:smarttags" w:element="metricconverter">
              <w:smartTagPr>
                <w:attr w:name="ProductID" w:val="2021 г"/>
              </w:smartTagPr>
              <w:r w:rsidRPr="00FA3061">
                <w:rPr>
                  <w:rFonts w:ascii="Times New Roman" w:hAnsi="Times New Roman"/>
                  <w:b/>
                  <w:color w:val="0D0D0D"/>
                  <w:sz w:val="24"/>
                  <w:szCs w:val="24"/>
                  <w:shd w:val="clear" w:color="auto" w:fill="FFFFFF"/>
                </w:rPr>
                <w:t>2021 г</w:t>
              </w:r>
            </w:smartTag>
            <w:r w:rsidRPr="00FA3061">
              <w:rPr>
                <w:rFonts w:ascii="Times New Roman" w:hAnsi="Times New Roman"/>
                <w:b/>
                <w:color w:val="0D0D0D"/>
                <w:sz w:val="24"/>
                <w:szCs w:val="24"/>
                <w:shd w:val="clear" w:color="auto" w:fill="FFFFFF"/>
              </w:rPr>
              <w:t>.–4 шт</w:t>
            </w:r>
            <w:r w:rsidRPr="00FA3061">
              <w:rPr>
                <w:rFonts w:ascii="Times New Roman" w:hAnsi="Times New Roman"/>
                <w:color w:val="0D0D0D"/>
                <w:sz w:val="24"/>
                <w:szCs w:val="24"/>
                <w:shd w:val="clear" w:color="auto" w:fill="FFFFFF"/>
              </w:rPr>
              <w:t>. (</w:t>
            </w:r>
            <w:r w:rsidRPr="00FA3061">
              <w:rPr>
                <w:rFonts w:ascii="Times New Roman" w:hAnsi="Times New Roman"/>
                <w:color w:val="0D0D0D"/>
                <w:sz w:val="24"/>
                <w:szCs w:val="24"/>
                <w:shd w:val="clear" w:color="auto" w:fill="FFFFFF"/>
                <w:lang w:val="en-US"/>
              </w:rPr>
              <w:t>V</w:t>
            </w:r>
            <w:r w:rsidRPr="00FA3061">
              <w:rPr>
                <w:rFonts w:ascii="Times New Roman" w:hAnsi="Times New Roman"/>
                <w:color w:val="0D0D0D"/>
                <w:sz w:val="24"/>
                <w:szCs w:val="24"/>
                <w:shd w:val="clear" w:color="auto" w:fill="FFFFFF"/>
              </w:rPr>
              <w:t>=0,75 м</w:t>
            </w:r>
            <w:r w:rsidRPr="00FA3061">
              <w:rPr>
                <w:rFonts w:ascii="Times New Roman" w:hAnsi="Times New Roman"/>
                <w:color w:val="0D0D0D"/>
                <w:sz w:val="24"/>
                <w:szCs w:val="24"/>
                <w:shd w:val="clear" w:color="auto" w:fill="FFFFFF"/>
                <w:vertAlign w:val="superscript"/>
              </w:rPr>
              <w:t>3</w:t>
            </w:r>
            <w:r w:rsidRPr="00FA3061">
              <w:rPr>
                <w:rFonts w:ascii="Times New Roman" w:hAnsi="Times New Roman"/>
                <w:color w:val="0D0D0D"/>
                <w:sz w:val="24"/>
                <w:szCs w:val="24"/>
                <w:shd w:val="clear" w:color="auto" w:fill="FFFFFF"/>
              </w:rPr>
              <w:t xml:space="preserve">). (7 </w:t>
            </w:r>
            <w:proofErr w:type="spellStart"/>
            <w:r w:rsidRPr="00FA3061">
              <w:rPr>
                <w:rFonts w:ascii="Times New Roman" w:hAnsi="Times New Roman"/>
                <w:color w:val="0D0D0D"/>
                <w:sz w:val="24"/>
                <w:szCs w:val="24"/>
                <w:shd w:val="clear" w:color="auto" w:fill="FFFFFF"/>
              </w:rPr>
              <w:t>тыс</w:t>
            </w:r>
            <w:proofErr w:type="gramStart"/>
            <w:r w:rsidRPr="00FA3061">
              <w:rPr>
                <w:rFonts w:ascii="Times New Roman" w:hAnsi="Times New Roman"/>
                <w:color w:val="0D0D0D"/>
                <w:sz w:val="24"/>
                <w:szCs w:val="24"/>
                <w:shd w:val="clear" w:color="auto" w:fill="FFFFFF"/>
              </w:rPr>
              <w:t>.р</w:t>
            </w:r>
            <w:proofErr w:type="gramEnd"/>
            <w:r w:rsidRPr="00FA3061">
              <w:rPr>
                <w:rFonts w:ascii="Times New Roman" w:hAnsi="Times New Roman"/>
                <w:color w:val="0D0D0D"/>
                <w:sz w:val="24"/>
                <w:szCs w:val="24"/>
                <w:shd w:val="clear" w:color="auto" w:fill="FFFFFF"/>
              </w:rPr>
              <w:t>уб</w:t>
            </w:r>
            <w:proofErr w:type="spellEnd"/>
            <w:r w:rsidRPr="00FA3061">
              <w:rPr>
                <w:rFonts w:ascii="Times New Roman" w:hAnsi="Times New Roman"/>
                <w:color w:val="0D0D0D"/>
                <w:sz w:val="24"/>
                <w:szCs w:val="24"/>
                <w:shd w:val="clear" w:color="auto" w:fill="FFFFFF"/>
              </w:rPr>
              <w:t xml:space="preserve"> на приобретение)</w:t>
            </w:r>
          </w:p>
          <w:p w:rsidR="00297447" w:rsidRPr="00FA3061" w:rsidRDefault="00297447" w:rsidP="00822B00">
            <w:pPr>
              <w:pStyle w:val="a3"/>
              <w:jc w:val="both"/>
              <w:rPr>
                <w:rFonts w:ascii="Times New Roman" w:hAnsi="Times New Roman"/>
                <w:color w:val="0D0D0D"/>
                <w:sz w:val="24"/>
                <w:szCs w:val="24"/>
                <w:shd w:val="clear" w:color="auto" w:fill="FFFFFF"/>
              </w:rPr>
            </w:pPr>
            <w:r w:rsidRPr="00FA3061">
              <w:rPr>
                <w:rFonts w:ascii="Times New Roman" w:hAnsi="Times New Roman"/>
                <w:b/>
                <w:color w:val="0D0D0D"/>
                <w:sz w:val="24"/>
                <w:szCs w:val="24"/>
                <w:shd w:val="clear" w:color="auto" w:fill="FFFFFF"/>
              </w:rPr>
              <w:t>2022г-   5шт</w:t>
            </w:r>
            <w:r w:rsidRPr="00FA3061">
              <w:rPr>
                <w:rFonts w:ascii="Times New Roman" w:hAnsi="Times New Roman"/>
                <w:color w:val="0D0D0D"/>
                <w:sz w:val="24"/>
                <w:szCs w:val="24"/>
                <w:shd w:val="clear" w:color="auto" w:fill="FFFFFF"/>
              </w:rPr>
              <w:t xml:space="preserve"> </w:t>
            </w:r>
            <w:r>
              <w:rPr>
                <w:rFonts w:ascii="Times New Roman" w:hAnsi="Times New Roman"/>
                <w:color w:val="0D0D0D"/>
                <w:sz w:val="24"/>
                <w:szCs w:val="24"/>
                <w:shd w:val="clear" w:color="auto" w:fill="FFFFFF"/>
              </w:rPr>
              <w:t xml:space="preserve"> </w:t>
            </w:r>
            <w:r w:rsidRPr="00FA3061">
              <w:rPr>
                <w:rFonts w:ascii="Times New Roman" w:hAnsi="Times New Roman"/>
                <w:color w:val="0D0D0D"/>
                <w:sz w:val="24"/>
                <w:szCs w:val="24"/>
                <w:shd w:val="clear" w:color="auto" w:fill="FFFFFF"/>
              </w:rPr>
              <w:t xml:space="preserve"> (</w:t>
            </w:r>
            <w:r w:rsidRPr="00FA3061">
              <w:rPr>
                <w:rFonts w:ascii="Times New Roman" w:hAnsi="Times New Roman"/>
                <w:color w:val="0D0D0D"/>
                <w:sz w:val="24"/>
                <w:szCs w:val="24"/>
                <w:shd w:val="clear" w:color="auto" w:fill="FFFFFF"/>
                <w:lang w:val="en-US"/>
              </w:rPr>
              <w:t>V</w:t>
            </w:r>
            <w:r w:rsidRPr="00FA3061">
              <w:rPr>
                <w:rFonts w:ascii="Times New Roman" w:hAnsi="Times New Roman"/>
                <w:color w:val="0D0D0D"/>
                <w:sz w:val="24"/>
                <w:szCs w:val="24"/>
                <w:shd w:val="clear" w:color="auto" w:fill="FFFFFF"/>
              </w:rPr>
              <w:t>=0,75 м</w:t>
            </w:r>
            <w:r w:rsidRPr="00FA3061">
              <w:rPr>
                <w:rFonts w:ascii="Times New Roman" w:hAnsi="Times New Roman"/>
                <w:color w:val="0D0D0D"/>
                <w:sz w:val="24"/>
                <w:szCs w:val="24"/>
                <w:shd w:val="clear" w:color="auto" w:fill="FFFFFF"/>
                <w:vertAlign w:val="superscript"/>
              </w:rPr>
              <w:t>3</w:t>
            </w:r>
            <w:r w:rsidRPr="00FA3061">
              <w:rPr>
                <w:rFonts w:ascii="Times New Roman" w:hAnsi="Times New Roman"/>
                <w:color w:val="0D0D0D"/>
                <w:sz w:val="24"/>
                <w:szCs w:val="24"/>
                <w:shd w:val="clear" w:color="auto" w:fill="FFFFFF"/>
              </w:rPr>
              <w:t xml:space="preserve">). (7 </w:t>
            </w:r>
            <w:proofErr w:type="spellStart"/>
            <w:r w:rsidRPr="00FA3061">
              <w:rPr>
                <w:rFonts w:ascii="Times New Roman" w:hAnsi="Times New Roman"/>
                <w:color w:val="0D0D0D"/>
                <w:sz w:val="24"/>
                <w:szCs w:val="24"/>
                <w:shd w:val="clear" w:color="auto" w:fill="FFFFFF"/>
              </w:rPr>
              <w:t>тыс</w:t>
            </w:r>
            <w:proofErr w:type="gramStart"/>
            <w:r w:rsidRPr="00FA3061">
              <w:rPr>
                <w:rFonts w:ascii="Times New Roman" w:hAnsi="Times New Roman"/>
                <w:color w:val="0D0D0D"/>
                <w:sz w:val="24"/>
                <w:szCs w:val="24"/>
                <w:shd w:val="clear" w:color="auto" w:fill="FFFFFF"/>
              </w:rPr>
              <w:t>.р</w:t>
            </w:r>
            <w:proofErr w:type="gramEnd"/>
            <w:r w:rsidRPr="00FA3061">
              <w:rPr>
                <w:rFonts w:ascii="Times New Roman" w:hAnsi="Times New Roman"/>
                <w:color w:val="0D0D0D"/>
                <w:sz w:val="24"/>
                <w:szCs w:val="24"/>
                <w:shd w:val="clear" w:color="auto" w:fill="FFFFFF"/>
              </w:rPr>
              <w:t>уб</w:t>
            </w:r>
            <w:proofErr w:type="spellEnd"/>
            <w:r w:rsidRPr="00FA3061">
              <w:rPr>
                <w:rFonts w:ascii="Times New Roman" w:hAnsi="Times New Roman"/>
                <w:color w:val="0D0D0D"/>
                <w:sz w:val="24"/>
                <w:szCs w:val="24"/>
                <w:shd w:val="clear" w:color="auto" w:fill="FFFFFF"/>
              </w:rPr>
              <w:t xml:space="preserve"> на приобретение)</w:t>
            </w:r>
          </w:p>
          <w:p w:rsidR="00297447" w:rsidRPr="00FA3061" w:rsidRDefault="00297447" w:rsidP="00822B00">
            <w:pPr>
              <w:pStyle w:val="a3"/>
              <w:jc w:val="both"/>
              <w:rPr>
                <w:rFonts w:ascii="Times New Roman" w:hAnsi="Times New Roman"/>
                <w:color w:val="0D0D0D"/>
                <w:sz w:val="24"/>
                <w:szCs w:val="24"/>
                <w:shd w:val="clear" w:color="auto" w:fill="FFFFFF"/>
              </w:rPr>
            </w:pPr>
            <w:r w:rsidRPr="00FA3061">
              <w:rPr>
                <w:rFonts w:ascii="Times New Roman" w:hAnsi="Times New Roman"/>
                <w:b/>
                <w:color w:val="0D0D0D"/>
                <w:sz w:val="24"/>
                <w:szCs w:val="24"/>
                <w:shd w:val="clear" w:color="auto" w:fill="FFFFFF"/>
              </w:rPr>
              <w:t xml:space="preserve">2023г-2 </w:t>
            </w:r>
            <w:proofErr w:type="spellStart"/>
            <w:proofErr w:type="gramStart"/>
            <w:r w:rsidRPr="00FA3061">
              <w:rPr>
                <w:rFonts w:ascii="Times New Roman" w:hAnsi="Times New Roman"/>
                <w:b/>
                <w:color w:val="0D0D0D"/>
                <w:sz w:val="24"/>
                <w:szCs w:val="24"/>
                <w:shd w:val="clear" w:color="auto" w:fill="FFFFFF"/>
              </w:rPr>
              <w:t>шт</w:t>
            </w:r>
            <w:proofErr w:type="spellEnd"/>
            <w:proofErr w:type="gramEnd"/>
            <w:r>
              <w:rPr>
                <w:rFonts w:ascii="Times New Roman" w:hAnsi="Times New Roman"/>
                <w:color w:val="0D0D0D"/>
                <w:sz w:val="24"/>
                <w:szCs w:val="24"/>
                <w:shd w:val="clear" w:color="auto" w:fill="FFFFFF"/>
              </w:rPr>
              <w:t xml:space="preserve">     </w:t>
            </w:r>
            <w:r w:rsidRPr="00FA3061">
              <w:rPr>
                <w:rFonts w:ascii="Times New Roman" w:hAnsi="Times New Roman"/>
                <w:color w:val="0D0D0D"/>
                <w:sz w:val="24"/>
                <w:szCs w:val="24"/>
                <w:shd w:val="clear" w:color="auto" w:fill="FFFFFF"/>
              </w:rPr>
              <w:t>(</w:t>
            </w:r>
            <w:r w:rsidRPr="00FA3061">
              <w:rPr>
                <w:rFonts w:ascii="Times New Roman" w:hAnsi="Times New Roman"/>
                <w:color w:val="0D0D0D"/>
                <w:sz w:val="24"/>
                <w:szCs w:val="24"/>
                <w:shd w:val="clear" w:color="auto" w:fill="FFFFFF"/>
                <w:lang w:val="en-US"/>
              </w:rPr>
              <w:t>V</w:t>
            </w:r>
            <w:r w:rsidRPr="00FA3061">
              <w:rPr>
                <w:rFonts w:ascii="Times New Roman" w:hAnsi="Times New Roman"/>
                <w:color w:val="0D0D0D"/>
                <w:sz w:val="24"/>
                <w:szCs w:val="24"/>
                <w:shd w:val="clear" w:color="auto" w:fill="FFFFFF"/>
              </w:rPr>
              <w:t>=0,75 м</w:t>
            </w:r>
            <w:r w:rsidRPr="00FA3061">
              <w:rPr>
                <w:rFonts w:ascii="Times New Roman" w:hAnsi="Times New Roman"/>
                <w:color w:val="0D0D0D"/>
                <w:sz w:val="24"/>
                <w:szCs w:val="24"/>
                <w:shd w:val="clear" w:color="auto" w:fill="FFFFFF"/>
                <w:vertAlign w:val="superscript"/>
              </w:rPr>
              <w:t>3</w:t>
            </w:r>
            <w:r w:rsidRPr="00FA3061">
              <w:rPr>
                <w:rFonts w:ascii="Times New Roman" w:hAnsi="Times New Roman"/>
                <w:color w:val="0D0D0D"/>
                <w:sz w:val="24"/>
                <w:szCs w:val="24"/>
                <w:shd w:val="clear" w:color="auto" w:fill="FFFFFF"/>
              </w:rPr>
              <w:t xml:space="preserve">). (7 </w:t>
            </w:r>
            <w:proofErr w:type="spellStart"/>
            <w:r w:rsidRPr="00FA3061">
              <w:rPr>
                <w:rFonts w:ascii="Times New Roman" w:hAnsi="Times New Roman"/>
                <w:color w:val="0D0D0D"/>
                <w:sz w:val="24"/>
                <w:szCs w:val="24"/>
                <w:shd w:val="clear" w:color="auto" w:fill="FFFFFF"/>
              </w:rPr>
              <w:t>тыс.руб</w:t>
            </w:r>
            <w:proofErr w:type="spellEnd"/>
            <w:r w:rsidRPr="00FA3061">
              <w:rPr>
                <w:rFonts w:ascii="Times New Roman" w:hAnsi="Times New Roman"/>
                <w:color w:val="0D0D0D"/>
                <w:sz w:val="24"/>
                <w:szCs w:val="24"/>
                <w:shd w:val="clear" w:color="auto" w:fill="FFFFFF"/>
              </w:rPr>
              <w:t xml:space="preserve"> на приобретение)</w:t>
            </w:r>
          </w:p>
          <w:p w:rsidR="00297447" w:rsidRDefault="00297447" w:rsidP="00822B00">
            <w:pPr>
              <w:pStyle w:val="a3"/>
              <w:jc w:val="both"/>
              <w:rPr>
                <w:rFonts w:ascii="Times New Roman" w:hAnsi="Times New Roman"/>
                <w:color w:val="0D0D0D"/>
                <w:sz w:val="24"/>
                <w:szCs w:val="24"/>
                <w:shd w:val="clear" w:color="auto" w:fill="FFFFFF"/>
              </w:rPr>
            </w:pPr>
            <w:r w:rsidRPr="00FA3061">
              <w:rPr>
                <w:rFonts w:ascii="Times New Roman" w:hAnsi="Times New Roman"/>
                <w:b/>
                <w:color w:val="0D0D0D"/>
                <w:sz w:val="24"/>
                <w:szCs w:val="24"/>
                <w:shd w:val="clear" w:color="auto" w:fill="FFFFFF"/>
              </w:rPr>
              <w:t>2024г- 1шт</w:t>
            </w:r>
            <w:r>
              <w:rPr>
                <w:rFonts w:ascii="Times New Roman" w:hAnsi="Times New Roman"/>
                <w:color w:val="0D0D0D"/>
                <w:sz w:val="24"/>
                <w:szCs w:val="24"/>
                <w:shd w:val="clear" w:color="auto" w:fill="FFFFFF"/>
              </w:rPr>
              <w:t xml:space="preserve">      </w:t>
            </w:r>
            <w:r w:rsidRPr="00FA3061">
              <w:rPr>
                <w:rFonts w:ascii="Times New Roman" w:hAnsi="Times New Roman"/>
                <w:color w:val="0D0D0D"/>
                <w:sz w:val="24"/>
                <w:szCs w:val="24"/>
                <w:shd w:val="clear" w:color="auto" w:fill="FFFFFF"/>
              </w:rPr>
              <w:t>(</w:t>
            </w:r>
            <w:r w:rsidRPr="00FA3061">
              <w:rPr>
                <w:rFonts w:ascii="Times New Roman" w:hAnsi="Times New Roman"/>
                <w:color w:val="0D0D0D"/>
                <w:sz w:val="24"/>
                <w:szCs w:val="24"/>
                <w:shd w:val="clear" w:color="auto" w:fill="FFFFFF"/>
                <w:lang w:val="en-US"/>
              </w:rPr>
              <w:t>V</w:t>
            </w:r>
            <w:r w:rsidRPr="00FA3061">
              <w:rPr>
                <w:rFonts w:ascii="Times New Roman" w:hAnsi="Times New Roman"/>
                <w:color w:val="0D0D0D"/>
                <w:sz w:val="24"/>
                <w:szCs w:val="24"/>
                <w:shd w:val="clear" w:color="auto" w:fill="FFFFFF"/>
              </w:rPr>
              <w:t>=0,75 м</w:t>
            </w:r>
            <w:r w:rsidRPr="00FA3061">
              <w:rPr>
                <w:rFonts w:ascii="Times New Roman" w:hAnsi="Times New Roman"/>
                <w:color w:val="0D0D0D"/>
                <w:sz w:val="24"/>
                <w:szCs w:val="24"/>
                <w:shd w:val="clear" w:color="auto" w:fill="FFFFFF"/>
                <w:vertAlign w:val="superscript"/>
              </w:rPr>
              <w:t>3</w:t>
            </w:r>
            <w:r w:rsidRPr="00FA3061">
              <w:rPr>
                <w:rFonts w:ascii="Times New Roman" w:hAnsi="Times New Roman"/>
                <w:color w:val="0D0D0D"/>
                <w:sz w:val="24"/>
                <w:szCs w:val="24"/>
                <w:shd w:val="clear" w:color="auto" w:fill="FFFFFF"/>
              </w:rPr>
              <w:t xml:space="preserve">). (7 </w:t>
            </w:r>
            <w:proofErr w:type="spellStart"/>
            <w:r w:rsidRPr="00FA3061">
              <w:rPr>
                <w:rFonts w:ascii="Times New Roman" w:hAnsi="Times New Roman"/>
                <w:color w:val="0D0D0D"/>
                <w:sz w:val="24"/>
                <w:szCs w:val="24"/>
                <w:shd w:val="clear" w:color="auto" w:fill="FFFFFF"/>
              </w:rPr>
              <w:t>тыс</w:t>
            </w:r>
            <w:proofErr w:type="gramStart"/>
            <w:r w:rsidRPr="00FA3061">
              <w:rPr>
                <w:rFonts w:ascii="Times New Roman" w:hAnsi="Times New Roman"/>
                <w:color w:val="0D0D0D"/>
                <w:sz w:val="24"/>
                <w:szCs w:val="24"/>
                <w:shd w:val="clear" w:color="auto" w:fill="FFFFFF"/>
              </w:rPr>
              <w:t>.р</w:t>
            </w:r>
            <w:proofErr w:type="gramEnd"/>
            <w:r w:rsidRPr="00FA3061">
              <w:rPr>
                <w:rFonts w:ascii="Times New Roman" w:hAnsi="Times New Roman"/>
                <w:color w:val="0D0D0D"/>
                <w:sz w:val="24"/>
                <w:szCs w:val="24"/>
                <w:shd w:val="clear" w:color="auto" w:fill="FFFFFF"/>
              </w:rPr>
              <w:t>уб</w:t>
            </w:r>
            <w:proofErr w:type="spellEnd"/>
            <w:r w:rsidRPr="00FA3061">
              <w:rPr>
                <w:rFonts w:ascii="Times New Roman" w:hAnsi="Times New Roman"/>
                <w:color w:val="0D0D0D"/>
                <w:sz w:val="24"/>
                <w:szCs w:val="24"/>
                <w:shd w:val="clear" w:color="auto" w:fill="FFFFFF"/>
              </w:rPr>
              <w:t xml:space="preserve"> на приобретение)</w:t>
            </w:r>
          </w:p>
          <w:p w:rsidR="00297447" w:rsidRPr="007972F6" w:rsidRDefault="00297447" w:rsidP="00822B00">
            <w:pPr>
              <w:pStyle w:val="a3"/>
              <w:jc w:val="both"/>
              <w:rPr>
                <w:rFonts w:ascii="Times New Roman" w:hAnsi="Times New Roman"/>
                <w:color w:val="0D0D0D"/>
                <w:sz w:val="24"/>
                <w:szCs w:val="24"/>
                <w:shd w:val="clear" w:color="auto" w:fill="FFFFFF"/>
              </w:rPr>
            </w:pPr>
            <w:r w:rsidRPr="007972F6">
              <w:rPr>
                <w:rFonts w:ascii="Times New Roman" w:hAnsi="Times New Roman"/>
                <w:b/>
                <w:color w:val="0D0D0D"/>
                <w:sz w:val="24"/>
                <w:szCs w:val="24"/>
                <w:shd w:val="clear" w:color="auto" w:fill="FFFFFF"/>
              </w:rPr>
              <w:t>2.</w:t>
            </w:r>
            <w:r w:rsidRPr="007972F6">
              <w:rPr>
                <w:rFonts w:ascii="Times New Roman" w:hAnsi="Times New Roman"/>
                <w:color w:val="0D0D0D"/>
                <w:sz w:val="24"/>
                <w:szCs w:val="24"/>
                <w:shd w:val="clear" w:color="auto" w:fill="FFFFFF"/>
              </w:rPr>
              <w:t xml:space="preserve">Снижение затрат и повышение качества оказания услуг в сфере электроснабжения  посредством замены </w:t>
            </w:r>
            <w:r>
              <w:rPr>
                <w:rFonts w:ascii="Times New Roman" w:hAnsi="Times New Roman"/>
                <w:color w:val="0D0D0D"/>
                <w:sz w:val="24"/>
                <w:szCs w:val="24"/>
                <w:shd w:val="clear" w:color="auto" w:fill="FFFFFF"/>
              </w:rPr>
              <w:t>23</w:t>
            </w:r>
            <w:r w:rsidRPr="007972F6">
              <w:rPr>
                <w:rFonts w:ascii="Times New Roman" w:hAnsi="Times New Roman"/>
                <w:color w:val="0D0D0D"/>
                <w:sz w:val="24"/>
                <w:szCs w:val="24"/>
                <w:shd w:val="clear" w:color="auto" w:fill="FFFFFF"/>
              </w:rPr>
              <w:t xml:space="preserve"> ламп уличного освещения </w:t>
            </w:r>
            <w:proofErr w:type="gramStart"/>
            <w:r w:rsidRPr="007972F6">
              <w:rPr>
                <w:rFonts w:ascii="Times New Roman" w:hAnsi="Times New Roman"/>
                <w:color w:val="0D0D0D"/>
                <w:sz w:val="24"/>
                <w:szCs w:val="24"/>
                <w:shd w:val="clear" w:color="auto" w:fill="FFFFFF"/>
              </w:rPr>
              <w:t>на</w:t>
            </w:r>
            <w:proofErr w:type="gramEnd"/>
            <w:r w:rsidRPr="007972F6">
              <w:rPr>
                <w:rFonts w:ascii="Times New Roman" w:hAnsi="Times New Roman"/>
                <w:color w:val="0D0D0D"/>
                <w:sz w:val="24"/>
                <w:szCs w:val="24"/>
                <w:shd w:val="clear" w:color="auto" w:fill="FFFFFF"/>
              </w:rPr>
              <w:t xml:space="preserve"> энергосберегающие </w:t>
            </w:r>
          </w:p>
          <w:p w:rsidR="00297447" w:rsidRPr="007972F6" w:rsidRDefault="00297447" w:rsidP="00822B00">
            <w:pPr>
              <w:pStyle w:val="a3"/>
              <w:jc w:val="both"/>
              <w:rPr>
                <w:rFonts w:ascii="Times New Roman" w:hAnsi="Times New Roman"/>
                <w:color w:val="0D0D0D"/>
                <w:sz w:val="24"/>
                <w:szCs w:val="24"/>
                <w:shd w:val="clear" w:color="auto" w:fill="FFFFFF"/>
              </w:rPr>
            </w:pPr>
            <w:smartTag w:uri="urn:schemas-microsoft-com:office:smarttags" w:element="metricconverter">
              <w:smartTagPr>
                <w:attr w:name="ProductID" w:val="2020 г"/>
              </w:smartTagPr>
              <w:r>
                <w:rPr>
                  <w:rFonts w:ascii="Times New Roman" w:hAnsi="Times New Roman"/>
                  <w:b/>
                  <w:color w:val="0D0D0D"/>
                  <w:sz w:val="24"/>
                  <w:szCs w:val="24"/>
                  <w:shd w:val="clear" w:color="auto" w:fill="FFFFFF"/>
                </w:rPr>
                <w:t>2020</w:t>
              </w:r>
              <w:r w:rsidRPr="007972F6">
                <w:rPr>
                  <w:rFonts w:ascii="Times New Roman" w:hAnsi="Times New Roman"/>
                  <w:b/>
                  <w:color w:val="0D0D0D"/>
                  <w:sz w:val="24"/>
                  <w:szCs w:val="24"/>
                  <w:shd w:val="clear" w:color="auto" w:fill="FFFFFF"/>
                </w:rPr>
                <w:t xml:space="preserve"> г</w:t>
              </w:r>
            </w:smartTag>
            <w:r w:rsidRPr="007972F6">
              <w:rPr>
                <w:rFonts w:ascii="Times New Roman" w:hAnsi="Times New Roman"/>
                <w:b/>
                <w:color w:val="0D0D0D"/>
                <w:sz w:val="24"/>
                <w:szCs w:val="24"/>
                <w:shd w:val="clear" w:color="auto" w:fill="FFFFFF"/>
              </w:rPr>
              <w:t xml:space="preserve">.– </w:t>
            </w:r>
            <w:r>
              <w:rPr>
                <w:rFonts w:ascii="Times New Roman" w:hAnsi="Times New Roman"/>
                <w:b/>
                <w:color w:val="0D0D0D"/>
                <w:sz w:val="24"/>
                <w:szCs w:val="24"/>
                <w:shd w:val="clear" w:color="auto" w:fill="FFFFFF"/>
              </w:rPr>
              <w:t>23</w:t>
            </w:r>
            <w:r w:rsidRPr="007972F6">
              <w:rPr>
                <w:rFonts w:ascii="Times New Roman" w:hAnsi="Times New Roman"/>
                <w:b/>
                <w:color w:val="0D0D0D"/>
                <w:sz w:val="24"/>
                <w:szCs w:val="24"/>
                <w:shd w:val="clear" w:color="auto" w:fill="FFFFFF"/>
              </w:rPr>
              <w:t xml:space="preserve"> шт</w:t>
            </w:r>
            <w:r>
              <w:rPr>
                <w:rFonts w:ascii="Times New Roman" w:hAnsi="Times New Roman"/>
                <w:color w:val="0D0D0D"/>
                <w:sz w:val="24"/>
                <w:szCs w:val="24"/>
                <w:shd w:val="clear" w:color="auto" w:fill="FFFFFF"/>
              </w:rPr>
              <w:t>. (34,5</w:t>
            </w:r>
            <w:r w:rsidRPr="007972F6">
              <w:rPr>
                <w:rFonts w:ascii="Times New Roman" w:hAnsi="Times New Roman"/>
                <w:color w:val="0D0D0D"/>
                <w:sz w:val="24"/>
                <w:szCs w:val="24"/>
                <w:shd w:val="clear" w:color="auto" w:fill="FFFFFF"/>
              </w:rPr>
              <w:t xml:space="preserve"> тыс. </w:t>
            </w:r>
            <w:proofErr w:type="spellStart"/>
            <w:proofErr w:type="gramStart"/>
            <w:r w:rsidRPr="007972F6">
              <w:rPr>
                <w:rFonts w:ascii="Times New Roman" w:hAnsi="Times New Roman"/>
                <w:color w:val="0D0D0D"/>
                <w:sz w:val="24"/>
                <w:szCs w:val="24"/>
                <w:shd w:val="clear" w:color="auto" w:fill="FFFFFF"/>
              </w:rPr>
              <w:t>р</w:t>
            </w:r>
            <w:proofErr w:type="spellEnd"/>
            <w:proofErr w:type="gramEnd"/>
            <w:r w:rsidRPr="007972F6">
              <w:rPr>
                <w:rFonts w:ascii="Times New Roman" w:hAnsi="Times New Roman"/>
                <w:color w:val="0D0D0D"/>
                <w:sz w:val="24"/>
                <w:szCs w:val="24"/>
                <w:shd w:val="clear" w:color="auto" w:fill="FFFFFF"/>
              </w:rPr>
              <w:t xml:space="preserve"> на приобретение и установку)</w:t>
            </w:r>
          </w:p>
          <w:p w:rsidR="00297447" w:rsidRPr="007972F6" w:rsidRDefault="00297447" w:rsidP="00822B00">
            <w:pPr>
              <w:pStyle w:val="a3"/>
              <w:rPr>
                <w:rFonts w:ascii="Times New Roman" w:hAnsi="Times New Roman"/>
                <w:color w:val="0D0D0D"/>
                <w:sz w:val="24"/>
                <w:szCs w:val="24"/>
                <w:shd w:val="clear" w:color="auto" w:fill="FFFFFF"/>
              </w:rPr>
            </w:pPr>
          </w:p>
          <w:tbl>
            <w:tblPr>
              <w:tblW w:w="65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257"/>
              <w:gridCol w:w="1121"/>
              <w:gridCol w:w="1070"/>
              <w:gridCol w:w="1070"/>
              <w:gridCol w:w="1070"/>
            </w:tblGrid>
            <w:tr w:rsidR="00297447" w:rsidRPr="007972F6" w:rsidTr="00822B00">
              <w:trPr>
                <w:jc w:val="center"/>
              </w:trPr>
              <w:tc>
                <w:tcPr>
                  <w:tcW w:w="2257" w:type="dxa"/>
                  <w:tcBorders>
                    <w:top w:val="single" w:sz="4" w:space="0" w:color="auto"/>
                    <w:left w:val="single" w:sz="4" w:space="0" w:color="auto"/>
                    <w:bottom w:val="single" w:sz="4" w:space="0" w:color="auto"/>
                    <w:right w:val="single" w:sz="4" w:space="0" w:color="auto"/>
                  </w:tcBorders>
                </w:tcPr>
                <w:p w:rsidR="00297447" w:rsidRPr="007972F6" w:rsidRDefault="00297447" w:rsidP="00822B00">
                  <w:pPr>
                    <w:pStyle w:val="a3"/>
                    <w:rPr>
                      <w:rFonts w:ascii="Times New Roman" w:hAnsi="Times New Roman"/>
                      <w:sz w:val="24"/>
                      <w:szCs w:val="24"/>
                      <w:shd w:val="clear" w:color="auto" w:fill="FFFFFF"/>
                    </w:rPr>
                  </w:pPr>
                </w:p>
              </w:tc>
              <w:tc>
                <w:tcPr>
                  <w:tcW w:w="1121" w:type="dxa"/>
                  <w:tcBorders>
                    <w:top w:val="single" w:sz="4" w:space="0" w:color="auto"/>
                    <w:left w:val="single" w:sz="4" w:space="0" w:color="auto"/>
                    <w:bottom w:val="single" w:sz="4" w:space="0" w:color="auto"/>
                    <w:right w:val="single" w:sz="4" w:space="0" w:color="auto"/>
                  </w:tcBorders>
                </w:tcPr>
                <w:p w:rsidR="00297447" w:rsidRPr="007972F6" w:rsidRDefault="00297447" w:rsidP="00822B00">
                  <w:pPr>
                    <w:pStyle w:val="a3"/>
                    <w:rPr>
                      <w:rFonts w:ascii="Times New Roman" w:hAnsi="Times New Roman"/>
                      <w:b/>
                      <w:sz w:val="24"/>
                      <w:szCs w:val="24"/>
                      <w:shd w:val="clear" w:color="auto" w:fill="FFFFFF"/>
                    </w:rPr>
                  </w:pPr>
                  <w:r w:rsidRPr="007972F6">
                    <w:rPr>
                      <w:rFonts w:ascii="Times New Roman" w:hAnsi="Times New Roman"/>
                      <w:b/>
                      <w:sz w:val="24"/>
                      <w:szCs w:val="24"/>
                      <w:shd w:val="clear" w:color="auto" w:fill="FFFFFF"/>
                    </w:rPr>
                    <w:t>201</w:t>
                  </w:r>
                  <w:r>
                    <w:rPr>
                      <w:rFonts w:ascii="Times New Roman" w:hAnsi="Times New Roman"/>
                      <w:b/>
                      <w:sz w:val="24"/>
                      <w:szCs w:val="24"/>
                      <w:shd w:val="clear" w:color="auto" w:fill="FFFFFF"/>
                    </w:rPr>
                    <w:t>8</w:t>
                  </w:r>
                  <w:r w:rsidRPr="007972F6">
                    <w:rPr>
                      <w:rFonts w:ascii="Times New Roman" w:hAnsi="Times New Roman"/>
                      <w:b/>
                      <w:sz w:val="24"/>
                      <w:szCs w:val="24"/>
                      <w:shd w:val="clear" w:color="auto" w:fill="FFFFFF"/>
                    </w:rPr>
                    <w:t xml:space="preserve"> г.</w:t>
                  </w:r>
                </w:p>
              </w:tc>
              <w:tc>
                <w:tcPr>
                  <w:tcW w:w="1070" w:type="dxa"/>
                  <w:tcBorders>
                    <w:top w:val="single" w:sz="4" w:space="0" w:color="auto"/>
                    <w:left w:val="single" w:sz="4" w:space="0" w:color="auto"/>
                    <w:bottom w:val="single" w:sz="4" w:space="0" w:color="auto"/>
                    <w:right w:val="single" w:sz="4" w:space="0" w:color="auto"/>
                  </w:tcBorders>
                </w:tcPr>
                <w:p w:rsidR="00297447" w:rsidRPr="007972F6" w:rsidRDefault="00297447" w:rsidP="00822B00">
                  <w:pPr>
                    <w:pStyle w:val="a3"/>
                    <w:rPr>
                      <w:rFonts w:ascii="Times New Roman" w:hAnsi="Times New Roman"/>
                      <w:b/>
                      <w:sz w:val="24"/>
                      <w:szCs w:val="24"/>
                      <w:shd w:val="clear" w:color="auto" w:fill="FFFFFF"/>
                    </w:rPr>
                  </w:pPr>
                  <w:r w:rsidRPr="007972F6">
                    <w:rPr>
                      <w:rFonts w:ascii="Times New Roman" w:hAnsi="Times New Roman"/>
                      <w:b/>
                      <w:sz w:val="24"/>
                      <w:szCs w:val="24"/>
                      <w:shd w:val="clear" w:color="auto" w:fill="FFFFFF"/>
                    </w:rPr>
                    <w:t>201</w:t>
                  </w:r>
                  <w:r>
                    <w:rPr>
                      <w:rFonts w:ascii="Times New Roman" w:hAnsi="Times New Roman"/>
                      <w:b/>
                      <w:sz w:val="24"/>
                      <w:szCs w:val="24"/>
                      <w:shd w:val="clear" w:color="auto" w:fill="FFFFFF"/>
                    </w:rPr>
                    <w:t>9</w:t>
                  </w:r>
                  <w:r w:rsidRPr="007972F6">
                    <w:rPr>
                      <w:rFonts w:ascii="Times New Roman" w:hAnsi="Times New Roman"/>
                      <w:b/>
                      <w:sz w:val="24"/>
                      <w:szCs w:val="24"/>
                      <w:shd w:val="clear" w:color="auto" w:fill="FFFFFF"/>
                    </w:rPr>
                    <w:t xml:space="preserve"> г.</w:t>
                  </w:r>
                </w:p>
              </w:tc>
              <w:tc>
                <w:tcPr>
                  <w:tcW w:w="1070" w:type="dxa"/>
                  <w:tcBorders>
                    <w:top w:val="single" w:sz="4" w:space="0" w:color="auto"/>
                    <w:left w:val="single" w:sz="4" w:space="0" w:color="auto"/>
                    <w:bottom w:val="single" w:sz="4" w:space="0" w:color="auto"/>
                    <w:right w:val="single" w:sz="4" w:space="0" w:color="auto"/>
                  </w:tcBorders>
                </w:tcPr>
                <w:p w:rsidR="00297447" w:rsidRPr="007972F6" w:rsidRDefault="00297447" w:rsidP="00822B00">
                  <w:pPr>
                    <w:pStyle w:val="a3"/>
                    <w:rPr>
                      <w:rFonts w:ascii="Times New Roman" w:hAnsi="Times New Roman"/>
                      <w:b/>
                      <w:sz w:val="24"/>
                      <w:szCs w:val="24"/>
                      <w:shd w:val="clear" w:color="auto" w:fill="FFFFFF"/>
                    </w:rPr>
                  </w:pPr>
                  <w:r>
                    <w:rPr>
                      <w:rFonts w:ascii="Times New Roman" w:hAnsi="Times New Roman"/>
                      <w:b/>
                      <w:sz w:val="24"/>
                      <w:szCs w:val="24"/>
                      <w:shd w:val="clear" w:color="auto" w:fill="FFFFFF"/>
                    </w:rPr>
                    <w:t>2020</w:t>
                  </w:r>
                  <w:r w:rsidRPr="007972F6">
                    <w:rPr>
                      <w:rFonts w:ascii="Times New Roman" w:hAnsi="Times New Roman"/>
                      <w:b/>
                      <w:sz w:val="24"/>
                      <w:szCs w:val="24"/>
                      <w:shd w:val="clear" w:color="auto" w:fill="FFFFFF"/>
                    </w:rPr>
                    <w:t xml:space="preserve"> г.</w:t>
                  </w:r>
                </w:p>
              </w:tc>
              <w:tc>
                <w:tcPr>
                  <w:tcW w:w="1070" w:type="dxa"/>
                  <w:tcBorders>
                    <w:top w:val="single" w:sz="4" w:space="0" w:color="auto"/>
                    <w:left w:val="single" w:sz="4" w:space="0" w:color="auto"/>
                    <w:bottom w:val="single" w:sz="4" w:space="0" w:color="auto"/>
                    <w:right w:val="single" w:sz="4" w:space="0" w:color="auto"/>
                  </w:tcBorders>
                </w:tcPr>
                <w:p w:rsidR="00297447" w:rsidRPr="007972F6" w:rsidRDefault="00297447" w:rsidP="00822B00">
                  <w:pPr>
                    <w:pStyle w:val="a3"/>
                    <w:rPr>
                      <w:rFonts w:ascii="Times New Roman" w:hAnsi="Times New Roman"/>
                      <w:b/>
                      <w:sz w:val="24"/>
                      <w:szCs w:val="24"/>
                      <w:shd w:val="clear" w:color="auto" w:fill="FFFFFF"/>
                    </w:rPr>
                  </w:pPr>
                  <w:r w:rsidRPr="007972F6">
                    <w:rPr>
                      <w:rFonts w:ascii="Times New Roman" w:hAnsi="Times New Roman"/>
                      <w:b/>
                      <w:sz w:val="24"/>
                      <w:szCs w:val="24"/>
                      <w:shd w:val="clear" w:color="auto" w:fill="FFFFFF"/>
                    </w:rPr>
                    <w:t>202</w:t>
                  </w:r>
                  <w:r>
                    <w:rPr>
                      <w:rFonts w:ascii="Times New Roman" w:hAnsi="Times New Roman"/>
                      <w:b/>
                      <w:sz w:val="24"/>
                      <w:szCs w:val="24"/>
                      <w:shd w:val="clear" w:color="auto" w:fill="FFFFFF"/>
                    </w:rPr>
                    <w:t>1-2024</w:t>
                  </w:r>
                  <w:r w:rsidRPr="007972F6">
                    <w:rPr>
                      <w:rFonts w:ascii="Times New Roman" w:hAnsi="Times New Roman"/>
                      <w:b/>
                      <w:sz w:val="24"/>
                      <w:szCs w:val="24"/>
                      <w:shd w:val="clear" w:color="auto" w:fill="FFFFFF"/>
                    </w:rPr>
                    <w:t xml:space="preserve"> гг.</w:t>
                  </w:r>
                </w:p>
              </w:tc>
            </w:tr>
            <w:tr w:rsidR="00297447" w:rsidRPr="007972F6" w:rsidTr="00822B00">
              <w:trPr>
                <w:jc w:val="center"/>
              </w:trPr>
              <w:tc>
                <w:tcPr>
                  <w:tcW w:w="2257" w:type="dxa"/>
                  <w:tcBorders>
                    <w:top w:val="single" w:sz="4" w:space="0" w:color="auto"/>
                    <w:left w:val="single" w:sz="4" w:space="0" w:color="auto"/>
                    <w:bottom w:val="single" w:sz="4" w:space="0" w:color="auto"/>
                    <w:right w:val="single" w:sz="4" w:space="0" w:color="auto"/>
                  </w:tcBorders>
                </w:tcPr>
                <w:p w:rsidR="00297447" w:rsidRPr="007972F6" w:rsidRDefault="00297447" w:rsidP="00822B00">
                  <w:pPr>
                    <w:pStyle w:val="a3"/>
                    <w:rPr>
                      <w:rFonts w:ascii="Times New Roman" w:hAnsi="Times New Roman"/>
                      <w:sz w:val="24"/>
                      <w:szCs w:val="24"/>
                      <w:shd w:val="clear" w:color="auto" w:fill="FFFFFF"/>
                    </w:rPr>
                  </w:pPr>
                  <w:r w:rsidRPr="007972F6">
                    <w:rPr>
                      <w:rFonts w:ascii="Times New Roman" w:hAnsi="Times New Roman"/>
                      <w:sz w:val="24"/>
                      <w:szCs w:val="24"/>
                      <w:shd w:val="clear" w:color="auto" w:fill="FFFFFF"/>
                    </w:rPr>
                    <w:t xml:space="preserve">Уровень обеспеченности СП контейнерами ТБО </w:t>
                  </w:r>
                </w:p>
              </w:tc>
              <w:tc>
                <w:tcPr>
                  <w:tcW w:w="1121" w:type="dxa"/>
                  <w:tcBorders>
                    <w:top w:val="single" w:sz="4" w:space="0" w:color="auto"/>
                    <w:left w:val="single" w:sz="4" w:space="0" w:color="auto"/>
                    <w:bottom w:val="single" w:sz="4" w:space="0" w:color="auto"/>
                    <w:right w:val="single" w:sz="4" w:space="0" w:color="auto"/>
                  </w:tcBorders>
                  <w:vAlign w:val="center"/>
                </w:tcPr>
                <w:p w:rsidR="00297447" w:rsidRPr="007972F6" w:rsidRDefault="00297447" w:rsidP="00822B00">
                  <w:pPr>
                    <w:pStyle w:val="a3"/>
                    <w:rPr>
                      <w:rFonts w:ascii="Times New Roman" w:hAnsi="Times New Roman"/>
                      <w:sz w:val="24"/>
                      <w:szCs w:val="24"/>
                      <w:shd w:val="clear" w:color="auto" w:fill="FFFFFF"/>
                    </w:rPr>
                  </w:pPr>
                  <w:r>
                    <w:rPr>
                      <w:rFonts w:ascii="Times New Roman" w:hAnsi="Times New Roman"/>
                      <w:sz w:val="24"/>
                      <w:szCs w:val="24"/>
                      <w:shd w:val="clear" w:color="auto" w:fill="FFFFFF"/>
                    </w:rPr>
                    <w:t>13</w:t>
                  </w:r>
                  <w:r w:rsidRPr="007972F6">
                    <w:rPr>
                      <w:rFonts w:ascii="Times New Roman" w:hAnsi="Times New Roman"/>
                      <w:sz w:val="24"/>
                      <w:szCs w:val="24"/>
                      <w:shd w:val="clear" w:color="auto" w:fill="FFFFFF"/>
                    </w:rPr>
                    <w:t>%</w:t>
                  </w:r>
                </w:p>
              </w:tc>
              <w:tc>
                <w:tcPr>
                  <w:tcW w:w="1070" w:type="dxa"/>
                  <w:tcBorders>
                    <w:top w:val="single" w:sz="4" w:space="0" w:color="auto"/>
                    <w:left w:val="single" w:sz="4" w:space="0" w:color="auto"/>
                    <w:bottom w:val="single" w:sz="4" w:space="0" w:color="auto"/>
                    <w:right w:val="single" w:sz="4" w:space="0" w:color="auto"/>
                  </w:tcBorders>
                  <w:vAlign w:val="center"/>
                </w:tcPr>
                <w:p w:rsidR="00297447" w:rsidRPr="007972F6" w:rsidRDefault="00297447" w:rsidP="00822B00">
                  <w:pPr>
                    <w:pStyle w:val="a3"/>
                    <w:rPr>
                      <w:rFonts w:ascii="Times New Roman" w:hAnsi="Times New Roman"/>
                      <w:sz w:val="24"/>
                      <w:szCs w:val="24"/>
                      <w:shd w:val="clear" w:color="auto" w:fill="FFFFFF"/>
                    </w:rPr>
                  </w:pPr>
                  <w:r>
                    <w:rPr>
                      <w:rFonts w:ascii="Times New Roman" w:hAnsi="Times New Roman"/>
                      <w:sz w:val="24"/>
                      <w:szCs w:val="24"/>
                      <w:shd w:val="clear" w:color="auto" w:fill="FFFFFF"/>
                    </w:rPr>
                    <w:t>31</w:t>
                  </w:r>
                  <w:r w:rsidRPr="007972F6">
                    <w:rPr>
                      <w:rFonts w:ascii="Times New Roman" w:hAnsi="Times New Roman"/>
                      <w:sz w:val="24"/>
                      <w:szCs w:val="24"/>
                      <w:shd w:val="clear" w:color="auto" w:fill="FFFFFF"/>
                    </w:rPr>
                    <w:t>%</w:t>
                  </w:r>
                </w:p>
              </w:tc>
              <w:tc>
                <w:tcPr>
                  <w:tcW w:w="1070" w:type="dxa"/>
                  <w:tcBorders>
                    <w:top w:val="single" w:sz="4" w:space="0" w:color="auto"/>
                    <w:left w:val="single" w:sz="4" w:space="0" w:color="auto"/>
                    <w:bottom w:val="single" w:sz="4" w:space="0" w:color="auto"/>
                    <w:right w:val="single" w:sz="4" w:space="0" w:color="auto"/>
                  </w:tcBorders>
                  <w:vAlign w:val="center"/>
                </w:tcPr>
                <w:p w:rsidR="00297447" w:rsidRPr="007972F6" w:rsidRDefault="00297447" w:rsidP="00822B00">
                  <w:pPr>
                    <w:pStyle w:val="a3"/>
                    <w:rPr>
                      <w:rFonts w:ascii="Times New Roman" w:hAnsi="Times New Roman"/>
                      <w:sz w:val="24"/>
                      <w:szCs w:val="24"/>
                      <w:shd w:val="clear" w:color="auto" w:fill="FFFFFF"/>
                    </w:rPr>
                  </w:pPr>
                  <w:r>
                    <w:rPr>
                      <w:rFonts w:ascii="Times New Roman" w:hAnsi="Times New Roman"/>
                      <w:sz w:val="24"/>
                      <w:szCs w:val="24"/>
                      <w:shd w:val="clear" w:color="auto" w:fill="FFFFFF"/>
                    </w:rPr>
                    <w:t>49</w:t>
                  </w:r>
                  <w:r w:rsidRPr="007972F6">
                    <w:rPr>
                      <w:rFonts w:ascii="Times New Roman" w:hAnsi="Times New Roman"/>
                      <w:sz w:val="24"/>
                      <w:szCs w:val="24"/>
                      <w:shd w:val="clear" w:color="auto" w:fill="FFFFFF"/>
                    </w:rPr>
                    <w:t>%</w:t>
                  </w:r>
                </w:p>
              </w:tc>
              <w:tc>
                <w:tcPr>
                  <w:tcW w:w="1070" w:type="dxa"/>
                  <w:tcBorders>
                    <w:top w:val="single" w:sz="4" w:space="0" w:color="auto"/>
                    <w:left w:val="single" w:sz="4" w:space="0" w:color="auto"/>
                    <w:bottom w:val="single" w:sz="4" w:space="0" w:color="auto"/>
                    <w:right w:val="single" w:sz="4" w:space="0" w:color="auto"/>
                  </w:tcBorders>
                  <w:vAlign w:val="center"/>
                </w:tcPr>
                <w:p w:rsidR="00297447" w:rsidRPr="007972F6" w:rsidRDefault="00297447" w:rsidP="00822B00">
                  <w:pPr>
                    <w:pStyle w:val="a3"/>
                    <w:rPr>
                      <w:rFonts w:ascii="Times New Roman" w:hAnsi="Times New Roman"/>
                      <w:sz w:val="24"/>
                      <w:szCs w:val="24"/>
                      <w:shd w:val="clear" w:color="auto" w:fill="FFFFFF"/>
                    </w:rPr>
                  </w:pPr>
                  <w:r w:rsidRPr="007972F6">
                    <w:rPr>
                      <w:rFonts w:ascii="Times New Roman" w:hAnsi="Times New Roman"/>
                      <w:sz w:val="24"/>
                      <w:szCs w:val="24"/>
                      <w:shd w:val="clear" w:color="auto" w:fill="FFFFFF"/>
                    </w:rPr>
                    <w:t>100%</w:t>
                  </w:r>
                </w:p>
              </w:tc>
            </w:tr>
            <w:tr w:rsidR="00297447" w:rsidRPr="007972F6" w:rsidTr="00822B00">
              <w:trPr>
                <w:jc w:val="center"/>
              </w:trPr>
              <w:tc>
                <w:tcPr>
                  <w:tcW w:w="2257" w:type="dxa"/>
                  <w:tcBorders>
                    <w:top w:val="single" w:sz="4" w:space="0" w:color="auto"/>
                    <w:left w:val="single" w:sz="4" w:space="0" w:color="auto"/>
                    <w:bottom w:val="single" w:sz="4" w:space="0" w:color="auto"/>
                    <w:right w:val="single" w:sz="4" w:space="0" w:color="auto"/>
                  </w:tcBorders>
                </w:tcPr>
                <w:p w:rsidR="00297447" w:rsidRPr="007972F6" w:rsidRDefault="00297447" w:rsidP="00822B00">
                  <w:pPr>
                    <w:pStyle w:val="a3"/>
                    <w:rPr>
                      <w:rFonts w:ascii="Times New Roman" w:hAnsi="Times New Roman"/>
                      <w:sz w:val="24"/>
                      <w:szCs w:val="24"/>
                      <w:shd w:val="clear" w:color="auto" w:fill="FFFFFF"/>
                    </w:rPr>
                  </w:pPr>
                  <w:r w:rsidRPr="007972F6">
                    <w:rPr>
                      <w:rFonts w:ascii="Times New Roman" w:hAnsi="Times New Roman"/>
                      <w:sz w:val="24"/>
                      <w:szCs w:val="24"/>
                      <w:shd w:val="clear" w:color="auto" w:fill="FFFFFF"/>
                    </w:rPr>
                    <w:t>Уровень оптимизации системы уличного освещения</w:t>
                  </w:r>
                </w:p>
              </w:tc>
              <w:tc>
                <w:tcPr>
                  <w:tcW w:w="1121" w:type="dxa"/>
                  <w:tcBorders>
                    <w:top w:val="single" w:sz="4" w:space="0" w:color="auto"/>
                    <w:left w:val="single" w:sz="4" w:space="0" w:color="auto"/>
                    <w:bottom w:val="single" w:sz="4" w:space="0" w:color="auto"/>
                    <w:right w:val="single" w:sz="4" w:space="0" w:color="auto"/>
                  </w:tcBorders>
                  <w:vAlign w:val="center"/>
                </w:tcPr>
                <w:p w:rsidR="00297447" w:rsidRPr="007972F6" w:rsidRDefault="00297447" w:rsidP="00822B00">
                  <w:pPr>
                    <w:pStyle w:val="a3"/>
                    <w:rPr>
                      <w:rFonts w:ascii="Times New Roman" w:hAnsi="Times New Roman"/>
                      <w:sz w:val="24"/>
                      <w:szCs w:val="24"/>
                      <w:shd w:val="clear" w:color="auto" w:fill="FFFFFF"/>
                    </w:rPr>
                  </w:pPr>
                  <w:r>
                    <w:rPr>
                      <w:rFonts w:ascii="Times New Roman" w:hAnsi="Times New Roman"/>
                      <w:sz w:val="24"/>
                      <w:szCs w:val="24"/>
                      <w:shd w:val="clear" w:color="auto" w:fill="FFFFFF"/>
                    </w:rPr>
                    <w:t>0</w:t>
                  </w:r>
                  <w:r w:rsidRPr="007972F6">
                    <w:rPr>
                      <w:rFonts w:ascii="Times New Roman" w:hAnsi="Times New Roman"/>
                      <w:sz w:val="24"/>
                      <w:szCs w:val="24"/>
                      <w:shd w:val="clear" w:color="auto" w:fill="FFFFFF"/>
                    </w:rPr>
                    <w:t>%</w:t>
                  </w:r>
                </w:p>
              </w:tc>
              <w:tc>
                <w:tcPr>
                  <w:tcW w:w="1070" w:type="dxa"/>
                  <w:tcBorders>
                    <w:top w:val="single" w:sz="4" w:space="0" w:color="auto"/>
                    <w:left w:val="single" w:sz="4" w:space="0" w:color="auto"/>
                    <w:bottom w:val="single" w:sz="4" w:space="0" w:color="auto"/>
                    <w:right w:val="single" w:sz="4" w:space="0" w:color="auto"/>
                  </w:tcBorders>
                  <w:vAlign w:val="center"/>
                </w:tcPr>
                <w:p w:rsidR="00297447" w:rsidRPr="007972F6" w:rsidRDefault="00297447" w:rsidP="00822B00">
                  <w:pPr>
                    <w:pStyle w:val="a3"/>
                    <w:rPr>
                      <w:rFonts w:ascii="Times New Roman" w:hAnsi="Times New Roman"/>
                      <w:sz w:val="24"/>
                      <w:szCs w:val="24"/>
                      <w:shd w:val="clear" w:color="auto" w:fill="FFFFFF"/>
                    </w:rPr>
                  </w:pPr>
                  <w:r w:rsidRPr="007972F6">
                    <w:rPr>
                      <w:rFonts w:ascii="Times New Roman" w:hAnsi="Times New Roman"/>
                      <w:sz w:val="24"/>
                      <w:szCs w:val="24"/>
                      <w:shd w:val="clear" w:color="auto" w:fill="FFFFFF"/>
                    </w:rPr>
                    <w:t>0%</w:t>
                  </w:r>
                </w:p>
              </w:tc>
              <w:tc>
                <w:tcPr>
                  <w:tcW w:w="1070" w:type="dxa"/>
                  <w:tcBorders>
                    <w:top w:val="single" w:sz="4" w:space="0" w:color="auto"/>
                    <w:left w:val="single" w:sz="4" w:space="0" w:color="auto"/>
                    <w:bottom w:val="single" w:sz="4" w:space="0" w:color="auto"/>
                    <w:right w:val="single" w:sz="4" w:space="0" w:color="auto"/>
                  </w:tcBorders>
                  <w:vAlign w:val="center"/>
                </w:tcPr>
                <w:p w:rsidR="00297447" w:rsidRPr="007972F6" w:rsidRDefault="00297447" w:rsidP="00822B00">
                  <w:pPr>
                    <w:pStyle w:val="a3"/>
                    <w:rPr>
                      <w:rFonts w:ascii="Times New Roman" w:hAnsi="Times New Roman"/>
                      <w:sz w:val="24"/>
                      <w:szCs w:val="24"/>
                      <w:shd w:val="clear" w:color="auto" w:fill="FFFFFF"/>
                    </w:rPr>
                  </w:pPr>
                  <w:r>
                    <w:rPr>
                      <w:rFonts w:ascii="Times New Roman" w:hAnsi="Times New Roman"/>
                      <w:sz w:val="24"/>
                      <w:szCs w:val="24"/>
                      <w:shd w:val="clear" w:color="auto" w:fill="FFFFFF"/>
                    </w:rPr>
                    <w:t>100</w:t>
                  </w:r>
                  <w:r w:rsidRPr="007972F6">
                    <w:rPr>
                      <w:rFonts w:ascii="Times New Roman" w:hAnsi="Times New Roman"/>
                      <w:sz w:val="24"/>
                      <w:szCs w:val="24"/>
                      <w:shd w:val="clear" w:color="auto" w:fill="FFFFFF"/>
                    </w:rPr>
                    <w:t>%</w:t>
                  </w:r>
                </w:p>
              </w:tc>
              <w:tc>
                <w:tcPr>
                  <w:tcW w:w="1070" w:type="dxa"/>
                  <w:tcBorders>
                    <w:top w:val="single" w:sz="4" w:space="0" w:color="auto"/>
                    <w:left w:val="single" w:sz="4" w:space="0" w:color="auto"/>
                    <w:bottom w:val="single" w:sz="4" w:space="0" w:color="auto"/>
                    <w:right w:val="single" w:sz="4" w:space="0" w:color="auto"/>
                  </w:tcBorders>
                  <w:vAlign w:val="center"/>
                </w:tcPr>
                <w:p w:rsidR="00297447" w:rsidRPr="007972F6" w:rsidRDefault="00297447" w:rsidP="00822B00">
                  <w:pPr>
                    <w:pStyle w:val="a3"/>
                    <w:rPr>
                      <w:rFonts w:ascii="Times New Roman" w:hAnsi="Times New Roman"/>
                      <w:sz w:val="24"/>
                      <w:szCs w:val="24"/>
                      <w:shd w:val="clear" w:color="auto" w:fill="FFFFFF"/>
                    </w:rPr>
                  </w:pPr>
                  <w:r w:rsidRPr="007972F6">
                    <w:rPr>
                      <w:rFonts w:ascii="Times New Roman" w:hAnsi="Times New Roman"/>
                      <w:sz w:val="24"/>
                      <w:szCs w:val="24"/>
                      <w:shd w:val="clear" w:color="auto" w:fill="FFFFFF"/>
                    </w:rPr>
                    <w:t>100%</w:t>
                  </w:r>
                </w:p>
              </w:tc>
            </w:tr>
          </w:tbl>
          <w:p w:rsidR="00297447" w:rsidRPr="007972F6" w:rsidRDefault="00297447" w:rsidP="00822B00">
            <w:pPr>
              <w:pStyle w:val="a3"/>
              <w:rPr>
                <w:rFonts w:ascii="Times New Roman" w:hAnsi="Times New Roman"/>
                <w:b/>
                <w:color w:val="0D0D0D"/>
                <w:sz w:val="24"/>
                <w:szCs w:val="24"/>
                <w:shd w:val="clear" w:color="auto" w:fill="FFFFFF"/>
              </w:rPr>
            </w:pPr>
          </w:p>
          <w:p w:rsidR="00297447" w:rsidRPr="007972F6" w:rsidRDefault="00297447" w:rsidP="00822B00">
            <w:pPr>
              <w:pStyle w:val="a3"/>
              <w:rPr>
                <w:rFonts w:ascii="Times New Roman" w:hAnsi="Times New Roman"/>
                <w:color w:val="000000"/>
                <w:sz w:val="24"/>
                <w:szCs w:val="24"/>
              </w:rPr>
            </w:pPr>
            <w:r w:rsidRPr="007972F6">
              <w:rPr>
                <w:rFonts w:ascii="Times New Roman" w:hAnsi="Times New Roman"/>
                <w:color w:val="000000"/>
                <w:sz w:val="24"/>
                <w:szCs w:val="24"/>
              </w:rPr>
              <w:t>В рамках настоящей программы доступность ресурсов определена по совокупным показателям и характеризуется следующими основными параметрами:</w:t>
            </w:r>
          </w:p>
          <w:p w:rsidR="00297447" w:rsidRPr="007972F6" w:rsidRDefault="00297447" w:rsidP="00822B00">
            <w:pPr>
              <w:pStyle w:val="a3"/>
              <w:rPr>
                <w:rFonts w:ascii="Times New Roman" w:hAnsi="Times New Roman"/>
                <w:color w:val="000000"/>
                <w:sz w:val="24"/>
                <w:szCs w:val="24"/>
              </w:rPr>
            </w:pPr>
            <w:r w:rsidRPr="007972F6">
              <w:rPr>
                <w:rFonts w:ascii="Times New Roman" w:hAnsi="Times New Roman"/>
                <w:color w:val="000000"/>
                <w:sz w:val="24"/>
                <w:szCs w:val="24"/>
              </w:rPr>
              <w:t>- доля расходов обеспечения на коммунальные услуги в совокупном доходе семьи – 10 %</w:t>
            </w:r>
          </w:p>
          <w:p w:rsidR="00297447" w:rsidRPr="007972F6" w:rsidRDefault="00297447" w:rsidP="00822B00">
            <w:pPr>
              <w:pStyle w:val="a3"/>
              <w:rPr>
                <w:rFonts w:ascii="Times New Roman" w:hAnsi="Times New Roman"/>
                <w:color w:val="000000"/>
                <w:sz w:val="24"/>
                <w:szCs w:val="24"/>
              </w:rPr>
            </w:pPr>
            <w:r w:rsidRPr="007972F6">
              <w:rPr>
                <w:rFonts w:ascii="Times New Roman" w:hAnsi="Times New Roman"/>
                <w:color w:val="000000"/>
                <w:sz w:val="24"/>
                <w:szCs w:val="24"/>
              </w:rPr>
              <w:t xml:space="preserve">- уровень собираемости платежей за коммунальные услуги – 100 % </w:t>
            </w:r>
          </w:p>
          <w:p w:rsidR="00297447" w:rsidRPr="007972F6" w:rsidRDefault="00297447" w:rsidP="00822B00">
            <w:pPr>
              <w:pStyle w:val="a3"/>
              <w:rPr>
                <w:rFonts w:ascii="Times New Roman" w:hAnsi="Times New Roman"/>
                <w:color w:val="000000"/>
                <w:sz w:val="24"/>
                <w:szCs w:val="24"/>
              </w:rPr>
            </w:pPr>
            <w:r w:rsidRPr="007972F6">
              <w:rPr>
                <w:rFonts w:ascii="Times New Roman" w:hAnsi="Times New Roman"/>
                <w:color w:val="000000"/>
                <w:sz w:val="24"/>
                <w:szCs w:val="24"/>
              </w:rPr>
              <w:t>Приведенные данные свидетельствуют о доступности коммунальных ресурсов населения.</w:t>
            </w:r>
          </w:p>
          <w:p w:rsidR="00297447" w:rsidRPr="007972F6" w:rsidRDefault="00297447" w:rsidP="00822B00">
            <w:pPr>
              <w:pStyle w:val="a3"/>
              <w:rPr>
                <w:rFonts w:ascii="Times New Roman" w:hAnsi="Times New Roman"/>
                <w:color w:val="000000"/>
                <w:sz w:val="24"/>
                <w:szCs w:val="24"/>
              </w:rPr>
            </w:pPr>
          </w:p>
        </w:tc>
      </w:tr>
      <w:tr w:rsidR="00297447" w:rsidRPr="003C43FC" w:rsidTr="00822B00">
        <w:tc>
          <w:tcPr>
            <w:tcW w:w="2821" w:type="dxa"/>
            <w:tcBorders>
              <w:top w:val="single" w:sz="4" w:space="0" w:color="auto"/>
              <w:left w:val="single" w:sz="4" w:space="0" w:color="auto"/>
              <w:bottom w:val="single" w:sz="4" w:space="0" w:color="auto"/>
              <w:right w:val="single" w:sz="4" w:space="0" w:color="auto"/>
            </w:tcBorders>
          </w:tcPr>
          <w:p w:rsidR="00297447" w:rsidRPr="007972F6" w:rsidRDefault="00297447" w:rsidP="00822B00">
            <w:pPr>
              <w:pStyle w:val="a3"/>
              <w:rPr>
                <w:rFonts w:ascii="Times New Roman" w:hAnsi="Times New Roman"/>
                <w:sz w:val="24"/>
                <w:szCs w:val="24"/>
              </w:rPr>
            </w:pPr>
            <w:r w:rsidRPr="007972F6">
              <w:rPr>
                <w:rFonts w:ascii="Times New Roman" w:hAnsi="Times New Roman"/>
                <w:sz w:val="24"/>
                <w:szCs w:val="24"/>
              </w:rPr>
              <w:t xml:space="preserve">Исполнители основных </w:t>
            </w:r>
            <w:r w:rsidRPr="007972F6">
              <w:rPr>
                <w:rFonts w:ascii="Times New Roman" w:hAnsi="Times New Roman"/>
                <w:sz w:val="24"/>
                <w:szCs w:val="24"/>
              </w:rPr>
              <w:lastRenderedPageBreak/>
              <w:t>мероприятий</w:t>
            </w:r>
          </w:p>
        </w:tc>
        <w:tc>
          <w:tcPr>
            <w:tcW w:w="7002" w:type="dxa"/>
            <w:tcBorders>
              <w:top w:val="single" w:sz="4" w:space="0" w:color="auto"/>
              <w:left w:val="single" w:sz="4" w:space="0" w:color="auto"/>
              <w:bottom w:val="single" w:sz="4" w:space="0" w:color="auto"/>
              <w:right w:val="single" w:sz="4" w:space="0" w:color="auto"/>
            </w:tcBorders>
          </w:tcPr>
          <w:p w:rsidR="00297447" w:rsidRPr="007972F6" w:rsidRDefault="00297447" w:rsidP="00822B00">
            <w:pPr>
              <w:pStyle w:val="a3"/>
              <w:rPr>
                <w:rFonts w:ascii="Times New Roman" w:hAnsi="Times New Roman"/>
                <w:color w:val="000000"/>
                <w:sz w:val="24"/>
                <w:szCs w:val="24"/>
              </w:rPr>
            </w:pPr>
            <w:r w:rsidRPr="007972F6">
              <w:rPr>
                <w:rFonts w:ascii="Times New Roman" w:hAnsi="Times New Roman"/>
                <w:color w:val="000000"/>
                <w:sz w:val="24"/>
                <w:szCs w:val="24"/>
              </w:rPr>
              <w:lastRenderedPageBreak/>
              <w:t xml:space="preserve">- администрация </w:t>
            </w:r>
            <w:r>
              <w:rPr>
                <w:rFonts w:ascii="Times New Roman" w:hAnsi="Times New Roman"/>
                <w:color w:val="000000"/>
                <w:sz w:val="24"/>
                <w:szCs w:val="24"/>
              </w:rPr>
              <w:t>Октябрьского</w:t>
            </w:r>
            <w:r w:rsidRPr="007972F6">
              <w:rPr>
                <w:rFonts w:ascii="Times New Roman" w:hAnsi="Times New Roman"/>
                <w:color w:val="000000"/>
                <w:sz w:val="24"/>
                <w:szCs w:val="24"/>
              </w:rPr>
              <w:t xml:space="preserve"> сельского поселения </w:t>
            </w:r>
            <w:proofErr w:type="spellStart"/>
            <w:r w:rsidRPr="007972F6">
              <w:rPr>
                <w:rFonts w:ascii="Times New Roman" w:hAnsi="Times New Roman"/>
                <w:color w:val="000000"/>
                <w:sz w:val="24"/>
                <w:szCs w:val="24"/>
              </w:rPr>
              <w:lastRenderedPageBreak/>
              <w:t>Ардатовского</w:t>
            </w:r>
            <w:proofErr w:type="spellEnd"/>
            <w:r w:rsidRPr="007972F6">
              <w:rPr>
                <w:rFonts w:ascii="Times New Roman" w:hAnsi="Times New Roman"/>
                <w:color w:val="000000"/>
                <w:sz w:val="24"/>
                <w:szCs w:val="24"/>
              </w:rPr>
              <w:t xml:space="preserve"> муниципального района Республики Мордовия;</w:t>
            </w:r>
          </w:p>
        </w:tc>
      </w:tr>
      <w:tr w:rsidR="00297447" w:rsidRPr="003C43FC" w:rsidTr="00822B00">
        <w:tc>
          <w:tcPr>
            <w:tcW w:w="2821" w:type="dxa"/>
            <w:tcBorders>
              <w:top w:val="single" w:sz="4" w:space="0" w:color="auto"/>
              <w:left w:val="single" w:sz="4" w:space="0" w:color="auto"/>
              <w:bottom w:val="single" w:sz="4" w:space="0" w:color="auto"/>
              <w:right w:val="single" w:sz="4" w:space="0" w:color="auto"/>
            </w:tcBorders>
          </w:tcPr>
          <w:p w:rsidR="00297447" w:rsidRPr="007972F6" w:rsidRDefault="00297447" w:rsidP="00822B00">
            <w:pPr>
              <w:pStyle w:val="a3"/>
              <w:rPr>
                <w:rFonts w:ascii="Times New Roman" w:hAnsi="Times New Roman"/>
                <w:sz w:val="24"/>
                <w:szCs w:val="24"/>
              </w:rPr>
            </w:pPr>
            <w:r w:rsidRPr="007972F6">
              <w:rPr>
                <w:rFonts w:ascii="Times New Roman" w:hAnsi="Times New Roman"/>
                <w:sz w:val="24"/>
                <w:szCs w:val="24"/>
              </w:rPr>
              <w:lastRenderedPageBreak/>
              <w:t>Ожидаемые результаты</w:t>
            </w:r>
          </w:p>
        </w:tc>
        <w:tc>
          <w:tcPr>
            <w:tcW w:w="7002" w:type="dxa"/>
            <w:tcBorders>
              <w:top w:val="single" w:sz="4" w:space="0" w:color="auto"/>
              <w:left w:val="single" w:sz="4" w:space="0" w:color="auto"/>
              <w:bottom w:val="single" w:sz="4" w:space="0" w:color="auto"/>
              <w:right w:val="single" w:sz="4" w:space="0" w:color="auto"/>
            </w:tcBorders>
          </w:tcPr>
          <w:p w:rsidR="00297447" w:rsidRPr="007972F6" w:rsidRDefault="00297447" w:rsidP="00822B00">
            <w:pPr>
              <w:pStyle w:val="a3"/>
              <w:jc w:val="both"/>
              <w:rPr>
                <w:rFonts w:ascii="Times New Roman" w:hAnsi="Times New Roman"/>
                <w:sz w:val="24"/>
                <w:szCs w:val="24"/>
              </w:rPr>
            </w:pPr>
            <w:r w:rsidRPr="007972F6">
              <w:rPr>
                <w:rFonts w:ascii="Times New Roman" w:hAnsi="Times New Roman"/>
                <w:sz w:val="24"/>
                <w:szCs w:val="24"/>
              </w:rPr>
              <w:t xml:space="preserve">Модернизация и обновление коммунальной инфраструктуры </w:t>
            </w:r>
            <w:r>
              <w:rPr>
                <w:rFonts w:ascii="Times New Roman" w:hAnsi="Times New Roman"/>
                <w:color w:val="000000"/>
                <w:sz w:val="24"/>
                <w:szCs w:val="24"/>
              </w:rPr>
              <w:t>Октябрьского</w:t>
            </w:r>
            <w:r w:rsidRPr="007972F6">
              <w:rPr>
                <w:rFonts w:ascii="Times New Roman" w:hAnsi="Times New Roman"/>
                <w:color w:val="000000"/>
                <w:sz w:val="24"/>
                <w:szCs w:val="24"/>
              </w:rPr>
              <w:t xml:space="preserve"> сельского поселения</w:t>
            </w:r>
            <w:r w:rsidRPr="007972F6">
              <w:rPr>
                <w:rFonts w:ascii="Times New Roman" w:hAnsi="Times New Roman"/>
                <w:sz w:val="24"/>
                <w:szCs w:val="24"/>
              </w:rPr>
              <w:t>, снижение эксплуатационных затрат на содержание объектов коммунальной инфраструктуры; устранение причин возникновения аварийных ситуаций, угрожающих  жизнедеятельности человека, улучшение экологического состояния окружающей среды.</w:t>
            </w:r>
          </w:p>
          <w:p w:rsidR="00297447" w:rsidRPr="007972F6" w:rsidRDefault="00297447" w:rsidP="00822B00">
            <w:pPr>
              <w:pStyle w:val="a3"/>
              <w:jc w:val="both"/>
              <w:rPr>
                <w:rFonts w:ascii="Times New Roman" w:hAnsi="Times New Roman"/>
                <w:sz w:val="24"/>
                <w:szCs w:val="24"/>
              </w:rPr>
            </w:pPr>
            <w:r w:rsidRPr="007972F6">
              <w:rPr>
                <w:rFonts w:ascii="Times New Roman" w:hAnsi="Times New Roman"/>
                <w:sz w:val="24"/>
                <w:szCs w:val="24"/>
              </w:rPr>
              <w:t>Утилизация твердых бытовых отходов:</w:t>
            </w:r>
          </w:p>
          <w:p w:rsidR="00297447" w:rsidRPr="007972F6" w:rsidRDefault="00297447" w:rsidP="00822B00">
            <w:pPr>
              <w:pStyle w:val="a3"/>
              <w:jc w:val="both"/>
              <w:rPr>
                <w:rFonts w:ascii="Times New Roman" w:hAnsi="Times New Roman"/>
                <w:sz w:val="24"/>
                <w:szCs w:val="24"/>
              </w:rPr>
            </w:pPr>
            <w:r w:rsidRPr="007972F6">
              <w:rPr>
                <w:rFonts w:ascii="Times New Roman" w:hAnsi="Times New Roman"/>
                <w:sz w:val="24"/>
                <w:szCs w:val="24"/>
              </w:rPr>
              <w:t>- улучшение санитарного состояния сельских территорий; - стабилизация и последующее уменьшение образования бытовых и промышленных отходов на территории села;</w:t>
            </w:r>
          </w:p>
          <w:p w:rsidR="00297447" w:rsidRPr="007972F6" w:rsidRDefault="00297447" w:rsidP="00822B00">
            <w:pPr>
              <w:pStyle w:val="a3"/>
              <w:jc w:val="both"/>
              <w:rPr>
                <w:rFonts w:ascii="Times New Roman" w:hAnsi="Times New Roman"/>
                <w:sz w:val="24"/>
                <w:szCs w:val="24"/>
              </w:rPr>
            </w:pPr>
            <w:r w:rsidRPr="007972F6">
              <w:rPr>
                <w:rFonts w:ascii="Times New Roman" w:hAnsi="Times New Roman"/>
                <w:sz w:val="24"/>
                <w:szCs w:val="24"/>
              </w:rPr>
              <w:t xml:space="preserve">- улучшение экологического состояния </w:t>
            </w:r>
            <w:r>
              <w:rPr>
                <w:rFonts w:ascii="Times New Roman" w:hAnsi="Times New Roman"/>
                <w:color w:val="000000"/>
                <w:sz w:val="24"/>
                <w:szCs w:val="24"/>
              </w:rPr>
              <w:t>Октябрьского</w:t>
            </w:r>
            <w:r w:rsidRPr="007972F6">
              <w:rPr>
                <w:rFonts w:ascii="Times New Roman" w:hAnsi="Times New Roman"/>
                <w:color w:val="000000"/>
                <w:sz w:val="24"/>
                <w:szCs w:val="24"/>
              </w:rPr>
              <w:t xml:space="preserve"> сельского поселения</w:t>
            </w:r>
            <w:r w:rsidRPr="007972F6">
              <w:rPr>
                <w:rFonts w:ascii="Times New Roman" w:hAnsi="Times New Roman"/>
                <w:sz w:val="24"/>
                <w:szCs w:val="24"/>
              </w:rPr>
              <w:t>;</w:t>
            </w:r>
          </w:p>
          <w:p w:rsidR="00297447" w:rsidRPr="007972F6" w:rsidRDefault="00297447" w:rsidP="00822B00">
            <w:pPr>
              <w:pStyle w:val="a3"/>
              <w:jc w:val="both"/>
              <w:rPr>
                <w:rFonts w:ascii="Times New Roman" w:hAnsi="Times New Roman"/>
                <w:color w:val="000000"/>
                <w:sz w:val="24"/>
                <w:szCs w:val="24"/>
              </w:rPr>
            </w:pPr>
            <w:r w:rsidRPr="007972F6">
              <w:rPr>
                <w:rFonts w:ascii="Times New Roman" w:hAnsi="Times New Roman"/>
                <w:sz w:val="24"/>
                <w:szCs w:val="24"/>
              </w:rPr>
              <w:t>- обеспечение надлежащего сбора и утилизации твердых бытовых отходов</w:t>
            </w:r>
          </w:p>
        </w:tc>
      </w:tr>
      <w:tr w:rsidR="00297447" w:rsidRPr="003C43FC" w:rsidTr="00822B00">
        <w:trPr>
          <w:trHeight w:val="4166"/>
        </w:trPr>
        <w:tc>
          <w:tcPr>
            <w:tcW w:w="2821" w:type="dxa"/>
            <w:tcBorders>
              <w:top w:val="single" w:sz="4" w:space="0" w:color="auto"/>
              <w:left w:val="single" w:sz="4" w:space="0" w:color="auto"/>
              <w:bottom w:val="single" w:sz="4" w:space="0" w:color="auto"/>
              <w:right w:val="single" w:sz="4" w:space="0" w:color="auto"/>
            </w:tcBorders>
          </w:tcPr>
          <w:p w:rsidR="00297447" w:rsidRPr="007972F6" w:rsidRDefault="00297447" w:rsidP="00822B00">
            <w:pPr>
              <w:pStyle w:val="a3"/>
              <w:rPr>
                <w:rFonts w:ascii="Times New Roman" w:hAnsi="Times New Roman"/>
                <w:sz w:val="24"/>
                <w:szCs w:val="24"/>
              </w:rPr>
            </w:pPr>
            <w:r w:rsidRPr="007972F6">
              <w:rPr>
                <w:rFonts w:ascii="Times New Roman" w:hAnsi="Times New Roman"/>
                <w:color w:val="000000"/>
                <w:sz w:val="24"/>
                <w:szCs w:val="24"/>
              </w:rPr>
              <w:t>Объемы и источники финансирования</w:t>
            </w:r>
          </w:p>
        </w:tc>
        <w:tc>
          <w:tcPr>
            <w:tcW w:w="7002" w:type="dxa"/>
            <w:tcBorders>
              <w:top w:val="single" w:sz="4" w:space="0" w:color="auto"/>
              <w:left w:val="single" w:sz="4" w:space="0" w:color="auto"/>
              <w:bottom w:val="single" w:sz="4" w:space="0" w:color="auto"/>
              <w:right w:val="single" w:sz="4" w:space="0" w:color="auto"/>
            </w:tcBorders>
          </w:tcPr>
          <w:p w:rsidR="00297447" w:rsidRPr="007972F6" w:rsidRDefault="00297447" w:rsidP="00822B00">
            <w:pPr>
              <w:pStyle w:val="a3"/>
              <w:jc w:val="both"/>
              <w:rPr>
                <w:rFonts w:ascii="Times New Roman" w:hAnsi="Times New Roman"/>
                <w:noProof/>
                <w:sz w:val="24"/>
                <w:szCs w:val="24"/>
              </w:rPr>
            </w:pPr>
            <w:r w:rsidRPr="007972F6">
              <w:rPr>
                <w:rFonts w:ascii="Times New Roman" w:hAnsi="Times New Roman"/>
                <w:noProof/>
                <w:sz w:val="24"/>
                <w:szCs w:val="24"/>
              </w:rPr>
              <w:t>Источник финансирования - средства бюджетов всех уровней,  тарифная составляющая,  плата за подключение, инвестиции.</w:t>
            </w:r>
          </w:p>
          <w:p w:rsidR="00297447" w:rsidRPr="007972F6" w:rsidRDefault="00297447" w:rsidP="00822B00">
            <w:pPr>
              <w:pStyle w:val="a3"/>
              <w:jc w:val="both"/>
              <w:rPr>
                <w:rFonts w:ascii="Times New Roman" w:hAnsi="Times New Roman"/>
                <w:sz w:val="24"/>
                <w:szCs w:val="24"/>
              </w:rPr>
            </w:pPr>
            <w:r w:rsidRPr="007972F6">
              <w:rPr>
                <w:rFonts w:ascii="Times New Roman" w:hAnsi="Times New Roman"/>
                <w:sz w:val="24"/>
                <w:szCs w:val="24"/>
              </w:rPr>
              <w:t>Источниками финансирования Программы являются средства бюджетов разных уровней и внебюджетные средства.</w:t>
            </w:r>
          </w:p>
          <w:p w:rsidR="00297447" w:rsidRPr="007972F6" w:rsidRDefault="00297447" w:rsidP="00822B00">
            <w:pPr>
              <w:pStyle w:val="a3"/>
              <w:jc w:val="both"/>
              <w:rPr>
                <w:rFonts w:ascii="Times New Roman" w:hAnsi="Times New Roman"/>
                <w:sz w:val="24"/>
                <w:szCs w:val="24"/>
              </w:rPr>
            </w:pPr>
          </w:p>
        </w:tc>
      </w:tr>
    </w:tbl>
    <w:p w:rsidR="00297447" w:rsidRDefault="00297447" w:rsidP="00297447">
      <w:pPr>
        <w:snapToGrid w:val="0"/>
        <w:spacing w:line="360" w:lineRule="auto"/>
        <w:ind w:left="3528" w:firstLine="12"/>
        <w:rPr>
          <w:b/>
          <w:szCs w:val="28"/>
        </w:rPr>
      </w:pPr>
    </w:p>
    <w:p w:rsidR="00297447" w:rsidRPr="00292662" w:rsidRDefault="00297447" w:rsidP="00297447">
      <w:pPr>
        <w:pStyle w:val="a3"/>
        <w:jc w:val="both"/>
        <w:rPr>
          <w:rFonts w:ascii="Times New Roman" w:hAnsi="Times New Roman"/>
          <w:b/>
          <w:sz w:val="28"/>
          <w:szCs w:val="28"/>
        </w:rPr>
      </w:pPr>
      <w:r w:rsidRPr="00292662">
        <w:rPr>
          <w:rFonts w:ascii="Times New Roman" w:hAnsi="Times New Roman"/>
          <w:sz w:val="28"/>
          <w:szCs w:val="28"/>
        </w:rPr>
        <w:br w:type="page"/>
      </w:r>
    </w:p>
    <w:p w:rsidR="00297447" w:rsidRPr="00292662" w:rsidRDefault="00297447" w:rsidP="00297447">
      <w:pPr>
        <w:pStyle w:val="a3"/>
        <w:jc w:val="center"/>
        <w:rPr>
          <w:rFonts w:ascii="Times New Roman" w:hAnsi="Times New Roman"/>
          <w:b/>
          <w:sz w:val="28"/>
          <w:szCs w:val="28"/>
        </w:rPr>
      </w:pPr>
      <w:r w:rsidRPr="00292662">
        <w:rPr>
          <w:rFonts w:ascii="Times New Roman" w:hAnsi="Times New Roman"/>
          <w:b/>
          <w:sz w:val="28"/>
          <w:szCs w:val="28"/>
        </w:rPr>
        <w:lastRenderedPageBreak/>
        <w:t>Введение</w:t>
      </w:r>
    </w:p>
    <w:p w:rsidR="00297447" w:rsidRPr="00292662" w:rsidRDefault="00297447" w:rsidP="00297447">
      <w:pPr>
        <w:pStyle w:val="a3"/>
        <w:jc w:val="center"/>
        <w:rPr>
          <w:rFonts w:ascii="Times New Roman" w:hAnsi="Times New Roman"/>
          <w:b/>
          <w:snapToGrid w:val="0"/>
          <w:sz w:val="28"/>
          <w:szCs w:val="28"/>
        </w:rPr>
      </w:pPr>
      <w:r w:rsidRPr="00292662">
        <w:rPr>
          <w:rFonts w:ascii="Times New Roman" w:hAnsi="Times New Roman"/>
          <w:b/>
          <w:snapToGrid w:val="0"/>
          <w:sz w:val="28"/>
          <w:szCs w:val="28"/>
        </w:rPr>
        <w:t xml:space="preserve">КРАТКАЯ ГЕОГРАФИЧЕСКАЯ И СОЦИАЛЬНО-ЭКОНОМИЧЕСКАЯ ХАРАКТЕРИСТИКА </w:t>
      </w:r>
      <w:r>
        <w:rPr>
          <w:rFonts w:ascii="Times New Roman" w:hAnsi="Times New Roman"/>
          <w:b/>
          <w:snapToGrid w:val="0"/>
          <w:sz w:val="28"/>
          <w:szCs w:val="28"/>
        </w:rPr>
        <w:t>ОКТЯБРЬСКОГО</w:t>
      </w:r>
      <w:r w:rsidRPr="00292662">
        <w:rPr>
          <w:rFonts w:ascii="Times New Roman" w:hAnsi="Times New Roman"/>
          <w:b/>
          <w:snapToGrid w:val="0"/>
          <w:sz w:val="28"/>
          <w:szCs w:val="28"/>
        </w:rPr>
        <w:t xml:space="preserve"> СЕЛЬСКОГО ПОСЕЛЕНИЯ АРДАТОВСКОГО РАЙОНА</w:t>
      </w:r>
    </w:p>
    <w:p w:rsidR="00297447" w:rsidRPr="00292662" w:rsidRDefault="00297447" w:rsidP="00297447">
      <w:pPr>
        <w:pStyle w:val="a3"/>
        <w:jc w:val="both"/>
        <w:rPr>
          <w:rFonts w:ascii="Times New Roman" w:hAnsi="Times New Roman"/>
          <w:snapToGrid w:val="0"/>
          <w:sz w:val="28"/>
          <w:szCs w:val="28"/>
        </w:rPr>
      </w:pPr>
    </w:p>
    <w:p w:rsidR="00297447" w:rsidRDefault="00297447" w:rsidP="00297447">
      <w:pPr>
        <w:pStyle w:val="a3"/>
        <w:ind w:firstLine="567"/>
        <w:jc w:val="center"/>
        <w:rPr>
          <w:rFonts w:ascii="Times New Roman" w:hAnsi="Times New Roman"/>
          <w:b/>
          <w:snapToGrid w:val="0"/>
          <w:sz w:val="28"/>
          <w:szCs w:val="28"/>
        </w:rPr>
      </w:pPr>
      <w:r w:rsidRPr="00C259D0">
        <w:rPr>
          <w:rFonts w:ascii="Times New Roman" w:hAnsi="Times New Roman"/>
          <w:b/>
          <w:snapToGrid w:val="0"/>
          <w:sz w:val="28"/>
          <w:szCs w:val="28"/>
        </w:rPr>
        <w:t>Рельеф, климат, почвенные ресурсы, водные ресурсы</w:t>
      </w:r>
    </w:p>
    <w:p w:rsidR="00297447" w:rsidRPr="00C259D0" w:rsidRDefault="00297447" w:rsidP="00297447">
      <w:pPr>
        <w:pStyle w:val="a3"/>
        <w:ind w:firstLine="567"/>
        <w:jc w:val="center"/>
        <w:rPr>
          <w:rFonts w:ascii="Times New Roman" w:hAnsi="Times New Roman"/>
          <w:b/>
          <w:snapToGrid w:val="0"/>
          <w:sz w:val="28"/>
          <w:szCs w:val="28"/>
        </w:rPr>
      </w:pPr>
    </w:p>
    <w:p w:rsidR="00297447" w:rsidRPr="00292662" w:rsidRDefault="00297447" w:rsidP="00297447">
      <w:pPr>
        <w:pStyle w:val="a3"/>
        <w:ind w:firstLine="567"/>
        <w:jc w:val="both"/>
        <w:rPr>
          <w:rFonts w:ascii="Times New Roman" w:hAnsi="Times New Roman"/>
          <w:sz w:val="28"/>
          <w:szCs w:val="28"/>
        </w:rPr>
      </w:pPr>
      <w:r>
        <w:rPr>
          <w:rFonts w:ascii="Times New Roman" w:hAnsi="Times New Roman"/>
          <w:sz w:val="28"/>
          <w:szCs w:val="28"/>
        </w:rPr>
        <w:t>Октябрьского</w:t>
      </w:r>
      <w:r w:rsidRPr="00292662">
        <w:rPr>
          <w:rFonts w:ascii="Times New Roman" w:hAnsi="Times New Roman"/>
          <w:sz w:val="28"/>
          <w:szCs w:val="28"/>
        </w:rPr>
        <w:t xml:space="preserve"> сельское поселение расположено на юго-вост</w:t>
      </w:r>
      <w:r>
        <w:rPr>
          <w:rFonts w:ascii="Times New Roman" w:hAnsi="Times New Roman"/>
          <w:sz w:val="28"/>
          <w:szCs w:val="28"/>
        </w:rPr>
        <w:t xml:space="preserve">оке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района, в десяти</w:t>
      </w:r>
      <w:r w:rsidRPr="00292662">
        <w:rPr>
          <w:rFonts w:ascii="Times New Roman" w:hAnsi="Times New Roman"/>
          <w:sz w:val="28"/>
          <w:szCs w:val="28"/>
        </w:rPr>
        <w:t xml:space="preserve"> километрах от города Ардатов. В составе поселения находитс</w:t>
      </w:r>
      <w:r>
        <w:rPr>
          <w:rFonts w:ascii="Times New Roman" w:hAnsi="Times New Roman"/>
          <w:sz w:val="28"/>
          <w:szCs w:val="28"/>
        </w:rPr>
        <w:t xml:space="preserve">я село Красные Поляны, село Старое </w:t>
      </w:r>
      <w:proofErr w:type="spellStart"/>
      <w:r>
        <w:rPr>
          <w:rFonts w:ascii="Times New Roman" w:hAnsi="Times New Roman"/>
          <w:sz w:val="28"/>
          <w:szCs w:val="28"/>
        </w:rPr>
        <w:t>Ардатово</w:t>
      </w:r>
      <w:proofErr w:type="spellEnd"/>
      <w:r w:rsidRPr="00292662">
        <w:rPr>
          <w:rFonts w:ascii="Times New Roman" w:hAnsi="Times New Roman"/>
          <w:sz w:val="28"/>
          <w:szCs w:val="28"/>
        </w:rPr>
        <w:t>. По</w:t>
      </w:r>
      <w:r>
        <w:rPr>
          <w:rFonts w:ascii="Times New Roman" w:hAnsi="Times New Roman"/>
          <w:sz w:val="28"/>
          <w:szCs w:val="28"/>
        </w:rPr>
        <w:t xml:space="preserve">селение занимает территорию </w:t>
      </w:r>
      <w:smartTag w:uri="urn:schemas-microsoft-com:office:smarttags" w:element="metricconverter">
        <w:smartTagPr>
          <w:attr w:name="ProductID" w:val="7285 га"/>
        </w:smartTagPr>
        <w:r>
          <w:rPr>
            <w:rFonts w:ascii="Times New Roman" w:hAnsi="Times New Roman"/>
            <w:sz w:val="28"/>
            <w:szCs w:val="28"/>
          </w:rPr>
          <w:t>7285</w:t>
        </w:r>
        <w:r w:rsidRPr="00292662">
          <w:rPr>
            <w:rFonts w:ascii="Times New Roman" w:hAnsi="Times New Roman"/>
            <w:sz w:val="28"/>
            <w:szCs w:val="28"/>
          </w:rPr>
          <w:t xml:space="preserve"> га</w:t>
        </w:r>
      </w:smartTag>
      <w:r w:rsidRPr="00292662">
        <w:rPr>
          <w:rFonts w:ascii="Times New Roman" w:hAnsi="Times New Roman"/>
          <w:sz w:val="28"/>
          <w:szCs w:val="28"/>
        </w:rPr>
        <w:t>.</w:t>
      </w:r>
      <w:r>
        <w:rPr>
          <w:rFonts w:ascii="Times New Roman" w:hAnsi="Times New Roman"/>
          <w:sz w:val="28"/>
          <w:szCs w:val="28"/>
        </w:rPr>
        <w:t>(72,85 кв</w:t>
      </w:r>
      <w:proofErr w:type="gramStart"/>
      <w:r>
        <w:rPr>
          <w:rFonts w:ascii="Times New Roman" w:hAnsi="Times New Roman"/>
          <w:sz w:val="28"/>
          <w:szCs w:val="28"/>
        </w:rPr>
        <w:t>.к</w:t>
      </w:r>
      <w:proofErr w:type="gramEnd"/>
      <w:r>
        <w:rPr>
          <w:rFonts w:ascii="Times New Roman" w:hAnsi="Times New Roman"/>
          <w:sz w:val="28"/>
          <w:szCs w:val="28"/>
        </w:rPr>
        <w:t>м)</w:t>
      </w:r>
      <w:r w:rsidRPr="00292662">
        <w:rPr>
          <w:rFonts w:ascii="Times New Roman" w:hAnsi="Times New Roman"/>
          <w:sz w:val="28"/>
          <w:szCs w:val="28"/>
        </w:rPr>
        <w:t xml:space="preserve">  Общая численность населения </w:t>
      </w:r>
      <w:r>
        <w:rPr>
          <w:rFonts w:ascii="Times New Roman" w:hAnsi="Times New Roman"/>
          <w:sz w:val="28"/>
          <w:szCs w:val="28"/>
        </w:rPr>
        <w:t>1110</w:t>
      </w:r>
      <w:r w:rsidRPr="00292662">
        <w:rPr>
          <w:rFonts w:ascii="Times New Roman" w:hAnsi="Times New Roman"/>
          <w:sz w:val="28"/>
          <w:szCs w:val="28"/>
        </w:rPr>
        <w:t xml:space="preserve"> человек на 01 января </w:t>
      </w:r>
      <w:smartTag w:uri="urn:schemas-microsoft-com:office:smarttags" w:element="metricconverter">
        <w:smartTagPr>
          <w:attr w:name="ProductID" w:val="2017 г"/>
        </w:smartTagPr>
        <w:r w:rsidRPr="00292662">
          <w:rPr>
            <w:rFonts w:ascii="Times New Roman" w:hAnsi="Times New Roman"/>
            <w:sz w:val="28"/>
            <w:szCs w:val="28"/>
          </w:rPr>
          <w:t>2017 г</w:t>
        </w:r>
      </w:smartTag>
      <w:r w:rsidRPr="00292662">
        <w:rPr>
          <w:rFonts w:ascii="Times New Roman" w:hAnsi="Times New Roman"/>
          <w:sz w:val="28"/>
          <w:szCs w:val="28"/>
        </w:rPr>
        <w:t>.  Протяженность территории сельского</w:t>
      </w:r>
      <w:r>
        <w:rPr>
          <w:rFonts w:ascii="Times New Roman" w:hAnsi="Times New Roman"/>
          <w:sz w:val="28"/>
          <w:szCs w:val="28"/>
        </w:rPr>
        <w:t xml:space="preserve"> поселения с севера на юг – </w:t>
      </w:r>
      <w:smartTag w:uri="urn:schemas-microsoft-com:office:smarttags" w:element="metricconverter">
        <w:smartTagPr>
          <w:attr w:name="ProductID" w:val="10,0 км"/>
        </w:smartTagPr>
        <w:r>
          <w:rPr>
            <w:rFonts w:ascii="Times New Roman" w:hAnsi="Times New Roman"/>
            <w:sz w:val="28"/>
            <w:szCs w:val="28"/>
          </w:rPr>
          <w:t>10,0</w:t>
        </w:r>
        <w:r w:rsidRPr="00292662">
          <w:rPr>
            <w:rFonts w:ascii="Times New Roman" w:hAnsi="Times New Roman"/>
            <w:sz w:val="28"/>
            <w:szCs w:val="28"/>
          </w:rPr>
          <w:t xml:space="preserve"> км</w:t>
        </w:r>
      </w:smartTag>
      <w:r>
        <w:rPr>
          <w:rFonts w:ascii="Times New Roman" w:hAnsi="Times New Roman"/>
          <w:sz w:val="28"/>
          <w:szCs w:val="28"/>
        </w:rPr>
        <w:t xml:space="preserve">, с запада на восток – </w:t>
      </w:r>
      <w:smartTag w:uri="urn:schemas-microsoft-com:office:smarttags" w:element="metricconverter">
        <w:smartTagPr>
          <w:attr w:name="ProductID" w:val="11,5 км"/>
        </w:smartTagPr>
        <w:r>
          <w:rPr>
            <w:rFonts w:ascii="Times New Roman" w:hAnsi="Times New Roman"/>
            <w:sz w:val="28"/>
            <w:szCs w:val="28"/>
          </w:rPr>
          <w:t>11,5</w:t>
        </w:r>
        <w:r w:rsidRPr="00292662">
          <w:rPr>
            <w:rFonts w:ascii="Times New Roman" w:hAnsi="Times New Roman"/>
            <w:sz w:val="28"/>
            <w:szCs w:val="28"/>
          </w:rPr>
          <w:t xml:space="preserve"> км</w:t>
        </w:r>
      </w:smartTag>
      <w:r w:rsidRPr="00292662">
        <w:rPr>
          <w:rFonts w:ascii="Times New Roman" w:hAnsi="Times New Roman"/>
          <w:sz w:val="28"/>
          <w:szCs w:val="28"/>
        </w:rPr>
        <w:t xml:space="preserve">.             </w:t>
      </w:r>
    </w:p>
    <w:p w:rsidR="00297447" w:rsidRPr="003B2F8A" w:rsidRDefault="00297447" w:rsidP="00297447">
      <w:pPr>
        <w:ind w:firstLine="720"/>
        <w:jc w:val="both"/>
        <w:rPr>
          <w:szCs w:val="28"/>
        </w:rPr>
      </w:pPr>
      <w:r w:rsidRPr="003B2F8A">
        <w:rPr>
          <w:szCs w:val="28"/>
        </w:rPr>
        <w:t xml:space="preserve">С юга территория Октябрьского сельского поселения граничит с Городским поселением Ардатов, с юго-востока с Тургеневским городским поселением с юго-запада – с </w:t>
      </w:r>
      <w:proofErr w:type="spellStart"/>
      <w:r w:rsidRPr="003B2F8A">
        <w:rPr>
          <w:szCs w:val="28"/>
        </w:rPr>
        <w:t>Турдаковским</w:t>
      </w:r>
      <w:proofErr w:type="spellEnd"/>
      <w:r w:rsidRPr="003B2F8A">
        <w:rPr>
          <w:szCs w:val="28"/>
        </w:rPr>
        <w:t xml:space="preserve"> и </w:t>
      </w:r>
      <w:proofErr w:type="spellStart"/>
      <w:r w:rsidRPr="003B2F8A">
        <w:rPr>
          <w:szCs w:val="28"/>
        </w:rPr>
        <w:t>Редкодубским</w:t>
      </w:r>
      <w:proofErr w:type="spellEnd"/>
      <w:r w:rsidRPr="003B2F8A">
        <w:rPr>
          <w:szCs w:val="28"/>
        </w:rPr>
        <w:t xml:space="preserve">, с запада и северо-запада – с </w:t>
      </w:r>
      <w:proofErr w:type="spellStart"/>
      <w:r w:rsidRPr="003B2F8A">
        <w:rPr>
          <w:szCs w:val="28"/>
        </w:rPr>
        <w:t>Куракинским</w:t>
      </w:r>
      <w:proofErr w:type="spellEnd"/>
      <w:r w:rsidRPr="003B2F8A">
        <w:rPr>
          <w:szCs w:val="28"/>
        </w:rPr>
        <w:t xml:space="preserve">, с севера – с </w:t>
      </w:r>
      <w:proofErr w:type="spellStart"/>
      <w:r w:rsidRPr="003B2F8A">
        <w:rPr>
          <w:szCs w:val="28"/>
        </w:rPr>
        <w:t>Староардатовсим</w:t>
      </w:r>
      <w:proofErr w:type="spellEnd"/>
      <w:r w:rsidRPr="003B2F8A">
        <w:rPr>
          <w:szCs w:val="28"/>
        </w:rPr>
        <w:t xml:space="preserve"> сельскими поселениями </w:t>
      </w:r>
      <w:proofErr w:type="spellStart"/>
      <w:r w:rsidRPr="003B2F8A">
        <w:rPr>
          <w:szCs w:val="28"/>
        </w:rPr>
        <w:t>Ардатовского</w:t>
      </w:r>
      <w:proofErr w:type="spellEnd"/>
      <w:r w:rsidRPr="003B2F8A">
        <w:rPr>
          <w:szCs w:val="28"/>
        </w:rPr>
        <w:t xml:space="preserve"> муниципального района Республики Мордовия. С востока территория поселения граничит с землями Республики Чувашия.</w:t>
      </w:r>
    </w:p>
    <w:p w:rsidR="00297447" w:rsidRPr="003B2F8A" w:rsidRDefault="00297447" w:rsidP="00297447">
      <w:pPr>
        <w:ind w:firstLine="720"/>
        <w:jc w:val="both"/>
        <w:rPr>
          <w:szCs w:val="28"/>
        </w:rPr>
      </w:pPr>
      <w:r w:rsidRPr="003B2F8A">
        <w:rPr>
          <w:szCs w:val="28"/>
        </w:rPr>
        <w:t xml:space="preserve">Границы Октябрьского сельского поселения установлены в соответствии с Законом Республики Мордовия от 28.12.2004 г. №115-3 «Об установлении границ муниципальных образований </w:t>
      </w:r>
      <w:proofErr w:type="spellStart"/>
      <w:r w:rsidRPr="003B2F8A">
        <w:rPr>
          <w:szCs w:val="28"/>
        </w:rPr>
        <w:t>Ардатовского</w:t>
      </w:r>
      <w:proofErr w:type="spellEnd"/>
      <w:r w:rsidRPr="003B2F8A">
        <w:rPr>
          <w:szCs w:val="28"/>
        </w:rPr>
        <w:t xml:space="preserve"> района, муниципального образования </w:t>
      </w:r>
      <w:proofErr w:type="spellStart"/>
      <w:r w:rsidRPr="003B2F8A">
        <w:rPr>
          <w:szCs w:val="28"/>
        </w:rPr>
        <w:t>Ардатовский</w:t>
      </w:r>
      <w:proofErr w:type="spellEnd"/>
      <w:r w:rsidRPr="003B2F8A">
        <w:rPr>
          <w:szCs w:val="28"/>
        </w:rPr>
        <w:t xml:space="preserve"> район и наделения их статусом сельского поселения и муниципального района».</w:t>
      </w:r>
    </w:p>
    <w:p w:rsidR="00297447" w:rsidRPr="00292662" w:rsidRDefault="00297447" w:rsidP="00297447">
      <w:pPr>
        <w:pStyle w:val="a3"/>
        <w:ind w:firstLine="567"/>
        <w:jc w:val="both"/>
        <w:rPr>
          <w:rFonts w:ascii="Times New Roman" w:hAnsi="Times New Roman"/>
          <w:i/>
          <w:sz w:val="28"/>
          <w:szCs w:val="28"/>
        </w:rPr>
      </w:pPr>
      <w:r w:rsidRPr="002B1C8A">
        <w:rPr>
          <w:szCs w:val="28"/>
        </w:rPr>
        <w:t xml:space="preserve">   </w:t>
      </w:r>
      <w:r>
        <w:rPr>
          <w:szCs w:val="28"/>
        </w:rPr>
        <w:t xml:space="preserve">   </w:t>
      </w:r>
      <w:r w:rsidRPr="002B1C8A">
        <w:rPr>
          <w:szCs w:val="28"/>
        </w:rPr>
        <w:t xml:space="preserve">  </w:t>
      </w:r>
      <w:r>
        <w:rPr>
          <w:szCs w:val="28"/>
        </w:rPr>
        <w:t xml:space="preserve">  </w:t>
      </w:r>
    </w:p>
    <w:p w:rsidR="00297447" w:rsidRPr="00292662" w:rsidRDefault="00297447" w:rsidP="00297447">
      <w:pPr>
        <w:pStyle w:val="a3"/>
        <w:ind w:firstLine="567"/>
        <w:jc w:val="center"/>
        <w:rPr>
          <w:rFonts w:ascii="Times New Roman" w:hAnsi="Times New Roman"/>
          <w:b/>
          <w:i/>
          <w:sz w:val="28"/>
          <w:szCs w:val="28"/>
        </w:rPr>
      </w:pPr>
      <w:r w:rsidRPr="00292662">
        <w:rPr>
          <w:rFonts w:ascii="Times New Roman" w:hAnsi="Times New Roman"/>
          <w:b/>
          <w:i/>
          <w:sz w:val="28"/>
          <w:szCs w:val="28"/>
        </w:rPr>
        <w:t>Рельеф</w:t>
      </w:r>
    </w:p>
    <w:p w:rsidR="00297447"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 xml:space="preserve">Почвы – черноземы, пойменные и серые лесные. </w:t>
      </w:r>
    </w:p>
    <w:p w:rsidR="00297447" w:rsidRPr="00A20088" w:rsidRDefault="00297447" w:rsidP="00297447">
      <w:pPr>
        <w:ind w:firstLine="720"/>
        <w:jc w:val="both"/>
        <w:rPr>
          <w:szCs w:val="28"/>
        </w:rPr>
      </w:pPr>
      <w:r w:rsidRPr="00A20088">
        <w:rPr>
          <w:szCs w:val="28"/>
        </w:rPr>
        <w:t>Территория Октябрьского сельского поселения располагается на северо-западном склоне Приволжской возвышенности.</w:t>
      </w:r>
    </w:p>
    <w:p w:rsidR="00297447" w:rsidRPr="00A20088" w:rsidRDefault="00297447" w:rsidP="00297447">
      <w:pPr>
        <w:ind w:firstLine="720"/>
        <w:jc w:val="both"/>
        <w:rPr>
          <w:szCs w:val="28"/>
        </w:rPr>
      </w:pPr>
      <w:r w:rsidRPr="00A20088">
        <w:rPr>
          <w:szCs w:val="28"/>
        </w:rPr>
        <w:t xml:space="preserve">Рельеф данной местности относится к </w:t>
      </w:r>
      <w:r w:rsidRPr="00A20088">
        <w:rPr>
          <w:i/>
          <w:szCs w:val="28"/>
        </w:rPr>
        <w:t xml:space="preserve">вторичной </w:t>
      </w:r>
      <w:proofErr w:type="gramStart"/>
      <w:r w:rsidRPr="00A20088">
        <w:rPr>
          <w:i/>
          <w:szCs w:val="28"/>
        </w:rPr>
        <w:t>моренной</w:t>
      </w:r>
      <w:proofErr w:type="gramEnd"/>
      <w:r w:rsidRPr="00A20088">
        <w:rPr>
          <w:i/>
          <w:szCs w:val="28"/>
        </w:rPr>
        <w:t xml:space="preserve"> равнине</w:t>
      </w:r>
      <w:r w:rsidRPr="00A20088">
        <w:rPr>
          <w:szCs w:val="28"/>
        </w:rPr>
        <w:t xml:space="preserve"> с  абсолютными высотными отметками местности  - 100-</w:t>
      </w:r>
      <w:smartTag w:uri="urn:schemas-microsoft-com:office:smarttags" w:element="metricconverter">
        <w:smartTagPr>
          <w:attr w:name="ProductID" w:val="220 метров"/>
        </w:smartTagPr>
        <w:r w:rsidRPr="00A20088">
          <w:rPr>
            <w:szCs w:val="28"/>
          </w:rPr>
          <w:t>220 метров</w:t>
        </w:r>
      </w:smartTag>
      <w:r w:rsidRPr="00A20088">
        <w:rPr>
          <w:szCs w:val="28"/>
        </w:rPr>
        <w:t>.</w:t>
      </w:r>
    </w:p>
    <w:p w:rsidR="00297447" w:rsidRPr="00A20088" w:rsidRDefault="00297447" w:rsidP="00297447">
      <w:pPr>
        <w:ind w:firstLine="720"/>
        <w:jc w:val="both"/>
        <w:rPr>
          <w:szCs w:val="28"/>
        </w:rPr>
      </w:pPr>
      <w:r w:rsidRPr="00A20088">
        <w:rPr>
          <w:szCs w:val="28"/>
        </w:rPr>
        <w:t xml:space="preserve">Вторичная </w:t>
      </w:r>
      <w:proofErr w:type="gramStart"/>
      <w:r w:rsidRPr="00A20088">
        <w:rPr>
          <w:szCs w:val="28"/>
        </w:rPr>
        <w:t>моренная</w:t>
      </w:r>
      <w:proofErr w:type="gramEnd"/>
      <w:r w:rsidRPr="00A20088">
        <w:rPr>
          <w:szCs w:val="28"/>
        </w:rPr>
        <w:t xml:space="preserve"> равнина позднеплейстоценового возраста простирается на запад и север от эрозионно-денудационной возвышенности. Она приурочена к водоразделам рек центральной и западной Мордовии.</w:t>
      </w:r>
    </w:p>
    <w:p w:rsidR="00297447" w:rsidRPr="00A20088" w:rsidRDefault="00297447" w:rsidP="00297447">
      <w:pPr>
        <w:ind w:firstLine="720"/>
        <w:jc w:val="both"/>
        <w:rPr>
          <w:szCs w:val="28"/>
        </w:rPr>
      </w:pPr>
      <w:r w:rsidRPr="00A20088">
        <w:rPr>
          <w:szCs w:val="28"/>
        </w:rPr>
        <w:t>В геоморфологическом отношении территория поселения представляет собой  водораздел реки Алатырь.</w:t>
      </w:r>
    </w:p>
    <w:p w:rsidR="00297447" w:rsidRPr="00A20088" w:rsidRDefault="00297447" w:rsidP="00297447">
      <w:pPr>
        <w:ind w:firstLine="720"/>
        <w:jc w:val="both"/>
        <w:rPr>
          <w:szCs w:val="28"/>
        </w:rPr>
      </w:pPr>
      <w:r w:rsidRPr="00A20088">
        <w:rPr>
          <w:szCs w:val="28"/>
        </w:rPr>
        <w:t xml:space="preserve">Рельеф Октябрьского сельского поселения неоднороден, в основном сильно-волнистый. Волнистость объясняется наличием овражно-балочной сети. Вся территория поселения изрезана оврагами и овражками. Господствующими элементами рельефа по всей территории поселения являются </w:t>
      </w:r>
      <w:proofErr w:type="spellStart"/>
      <w:r w:rsidRPr="00A20088">
        <w:rPr>
          <w:szCs w:val="28"/>
        </w:rPr>
        <w:t>межовражные</w:t>
      </w:r>
      <w:proofErr w:type="spellEnd"/>
      <w:r w:rsidRPr="00A20088">
        <w:rPr>
          <w:szCs w:val="28"/>
        </w:rPr>
        <w:t xml:space="preserve"> водоразделы с крутыми и покатыми склонами. Повышенные места чередуются с балками и оврагами. Водораздельные склоны имеют различную величину и форму - длинные, пологие, широкие. </w:t>
      </w:r>
    </w:p>
    <w:p w:rsidR="00297447" w:rsidRPr="00A20088" w:rsidRDefault="00297447" w:rsidP="00297447">
      <w:pPr>
        <w:ind w:firstLine="720"/>
        <w:jc w:val="both"/>
        <w:rPr>
          <w:szCs w:val="28"/>
        </w:rPr>
      </w:pPr>
      <w:r w:rsidRPr="00A20088">
        <w:rPr>
          <w:szCs w:val="28"/>
        </w:rPr>
        <w:t xml:space="preserve">В целом, условия рельефа в Октябрьском сельском поселении вполне благоприятствует строительству и агропромышленному производству с </w:t>
      </w:r>
      <w:r w:rsidRPr="00A20088">
        <w:rPr>
          <w:szCs w:val="28"/>
        </w:rPr>
        <w:lastRenderedPageBreak/>
        <w:t>применением механизации.</w:t>
      </w:r>
    </w:p>
    <w:p w:rsidR="00297447" w:rsidRDefault="00297447" w:rsidP="00297447">
      <w:pPr>
        <w:spacing w:line="360" w:lineRule="auto"/>
        <w:ind w:firstLine="720"/>
        <w:jc w:val="both"/>
        <w:rPr>
          <w:szCs w:val="28"/>
        </w:rPr>
      </w:pPr>
    </w:p>
    <w:p w:rsidR="00297447" w:rsidRPr="00292662" w:rsidRDefault="00297447" w:rsidP="00297447">
      <w:pPr>
        <w:pStyle w:val="a3"/>
        <w:ind w:firstLine="567"/>
        <w:jc w:val="both"/>
        <w:rPr>
          <w:rFonts w:ascii="Times New Roman" w:hAnsi="Times New Roman"/>
          <w:sz w:val="28"/>
          <w:szCs w:val="28"/>
        </w:rPr>
      </w:pPr>
    </w:p>
    <w:p w:rsidR="00297447" w:rsidRPr="00292662" w:rsidRDefault="00297447" w:rsidP="00297447">
      <w:pPr>
        <w:pStyle w:val="a3"/>
        <w:ind w:firstLine="567"/>
        <w:jc w:val="center"/>
        <w:rPr>
          <w:rFonts w:ascii="Times New Roman" w:hAnsi="Times New Roman"/>
          <w:b/>
          <w:i/>
          <w:sz w:val="28"/>
          <w:szCs w:val="28"/>
        </w:rPr>
      </w:pPr>
      <w:r w:rsidRPr="00292662">
        <w:rPr>
          <w:rFonts w:ascii="Times New Roman" w:hAnsi="Times New Roman"/>
          <w:b/>
          <w:i/>
          <w:sz w:val="28"/>
          <w:szCs w:val="28"/>
        </w:rPr>
        <w:t>Климат и температура воздуха</w:t>
      </w:r>
    </w:p>
    <w:p w:rsidR="00297447" w:rsidRPr="00292662" w:rsidRDefault="00297447" w:rsidP="00297447">
      <w:pPr>
        <w:pStyle w:val="a3"/>
        <w:ind w:firstLine="567"/>
        <w:jc w:val="both"/>
        <w:rPr>
          <w:rFonts w:ascii="Times New Roman" w:hAnsi="Times New Roman"/>
          <w:sz w:val="28"/>
          <w:szCs w:val="28"/>
        </w:rPr>
      </w:pPr>
      <w:r>
        <w:rPr>
          <w:rFonts w:ascii="Times New Roman" w:hAnsi="Times New Roman"/>
          <w:sz w:val="28"/>
          <w:szCs w:val="28"/>
        </w:rPr>
        <w:t>Район Октябрьского</w:t>
      </w:r>
      <w:r w:rsidRPr="00292662">
        <w:rPr>
          <w:rFonts w:ascii="Times New Roman" w:hAnsi="Times New Roman"/>
          <w:sz w:val="28"/>
          <w:szCs w:val="28"/>
        </w:rPr>
        <w:t xml:space="preserve"> сельского поселения располагается в поясе умеренно-континентального климата. Средняя температура января от -11,5…-12,3</w:t>
      </w:r>
      <w:r w:rsidRPr="00292662">
        <w:rPr>
          <w:rFonts w:ascii="Times New Roman" w:hAnsi="Times New Roman"/>
          <w:sz w:val="28"/>
          <w:szCs w:val="28"/>
          <w:vertAlign w:val="superscript"/>
        </w:rPr>
        <w:t>о</w:t>
      </w:r>
      <w:r w:rsidRPr="00292662">
        <w:rPr>
          <w:rFonts w:ascii="Times New Roman" w:hAnsi="Times New Roman"/>
          <w:sz w:val="28"/>
          <w:szCs w:val="28"/>
        </w:rPr>
        <w:t>С, отмечаются понижения температуры до -47</w:t>
      </w:r>
      <w:r w:rsidRPr="00292662">
        <w:rPr>
          <w:rFonts w:ascii="Times New Roman" w:hAnsi="Times New Roman"/>
          <w:sz w:val="28"/>
          <w:szCs w:val="28"/>
          <w:vertAlign w:val="superscript"/>
        </w:rPr>
        <w:t>о</w:t>
      </w:r>
      <w:r w:rsidRPr="00292662">
        <w:rPr>
          <w:rFonts w:ascii="Times New Roman" w:hAnsi="Times New Roman"/>
          <w:sz w:val="28"/>
          <w:szCs w:val="28"/>
        </w:rPr>
        <w:t>С. Средняя температура самого теплого месяца – июля +18,9…19,8</w:t>
      </w:r>
      <w:r w:rsidRPr="00292662">
        <w:rPr>
          <w:rFonts w:ascii="Times New Roman" w:hAnsi="Times New Roman"/>
          <w:sz w:val="28"/>
          <w:szCs w:val="28"/>
          <w:vertAlign w:val="superscript"/>
        </w:rPr>
        <w:t>о</w:t>
      </w:r>
      <w:r w:rsidRPr="00292662">
        <w:rPr>
          <w:rFonts w:ascii="Times New Roman" w:hAnsi="Times New Roman"/>
          <w:sz w:val="28"/>
          <w:szCs w:val="28"/>
        </w:rPr>
        <w:t>С. Экстремальные значения температуры летом достигают +37</w:t>
      </w:r>
      <w:r w:rsidRPr="00292662">
        <w:rPr>
          <w:rFonts w:ascii="Times New Roman" w:hAnsi="Times New Roman"/>
          <w:sz w:val="28"/>
          <w:szCs w:val="28"/>
          <w:vertAlign w:val="superscript"/>
        </w:rPr>
        <w:t>о</w:t>
      </w:r>
      <w:r w:rsidRPr="00292662">
        <w:rPr>
          <w:rFonts w:ascii="Times New Roman" w:hAnsi="Times New Roman"/>
          <w:sz w:val="28"/>
          <w:szCs w:val="28"/>
        </w:rPr>
        <w:t>С. Годовая амплитуда абсолютных температур воздуха составляет 84</w:t>
      </w:r>
      <w:r w:rsidRPr="00292662">
        <w:rPr>
          <w:rFonts w:ascii="Times New Roman" w:hAnsi="Times New Roman"/>
          <w:sz w:val="28"/>
          <w:szCs w:val="28"/>
          <w:vertAlign w:val="superscript"/>
        </w:rPr>
        <w:t>о</w:t>
      </w:r>
      <w:r w:rsidRPr="00292662">
        <w:rPr>
          <w:rFonts w:ascii="Times New Roman" w:hAnsi="Times New Roman"/>
          <w:sz w:val="28"/>
          <w:szCs w:val="28"/>
        </w:rPr>
        <w:t>С. Среднегодовая температура воздуха имеет значение от 3,5 до 4,0</w:t>
      </w:r>
      <w:r w:rsidRPr="00292662">
        <w:rPr>
          <w:rFonts w:ascii="Times New Roman" w:hAnsi="Times New Roman"/>
          <w:sz w:val="28"/>
          <w:szCs w:val="28"/>
          <w:vertAlign w:val="superscript"/>
        </w:rPr>
        <w:t>о</w:t>
      </w:r>
      <w:r w:rsidRPr="00292662">
        <w:rPr>
          <w:rFonts w:ascii="Times New Roman" w:hAnsi="Times New Roman"/>
          <w:sz w:val="28"/>
          <w:szCs w:val="28"/>
        </w:rPr>
        <w:t xml:space="preserve">С. Количество осадков составляет более 500 – </w:t>
      </w:r>
      <w:smartTag w:uri="urn:schemas-microsoft-com:office:smarttags" w:element="metricconverter">
        <w:smartTagPr>
          <w:attr w:name="ProductID" w:val="525 мм"/>
        </w:smartTagPr>
        <w:r w:rsidRPr="00292662">
          <w:rPr>
            <w:rFonts w:ascii="Times New Roman" w:hAnsi="Times New Roman"/>
            <w:sz w:val="28"/>
            <w:szCs w:val="28"/>
          </w:rPr>
          <w:t>525 мм</w:t>
        </w:r>
      </w:smartTag>
      <w:r w:rsidRPr="00292662">
        <w:rPr>
          <w:rFonts w:ascii="Times New Roman" w:hAnsi="Times New Roman"/>
          <w:sz w:val="28"/>
          <w:szCs w:val="28"/>
        </w:rPr>
        <w:t xml:space="preserve"> в год.</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В целом территория сельского поселения получает достаточно тепла для выращивания разнообразных сельскохозяйственных культур – зерновых, технических, овощных, кормовых, картофеля и других.</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pacing w:val="-3"/>
          <w:sz w:val="28"/>
          <w:szCs w:val="28"/>
        </w:rPr>
        <w:t xml:space="preserve"> Агроклиматические условия характеризуются </w:t>
      </w:r>
      <w:proofErr w:type="spellStart"/>
      <w:r w:rsidRPr="00292662">
        <w:rPr>
          <w:rFonts w:ascii="Times New Roman" w:hAnsi="Times New Roman"/>
          <w:spacing w:val="-3"/>
          <w:sz w:val="28"/>
          <w:szCs w:val="28"/>
        </w:rPr>
        <w:t>теплообеспеченностью</w:t>
      </w:r>
      <w:proofErr w:type="spellEnd"/>
      <w:r w:rsidRPr="00292662">
        <w:rPr>
          <w:rFonts w:ascii="Times New Roman" w:hAnsi="Times New Roman"/>
          <w:spacing w:val="-3"/>
          <w:sz w:val="28"/>
          <w:szCs w:val="28"/>
        </w:rPr>
        <w:t xml:space="preserve"> </w:t>
      </w:r>
      <w:r w:rsidRPr="00292662">
        <w:rPr>
          <w:rFonts w:ascii="Times New Roman" w:hAnsi="Times New Roman"/>
          <w:sz w:val="28"/>
          <w:szCs w:val="28"/>
        </w:rPr>
        <w:t xml:space="preserve">вегетационного периода, что дает возможность возделывания яровых и озимых зерновых культур, а также овощных, плодовых и кормовых культур. </w:t>
      </w:r>
    </w:p>
    <w:p w:rsidR="00297447" w:rsidRPr="00292662" w:rsidRDefault="00297447" w:rsidP="00297447">
      <w:pPr>
        <w:pStyle w:val="a3"/>
        <w:ind w:firstLine="567"/>
        <w:jc w:val="center"/>
        <w:rPr>
          <w:rFonts w:ascii="Times New Roman" w:hAnsi="Times New Roman"/>
          <w:b/>
          <w:sz w:val="28"/>
          <w:szCs w:val="28"/>
        </w:rPr>
      </w:pPr>
    </w:p>
    <w:p w:rsidR="00297447" w:rsidRPr="00292662" w:rsidRDefault="00297447" w:rsidP="00297447">
      <w:pPr>
        <w:pStyle w:val="a3"/>
        <w:ind w:firstLine="567"/>
        <w:jc w:val="center"/>
        <w:rPr>
          <w:rFonts w:ascii="Times New Roman" w:hAnsi="Times New Roman"/>
          <w:b/>
          <w:i/>
          <w:sz w:val="28"/>
          <w:szCs w:val="28"/>
        </w:rPr>
      </w:pPr>
      <w:r w:rsidRPr="00292662">
        <w:rPr>
          <w:rFonts w:ascii="Times New Roman" w:hAnsi="Times New Roman"/>
          <w:b/>
          <w:i/>
          <w:sz w:val="28"/>
          <w:szCs w:val="28"/>
        </w:rPr>
        <w:t>Почвенные ресурсы</w:t>
      </w:r>
    </w:p>
    <w:p w:rsidR="00297447" w:rsidRPr="00292662" w:rsidRDefault="00297447" w:rsidP="00297447">
      <w:pPr>
        <w:pStyle w:val="a3"/>
        <w:ind w:firstLine="567"/>
        <w:jc w:val="both"/>
        <w:rPr>
          <w:rFonts w:ascii="Times New Roman" w:hAnsi="Times New Roman"/>
          <w:i/>
          <w:sz w:val="28"/>
          <w:szCs w:val="28"/>
        </w:rPr>
      </w:pPr>
      <w:r w:rsidRPr="00292662">
        <w:rPr>
          <w:rFonts w:ascii="Times New Roman" w:hAnsi="Times New Roman"/>
          <w:sz w:val="28"/>
          <w:szCs w:val="28"/>
        </w:rPr>
        <w:t xml:space="preserve">Почвы – черноземы, пойменные и серые лесные. </w:t>
      </w:r>
    </w:p>
    <w:p w:rsidR="00297447" w:rsidRPr="00A20088" w:rsidRDefault="00297447" w:rsidP="00297447">
      <w:pPr>
        <w:ind w:firstLine="709"/>
        <w:jc w:val="both"/>
        <w:rPr>
          <w:szCs w:val="28"/>
        </w:rPr>
      </w:pPr>
      <w:r w:rsidRPr="00A20088">
        <w:rPr>
          <w:szCs w:val="28"/>
        </w:rPr>
        <w:t>В сельском хозяйстве земля – почва – является важнейшей материальной основой, и от правильного использования её зависит удовлетворение все возрастающих потребностей страны и всего мира в продовольствии и сельскохозяйственном сырье. Почвы являются незаменимым ресурсом сельского и лесного хозяйства, жизни человека, его здоровья, источником богатства народа.</w:t>
      </w:r>
    </w:p>
    <w:p w:rsidR="00297447" w:rsidRPr="00A20088" w:rsidRDefault="00297447" w:rsidP="00297447">
      <w:pPr>
        <w:ind w:firstLine="709"/>
        <w:jc w:val="both"/>
        <w:rPr>
          <w:szCs w:val="28"/>
        </w:rPr>
      </w:pPr>
      <w:r w:rsidRPr="00A20088">
        <w:rPr>
          <w:szCs w:val="28"/>
        </w:rPr>
        <w:t xml:space="preserve">Большое значение для правильного размещения различных отраслей сельского хозяйства, внедрения научно обоснованных систем земледелия имеет подробная характеристика почв и их потенциального плодородия. Всесторонний учет роли почв в формировании урожая в каждом конкретном административном районе республики, применение соответствующих агротехнических мероприятий, использование лучших районированных сортов сельскохозяйственных культур позволит резко повысить продуктивность земельных угодий.                    </w:t>
      </w:r>
    </w:p>
    <w:p w:rsidR="00297447" w:rsidRPr="00292662" w:rsidRDefault="00297447" w:rsidP="00297447">
      <w:pPr>
        <w:pStyle w:val="a3"/>
        <w:ind w:firstLine="567"/>
        <w:jc w:val="both"/>
        <w:rPr>
          <w:rFonts w:ascii="Times New Roman" w:hAnsi="Times New Roman"/>
          <w:i/>
          <w:sz w:val="28"/>
          <w:szCs w:val="28"/>
        </w:rPr>
      </w:pPr>
    </w:p>
    <w:p w:rsidR="00297447" w:rsidRDefault="00297447" w:rsidP="00297447">
      <w:pPr>
        <w:pStyle w:val="a3"/>
        <w:ind w:firstLine="567"/>
        <w:jc w:val="center"/>
        <w:rPr>
          <w:rFonts w:ascii="Times New Roman" w:hAnsi="Times New Roman"/>
          <w:b/>
          <w:i/>
          <w:sz w:val="28"/>
          <w:szCs w:val="28"/>
        </w:rPr>
      </w:pPr>
      <w:r w:rsidRPr="00292662">
        <w:rPr>
          <w:rFonts w:ascii="Times New Roman" w:hAnsi="Times New Roman"/>
          <w:b/>
          <w:i/>
          <w:sz w:val="28"/>
          <w:szCs w:val="28"/>
        </w:rPr>
        <w:t>Водные ресурсы</w:t>
      </w:r>
    </w:p>
    <w:p w:rsidR="00297447" w:rsidRDefault="00297447" w:rsidP="00297447">
      <w:pPr>
        <w:pStyle w:val="a3"/>
        <w:ind w:firstLine="567"/>
        <w:jc w:val="center"/>
        <w:rPr>
          <w:rFonts w:ascii="Times New Roman" w:hAnsi="Times New Roman"/>
          <w:b/>
          <w:i/>
          <w:sz w:val="28"/>
          <w:szCs w:val="28"/>
        </w:rPr>
      </w:pPr>
    </w:p>
    <w:p w:rsidR="00297447" w:rsidRPr="00220100" w:rsidRDefault="00297447" w:rsidP="00297447">
      <w:pPr>
        <w:ind w:firstLine="709"/>
        <w:jc w:val="both"/>
        <w:rPr>
          <w:szCs w:val="28"/>
        </w:rPr>
      </w:pPr>
      <w:r w:rsidRPr="00220100">
        <w:rPr>
          <w:szCs w:val="28"/>
        </w:rPr>
        <w:t>В сельском хозяйстве земля – почва – является важнейшей материальной основой, и от правильного использования её зависит удовлетворение все возрастающих потребностей страны и всего мира в продовольствии и сельскохозяйственном сырье. Почвы являются незаменимым ресурсом сельского и лесного хозяйства, жизни человека, его здоровья, источником богатства народа.</w:t>
      </w:r>
    </w:p>
    <w:p w:rsidR="00297447" w:rsidRPr="00220100" w:rsidRDefault="00297447" w:rsidP="00297447">
      <w:pPr>
        <w:ind w:firstLine="709"/>
        <w:jc w:val="both"/>
        <w:rPr>
          <w:szCs w:val="28"/>
        </w:rPr>
      </w:pPr>
      <w:r w:rsidRPr="00220100">
        <w:rPr>
          <w:szCs w:val="28"/>
        </w:rPr>
        <w:lastRenderedPageBreak/>
        <w:t xml:space="preserve">Большое значение для правильного размещения различных отраслей сельского хозяйства, внедрения научно обоснованных систем земледелия имеет подробная характеристика почв и их потенциального плодородия. Всесторонний учет роли почв в формировании урожая в каждом конкретном административном районе республики, применение соответствующих агротехнических мероприятий, использование лучших районированных сортов сельскохозяйственных культур позволит резко повысить продуктивность земельных угодий.                    </w:t>
      </w:r>
    </w:p>
    <w:p w:rsidR="00297447" w:rsidRPr="004B2B8A" w:rsidRDefault="00297447" w:rsidP="00297447">
      <w:pPr>
        <w:ind w:firstLine="720"/>
        <w:jc w:val="both"/>
        <w:rPr>
          <w:szCs w:val="28"/>
        </w:rPr>
      </w:pPr>
      <w:r w:rsidRPr="004B2B8A">
        <w:rPr>
          <w:szCs w:val="28"/>
        </w:rPr>
        <w:t xml:space="preserve">Гидрографическая сеть Октябрьского сельского поселения развита очень слабо. Речки Шумок и </w:t>
      </w:r>
      <w:proofErr w:type="spellStart"/>
      <w:r w:rsidRPr="004B2B8A">
        <w:rPr>
          <w:szCs w:val="28"/>
        </w:rPr>
        <w:t>Миролейка</w:t>
      </w:r>
      <w:proofErr w:type="spellEnd"/>
      <w:r w:rsidRPr="004B2B8A">
        <w:rPr>
          <w:szCs w:val="28"/>
        </w:rPr>
        <w:t xml:space="preserve"> в летний период сильно мелеют, течение их спокойное. Весной в период половодья, она почти не разливается. Кроме того, гидрографическая сеть поселения характеризуется наличием овражных ручьев, пересыхающих летом. По оврагам и балкам наблюдаются выходы грунтовых вод в виде родников. На водораздельных участках грунтовые воды залегают на большой глубине и влияние на формирование почвы не оказывают.</w:t>
      </w:r>
    </w:p>
    <w:p w:rsidR="00297447" w:rsidRPr="00292662" w:rsidRDefault="00297447" w:rsidP="00297447">
      <w:pPr>
        <w:pStyle w:val="a3"/>
        <w:ind w:firstLine="567"/>
        <w:jc w:val="both"/>
        <w:rPr>
          <w:rFonts w:ascii="Times New Roman" w:hAnsi="Times New Roman"/>
          <w:sz w:val="28"/>
          <w:szCs w:val="28"/>
        </w:rPr>
      </w:pPr>
      <w:r>
        <w:rPr>
          <w:rFonts w:ascii="Times New Roman" w:hAnsi="Times New Roman"/>
          <w:sz w:val="28"/>
          <w:szCs w:val="28"/>
        </w:rPr>
        <w:t xml:space="preserve">В Октябрьском </w:t>
      </w:r>
      <w:r w:rsidRPr="00292662">
        <w:rPr>
          <w:rFonts w:ascii="Times New Roman" w:hAnsi="Times New Roman"/>
          <w:sz w:val="28"/>
          <w:szCs w:val="28"/>
        </w:rPr>
        <w:t xml:space="preserve"> сельском поселении существует один водозаборный узел, который используется для сельскохоз</w:t>
      </w:r>
      <w:r>
        <w:rPr>
          <w:rFonts w:ascii="Times New Roman" w:hAnsi="Times New Roman"/>
          <w:sz w:val="28"/>
          <w:szCs w:val="28"/>
        </w:rPr>
        <w:t>яйственных нужд. В поселении  централизованный водопровод.</w:t>
      </w:r>
    </w:p>
    <w:p w:rsidR="00297447" w:rsidRPr="00292662" w:rsidRDefault="00297447" w:rsidP="00297447">
      <w:pPr>
        <w:pStyle w:val="a3"/>
        <w:ind w:firstLine="567"/>
        <w:jc w:val="both"/>
        <w:rPr>
          <w:rFonts w:ascii="Times New Roman" w:hAnsi="Times New Roman"/>
          <w:snapToGrid w:val="0"/>
          <w:sz w:val="28"/>
          <w:szCs w:val="28"/>
        </w:rPr>
      </w:pPr>
    </w:p>
    <w:p w:rsidR="00297447" w:rsidRPr="00292662" w:rsidRDefault="00297447" w:rsidP="00297447">
      <w:pPr>
        <w:pStyle w:val="a3"/>
        <w:ind w:firstLine="567"/>
        <w:jc w:val="both"/>
        <w:rPr>
          <w:rFonts w:ascii="Times New Roman" w:hAnsi="Times New Roman"/>
          <w:snapToGrid w:val="0"/>
          <w:sz w:val="28"/>
          <w:szCs w:val="28"/>
        </w:rPr>
      </w:pPr>
      <w:r w:rsidRPr="00292662">
        <w:rPr>
          <w:rFonts w:ascii="Times New Roman" w:hAnsi="Times New Roman"/>
          <w:snapToGrid w:val="0"/>
          <w:sz w:val="28"/>
          <w:szCs w:val="28"/>
        </w:rPr>
        <w:t xml:space="preserve">Население и населенные пункты </w:t>
      </w:r>
      <w:r>
        <w:rPr>
          <w:rFonts w:ascii="Times New Roman" w:hAnsi="Times New Roman"/>
          <w:bCs/>
          <w:sz w:val="28"/>
          <w:szCs w:val="28"/>
        </w:rPr>
        <w:t>Октябрьского</w:t>
      </w:r>
      <w:r w:rsidRPr="00292662">
        <w:rPr>
          <w:rFonts w:ascii="Times New Roman" w:hAnsi="Times New Roman"/>
          <w:bCs/>
          <w:sz w:val="28"/>
          <w:szCs w:val="28"/>
        </w:rPr>
        <w:t xml:space="preserve"> сельского</w:t>
      </w:r>
      <w:r w:rsidRPr="00292662">
        <w:rPr>
          <w:rFonts w:ascii="Times New Roman" w:hAnsi="Times New Roman"/>
          <w:snapToGrid w:val="0"/>
          <w:sz w:val="28"/>
          <w:szCs w:val="28"/>
        </w:rPr>
        <w:t xml:space="preserve"> поселения.</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 xml:space="preserve">Общая площадь </w:t>
      </w:r>
      <w:r>
        <w:rPr>
          <w:rFonts w:ascii="Times New Roman" w:hAnsi="Times New Roman"/>
          <w:sz w:val="28"/>
          <w:szCs w:val="28"/>
        </w:rPr>
        <w:t>Октябрьского</w:t>
      </w:r>
      <w:r w:rsidRPr="00292662">
        <w:rPr>
          <w:rFonts w:ascii="Times New Roman" w:hAnsi="Times New Roman"/>
          <w:sz w:val="28"/>
          <w:szCs w:val="28"/>
        </w:rPr>
        <w:t xml:space="preserve"> сельского поселения составляет </w:t>
      </w:r>
      <w:smartTag w:uri="urn:schemas-microsoft-com:office:smarttags" w:element="metricconverter">
        <w:smartTagPr>
          <w:attr w:name="ProductID" w:val="7285 га"/>
        </w:smartTagPr>
        <w:r>
          <w:rPr>
            <w:rFonts w:ascii="Times New Roman" w:hAnsi="Times New Roman"/>
            <w:sz w:val="28"/>
            <w:szCs w:val="28"/>
          </w:rPr>
          <w:t>7285</w:t>
        </w:r>
        <w:r w:rsidRPr="00292662">
          <w:rPr>
            <w:rFonts w:ascii="Times New Roman" w:hAnsi="Times New Roman"/>
            <w:sz w:val="28"/>
            <w:szCs w:val="28"/>
          </w:rPr>
          <w:t xml:space="preserve"> га</w:t>
        </w:r>
      </w:smartTag>
      <w:r w:rsidRPr="00292662">
        <w:rPr>
          <w:rFonts w:ascii="Times New Roman" w:hAnsi="Times New Roman"/>
          <w:sz w:val="28"/>
          <w:szCs w:val="28"/>
        </w:rPr>
        <w:t>.</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Распределение земельного фонда по категориям земель и по угодьям приведено в таблице № 1.</w:t>
      </w:r>
    </w:p>
    <w:p w:rsidR="00297447" w:rsidRPr="00292662" w:rsidRDefault="00297447" w:rsidP="00297447">
      <w:pPr>
        <w:pStyle w:val="a3"/>
        <w:ind w:firstLine="567"/>
        <w:jc w:val="both"/>
        <w:rPr>
          <w:rFonts w:ascii="Times New Roman" w:hAnsi="Times New Roman"/>
          <w:sz w:val="28"/>
          <w:szCs w:val="28"/>
        </w:rPr>
      </w:pPr>
    </w:p>
    <w:p w:rsidR="00297447" w:rsidRDefault="00297447" w:rsidP="00297447">
      <w:pPr>
        <w:pStyle w:val="a3"/>
        <w:ind w:firstLine="567"/>
        <w:jc w:val="both"/>
        <w:rPr>
          <w:rFonts w:ascii="Times New Roman" w:hAnsi="Times New Roman"/>
          <w:sz w:val="28"/>
          <w:szCs w:val="28"/>
        </w:rPr>
      </w:pPr>
    </w:p>
    <w:p w:rsidR="00297447" w:rsidRDefault="00297447" w:rsidP="00297447">
      <w:pPr>
        <w:pStyle w:val="a3"/>
        <w:ind w:firstLine="567"/>
        <w:jc w:val="both"/>
        <w:rPr>
          <w:rFonts w:ascii="Times New Roman" w:hAnsi="Times New Roman"/>
          <w:sz w:val="28"/>
          <w:szCs w:val="28"/>
        </w:rPr>
      </w:pP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 xml:space="preserve">Таблица № 1. </w:t>
      </w:r>
      <w:r w:rsidRPr="00292662">
        <w:rPr>
          <w:rFonts w:ascii="Times New Roman" w:hAnsi="Times New Roman"/>
          <w:bCs/>
          <w:sz w:val="28"/>
          <w:szCs w:val="28"/>
        </w:rPr>
        <w:t xml:space="preserve">Наличие и распределение земельного фонда района по категориям земель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78"/>
        <w:gridCol w:w="1701"/>
        <w:gridCol w:w="1134"/>
      </w:tblGrid>
      <w:tr w:rsidR="00297447" w:rsidRPr="00292662" w:rsidTr="00822B00">
        <w:trPr>
          <w:cantSplit/>
          <w:trHeight w:val="280"/>
        </w:trPr>
        <w:tc>
          <w:tcPr>
            <w:tcW w:w="4678" w:type="dxa"/>
            <w:vMerge w:val="restart"/>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ind w:firstLine="567"/>
              <w:jc w:val="both"/>
              <w:rPr>
                <w:rFonts w:ascii="Times New Roman" w:hAnsi="Times New Roman"/>
                <w:sz w:val="28"/>
                <w:szCs w:val="28"/>
              </w:rPr>
            </w:pPr>
            <w:r w:rsidRPr="00292662">
              <w:rPr>
                <w:rFonts w:ascii="Times New Roman" w:hAnsi="Times New Roman"/>
                <w:sz w:val="28"/>
                <w:szCs w:val="28"/>
              </w:rPr>
              <w:t>Наименование</w:t>
            </w:r>
          </w:p>
          <w:p w:rsidR="00297447" w:rsidRPr="00292662" w:rsidRDefault="00297447" w:rsidP="00822B00">
            <w:pPr>
              <w:pStyle w:val="a3"/>
              <w:ind w:firstLine="567"/>
              <w:jc w:val="both"/>
              <w:rPr>
                <w:rFonts w:ascii="Times New Roman" w:hAnsi="Times New Roman"/>
                <w:sz w:val="28"/>
                <w:szCs w:val="28"/>
              </w:rPr>
            </w:pPr>
            <w:r w:rsidRPr="00292662">
              <w:rPr>
                <w:rFonts w:ascii="Times New Roman" w:hAnsi="Times New Roman"/>
                <w:sz w:val="28"/>
                <w:szCs w:val="28"/>
              </w:rPr>
              <w:t>показателей</w:t>
            </w:r>
          </w:p>
        </w:tc>
        <w:tc>
          <w:tcPr>
            <w:tcW w:w="2835" w:type="dxa"/>
            <w:gridSpan w:val="2"/>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ind w:firstLine="567"/>
              <w:jc w:val="both"/>
              <w:rPr>
                <w:rFonts w:ascii="Times New Roman" w:hAnsi="Times New Roman"/>
                <w:sz w:val="28"/>
                <w:szCs w:val="28"/>
              </w:rPr>
            </w:pPr>
            <w:r w:rsidRPr="00292662">
              <w:rPr>
                <w:rFonts w:ascii="Times New Roman" w:hAnsi="Times New Roman"/>
                <w:sz w:val="28"/>
                <w:szCs w:val="28"/>
              </w:rPr>
              <w:t>Общая площадь</w:t>
            </w:r>
          </w:p>
          <w:p w:rsidR="00297447" w:rsidRPr="00292662" w:rsidRDefault="00297447" w:rsidP="00822B00">
            <w:pPr>
              <w:pStyle w:val="a3"/>
              <w:ind w:firstLine="567"/>
              <w:jc w:val="both"/>
              <w:rPr>
                <w:rFonts w:ascii="Times New Roman" w:hAnsi="Times New Roman"/>
                <w:sz w:val="28"/>
                <w:szCs w:val="28"/>
              </w:rPr>
            </w:pPr>
            <w:r w:rsidRPr="00292662">
              <w:rPr>
                <w:rFonts w:ascii="Times New Roman" w:hAnsi="Times New Roman"/>
                <w:sz w:val="28"/>
                <w:szCs w:val="28"/>
              </w:rPr>
              <w:t>земель</w:t>
            </w:r>
          </w:p>
        </w:tc>
      </w:tr>
      <w:tr w:rsidR="00297447" w:rsidRPr="00292662" w:rsidTr="00822B00">
        <w:trPr>
          <w:cantSplit/>
          <w:trHeight w:val="280"/>
        </w:trPr>
        <w:tc>
          <w:tcPr>
            <w:tcW w:w="4678" w:type="dxa"/>
            <w:vMerge/>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ind w:firstLine="567"/>
              <w:jc w:val="both"/>
              <w:rPr>
                <w:rFonts w:ascii="Times New Roman" w:hAnsi="Times New Roman"/>
                <w:sz w:val="28"/>
                <w:szCs w:val="28"/>
              </w:rPr>
            </w:pPr>
          </w:p>
        </w:tc>
        <w:tc>
          <w:tcPr>
            <w:tcW w:w="1701"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ind w:firstLine="567"/>
              <w:jc w:val="both"/>
              <w:rPr>
                <w:rFonts w:ascii="Times New Roman" w:hAnsi="Times New Roman"/>
                <w:sz w:val="28"/>
                <w:szCs w:val="28"/>
              </w:rPr>
            </w:pPr>
            <w:r w:rsidRPr="00292662">
              <w:rPr>
                <w:rFonts w:ascii="Times New Roman" w:hAnsi="Times New Roman"/>
                <w:sz w:val="28"/>
                <w:szCs w:val="28"/>
              </w:rPr>
              <w:t>га</w:t>
            </w:r>
          </w:p>
        </w:tc>
        <w:tc>
          <w:tcPr>
            <w:tcW w:w="1134"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ind w:firstLine="567"/>
              <w:jc w:val="both"/>
              <w:rPr>
                <w:rFonts w:ascii="Times New Roman" w:hAnsi="Times New Roman"/>
                <w:sz w:val="28"/>
                <w:szCs w:val="28"/>
              </w:rPr>
            </w:pPr>
            <w:r w:rsidRPr="00292662">
              <w:rPr>
                <w:rFonts w:ascii="Times New Roman" w:hAnsi="Times New Roman"/>
                <w:sz w:val="28"/>
                <w:szCs w:val="28"/>
              </w:rPr>
              <w:t>%</w:t>
            </w:r>
          </w:p>
        </w:tc>
      </w:tr>
      <w:tr w:rsidR="00297447" w:rsidRPr="00292662" w:rsidTr="00822B00">
        <w:trPr>
          <w:trHeight w:val="70"/>
        </w:trPr>
        <w:tc>
          <w:tcPr>
            <w:tcW w:w="4678"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ind w:firstLine="567"/>
              <w:jc w:val="both"/>
              <w:rPr>
                <w:rFonts w:ascii="Times New Roman" w:hAnsi="Times New Roman"/>
                <w:sz w:val="28"/>
                <w:szCs w:val="28"/>
              </w:rPr>
            </w:pPr>
            <w:r w:rsidRPr="00292662">
              <w:rPr>
                <w:rFonts w:ascii="Times New Roman" w:hAnsi="Times New Roman"/>
                <w:sz w:val="28"/>
                <w:szCs w:val="28"/>
              </w:rPr>
              <w:t>Всего земель</w:t>
            </w:r>
          </w:p>
        </w:tc>
        <w:tc>
          <w:tcPr>
            <w:tcW w:w="1701"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ind w:firstLine="567"/>
              <w:jc w:val="both"/>
              <w:rPr>
                <w:rFonts w:ascii="Times New Roman" w:hAnsi="Times New Roman"/>
                <w:sz w:val="28"/>
                <w:szCs w:val="28"/>
              </w:rPr>
            </w:pPr>
            <w:r>
              <w:rPr>
                <w:rFonts w:ascii="Times New Roman" w:hAnsi="Times New Roman"/>
                <w:sz w:val="28"/>
                <w:szCs w:val="28"/>
              </w:rPr>
              <w:t>7285</w:t>
            </w:r>
            <w:r w:rsidRPr="00292662">
              <w:rPr>
                <w:rFonts w:ascii="Times New Roman" w:hAnsi="Times New Roman"/>
                <w:sz w:val="28"/>
                <w:szCs w:val="28"/>
              </w:rPr>
              <w:t>,0</w:t>
            </w:r>
          </w:p>
        </w:tc>
        <w:tc>
          <w:tcPr>
            <w:tcW w:w="1134"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jc w:val="both"/>
              <w:rPr>
                <w:rFonts w:ascii="Times New Roman" w:hAnsi="Times New Roman"/>
                <w:sz w:val="28"/>
                <w:szCs w:val="28"/>
              </w:rPr>
            </w:pPr>
            <w:r>
              <w:rPr>
                <w:rFonts w:ascii="Times New Roman" w:hAnsi="Times New Roman"/>
                <w:sz w:val="28"/>
                <w:szCs w:val="28"/>
              </w:rPr>
              <w:t>1</w:t>
            </w:r>
            <w:r w:rsidRPr="00292662">
              <w:rPr>
                <w:rFonts w:ascii="Times New Roman" w:hAnsi="Times New Roman"/>
                <w:sz w:val="28"/>
                <w:szCs w:val="28"/>
              </w:rPr>
              <w:t>00</w:t>
            </w:r>
          </w:p>
        </w:tc>
      </w:tr>
      <w:tr w:rsidR="00297447" w:rsidRPr="00292662" w:rsidTr="00822B00">
        <w:tc>
          <w:tcPr>
            <w:tcW w:w="4678"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ind w:firstLine="567"/>
              <w:jc w:val="both"/>
              <w:rPr>
                <w:rFonts w:ascii="Times New Roman" w:hAnsi="Times New Roman"/>
                <w:sz w:val="28"/>
                <w:szCs w:val="28"/>
              </w:rPr>
            </w:pPr>
            <w:r w:rsidRPr="00292662">
              <w:rPr>
                <w:rFonts w:ascii="Times New Roman" w:hAnsi="Times New Roman"/>
                <w:sz w:val="28"/>
                <w:szCs w:val="28"/>
              </w:rPr>
              <w:t>Земли с/</w:t>
            </w:r>
            <w:proofErr w:type="spellStart"/>
            <w:r w:rsidRPr="00292662">
              <w:rPr>
                <w:rFonts w:ascii="Times New Roman" w:hAnsi="Times New Roman"/>
                <w:sz w:val="28"/>
                <w:szCs w:val="28"/>
              </w:rPr>
              <w:t>х</w:t>
            </w:r>
            <w:proofErr w:type="spellEnd"/>
            <w:r w:rsidRPr="00292662">
              <w:rPr>
                <w:rFonts w:ascii="Times New Roman" w:hAnsi="Times New Roman"/>
                <w:sz w:val="28"/>
                <w:szCs w:val="28"/>
              </w:rPr>
              <w:t xml:space="preserve"> назначения</w:t>
            </w:r>
          </w:p>
        </w:tc>
        <w:tc>
          <w:tcPr>
            <w:tcW w:w="1701" w:type="dxa"/>
            <w:tcBorders>
              <w:top w:val="single" w:sz="4" w:space="0" w:color="auto"/>
              <w:left w:val="single" w:sz="4" w:space="0" w:color="auto"/>
              <w:bottom w:val="single" w:sz="4" w:space="0" w:color="auto"/>
              <w:right w:val="single" w:sz="4" w:space="0" w:color="auto"/>
            </w:tcBorders>
          </w:tcPr>
          <w:p w:rsidR="00297447" w:rsidRPr="00A868F8" w:rsidRDefault="00297447" w:rsidP="00822B00">
            <w:pPr>
              <w:pStyle w:val="a3"/>
              <w:ind w:firstLine="567"/>
              <w:jc w:val="both"/>
              <w:rPr>
                <w:rFonts w:ascii="Times New Roman" w:hAnsi="Times New Roman"/>
                <w:sz w:val="28"/>
                <w:szCs w:val="28"/>
              </w:rPr>
            </w:pPr>
            <w:r w:rsidRPr="00A868F8">
              <w:rPr>
                <w:rFonts w:ascii="Times New Roman" w:hAnsi="Times New Roman"/>
                <w:sz w:val="28"/>
                <w:szCs w:val="28"/>
              </w:rPr>
              <w:t>5087,0</w:t>
            </w:r>
          </w:p>
        </w:tc>
        <w:tc>
          <w:tcPr>
            <w:tcW w:w="1134" w:type="dxa"/>
            <w:tcBorders>
              <w:top w:val="single" w:sz="4" w:space="0" w:color="auto"/>
              <w:left w:val="single" w:sz="4" w:space="0" w:color="auto"/>
              <w:bottom w:val="single" w:sz="4" w:space="0" w:color="auto"/>
              <w:right w:val="single" w:sz="4" w:space="0" w:color="auto"/>
            </w:tcBorders>
          </w:tcPr>
          <w:p w:rsidR="00297447" w:rsidRPr="00A868F8" w:rsidRDefault="00297447" w:rsidP="00822B00">
            <w:pPr>
              <w:pStyle w:val="a3"/>
              <w:jc w:val="both"/>
              <w:rPr>
                <w:rFonts w:ascii="Times New Roman" w:hAnsi="Times New Roman"/>
                <w:sz w:val="28"/>
                <w:szCs w:val="28"/>
              </w:rPr>
            </w:pPr>
            <w:r w:rsidRPr="00A868F8">
              <w:rPr>
                <w:rFonts w:ascii="Times New Roman" w:hAnsi="Times New Roman"/>
                <w:sz w:val="28"/>
                <w:szCs w:val="28"/>
              </w:rPr>
              <w:t>70%</w:t>
            </w:r>
          </w:p>
        </w:tc>
      </w:tr>
      <w:tr w:rsidR="00297447" w:rsidRPr="00292662" w:rsidTr="00822B00">
        <w:tc>
          <w:tcPr>
            <w:tcW w:w="4678"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ind w:firstLine="567"/>
              <w:jc w:val="both"/>
              <w:rPr>
                <w:rFonts w:ascii="Times New Roman" w:hAnsi="Times New Roman"/>
                <w:sz w:val="28"/>
                <w:szCs w:val="28"/>
              </w:rPr>
            </w:pPr>
            <w:r w:rsidRPr="00292662">
              <w:rPr>
                <w:rFonts w:ascii="Times New Roman" w:hAnsi="Times New Roman"/>
                <w:sz w:val="28"/>
                <w:szCs w:val="28"/>
              </w:rPr>
              <w:t>Земли населённых пунктов</w:t>
            </w:r>
          </w:p>
        </w:tc>
        <w:tc>
          <w:tcPr>
            <w:tcW w:w="1701" w:type="dxa"/>
            <w:tcBorders>
              <w:top w:val="single" w:sz="4" w:space="0" w:color="auto"/>
              <w:left w:val="single" w:sz="4" w:space="0" w:color="auto"/>
              <w:bottom w:val="single" w:sz="4" w:space="0" w:color="auto"/>
              <w:right w:val="single" w:sz="4" w:space="0" w:color="auto"/>
            </w:tcBorders>
          </w:tcPr>
          <w:p w:rsidR="00297447" w:rsidRPr="00A868F8" w:rsidRDefault="00297447" w:rsidP="00822B00">
            <w:pPr>
              <w:pStyle w:val="a3"/>
              <w:ind w:firstLine="567"/>
              <w:jc w:val="both"/>
              <w:rPr>
                <w:rFonts w:ascii="Times New Roman" w:hAnsi="Times New Roman"/>
                <w:sz w:val="28"/>
                <w:szCs w:val="28"/>
              </w:rPr>
            </w:pPr>
            <w:r w:rsidRPr="00A868F8">
              <w:rPr>
                <w:rFonts w:ascii="Times New Roman" w:hAnsi="Times New Roman"/>
                <w:sz w:val="28"/>
                <w:szCs w:val="28"/>
              </w:rPr>
              <w:t>2198,0</w:t>
            </w:r>
          </w:p>
        </w:tc>
        <w:tc>
          <w:tcPr>
            <w:tcW w:w="1134" w:type="dxa"/>
            <w:tcBorders>
              <w:top w:val="single" w:sz="4" w:space="0" w:color="auto"/>
              <w:left w:val="single" w:sz="4" w:space="0" w:color="auto"/>
              <w:bottom w:val="single" w:sz="4" w:space="0" w:color="auto"/>
              <w:right w:val="single" w:sz="4" w:space="0" w:color="auto"/>
            </w:tcBorders>
          </w:tcPr>
          <w:p w:rsidR="00297447" w:rsidRPr="00A868F8" w:rsidRDefault="00297447" w:rsidP="00822B00">
            <w:pPr>
              <w:pStyle w:val="a3"/>
              <w:jc w:val="both"/>
              <w:rPr>
                <w:rFonts w:ascii="Times New Roman" w:hAnsi="Times New Roman"/>
                <w:sz w:val="28"/>
                <w:szCs w:val="28"/>
              </w:rPr>
            </w:pPr>
            <w:r w:rsidRPr="00A868F8">
              <w:rPr>
                <w:rFonts w:ascii="Times New Roman" w:hAnsi="Times New Roman"/>
                <w:sz w:val="28"/>
                <w:szCs w:val="28"/>
              </w:rPr>
              <w:t>30%</w:t>
            </w:r>
          </w:p>
        </w:tc>
      </w:tr>
    </w:tbl>
    <w:p w:rsidR="00297447" w:rsidRPr="00292662" w:rsidRDefault="00297447" w:rsidP="00297447">
      <w:pPr>
        <w:pStyle w:val="a3"/>
        <w:ind w:firstLine="567"/>
        <w:jc w:val="both"/>
        <w:rPr>
          <w:rFonts w:ascii="Times New Roman" w:hAnsi="Times New Roman"/>
          <w:snapToGrid w:val="0"/>
          <w:sz w:val="28"/>
          <w:szCs w:val="28"/>
        </w:rPr>
      </w:pPr>
    </w:p>
    <w:p w:rsidR="00297447" w:rsidRPr="00292662" w:rsidRDefault="00297447" w:rsidP="00297447">
      <w:pPr>
        <w:pStyle w:val="a3"/>
        <w:ind w:firstLine="567"/>
        <w:jc w:val="both"/>
        <w:rPr>
          <w:rFonts w:ascii="Times New Roman" w:hAnsi="Times New Roman"/>
          <w:snapToGrid w:val="0"/>
          <w:sz w:val="28"/>
          <w:szCs w:val="28"/>
        </w:rPr>
      </w:pPr>
      <w:r w:rsidRPr="00292662">
        <w:rPr>
          <w:rFonts w:ascii="Times New Roman" w:hAnsi="Times New Roman"/>
          <w:snapToGrid w:val="0"/>
          <w:sz w:val="28"/>
          <w:szCs w:val="28"/>
        </w:rPr>
        <w:t xml:space="preserve">Численность поселения составляет  </w:t>
      </w:r>
      <w:r>
        <w:rPr>
          <w:rFonts w:ascii="Times New Roman" w:hAnsi="Times New Roman"/>
          <w:snapToGrid w:val="0"/>
          <w:sz w:val="28"/>
          <w:szCs w:val="28"/>
        </w:rPr>
        <w:t xml:space="preserve">1110 </w:t>
      </w:r>
      <w:r w:rsidRPr="00292662">
        <w:rPr>
          <w:rFonts w:ascii="Times New Roman" w:hAnsi="Times New Roman"/>
          <w:snapToGrid w:val="0"/>
          <w:sz w:val="28"/>
          <w:szCs w:val="28"/>
        </w:rPr>
        <w:t>че</w:t>
      </w:r>
      <w:r w:rsidRPr="00292662">
        <w:rPr>
          <w:rFonts w:ascii="Times New Roman" w:hAnsi="Times New Roman"/>
          <w:iCs/>
          <w:snapToGrid w:val="0"/>
          <w:sz w:val="28"/>
          <w:szCs w:val="28"/>
        </w:rPr>
        <w:t>ловека</w:t>
      </w:r>
      <w:r w:rsidRPr="00292662">
        <w:rPr>
          <w:rFonts w:ascii="Times New Roman" w:hAnsi="Times New Roman"/>
          <w:snapToGrid w:val="0"/>
          <w:sz w:val="28"/>
          <w:szCs w:val="28"/>
        </w:rPr>
        <w:t>.</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 xml:space="preserve">В состав </w:t>
      </w:r>
      <w:r>
        <w:rPr>
          <w:rFonts w:ascii="Times New Roman" w:hAnsi="Times New Roman"/>
          <w:sz w:val="28"/>
          <w:szCs w:val="28"/>
        </w:rPr>
        <w:t xml:space="preserve">Октябрьского </w:t>
      </w:r>
      <w:r w:rsidRPr="00292662">
        <w:rPr>
          <w:rFonts w:ascii="Times New Roman" w:hAnsi="Times New Roman"/>
          <w:sz w:val="28"/>
          <w:szCs w:val="28"/>
        </w:rPr>
        <w:t xml:space="preserve"> сельского поселения входят села </w:t>
      </w:r>
      <w:r>
        <w:rPr>
          <w:rFonts w:ascii="Times New Roman" w:hAnsi="Times New Roman"/>
          <w:sz w:val="28"/>
          <w:szCs w:val="28"/>
        </w:rPr>
        <w:t xml:space="preserve">Красные Поляны и Старое </w:t>
      </w:r>
      <w:proofErr w:type="spellStart"/>
      <w:r>
        <w:rPr>
          <w:rFonts w:ascii="Times New Roman" w:hAnsi="Times New Roman"/>
          <w:sz w:val="28"/>
          <w:szCs w:val="28"/>
        </w:rPr>
        <w:t>Ардатово</w:t>
      </w:r>
      <w:proofErr w:type="spellEnd"/>
      <w:r w:rsidRPr="00292662">
        <w:rPr>
          <w:rFonts w:ascii="Times New Roman" w:hAnsi="Times New Roman"/>
          <w:sz w:val="28"/>
          <w:szCs w:val="28"/>
        </w:rPr>
        <w:t>. </w:t>
      </w:r>
    </w:p>
    <w:p w:rsidR="00297447" w:rsidRPr="00292662" w:rsidRDefault="00297447" w:rsidP="00297447">
      <w:pPr>
        <w:pStyle w:val="a3"/>
        <w:ind w:firstLine="567"/>
        <w:jc w:val="both"/>
        <w:rPr>
          <w:rFonts w:ascii="Times New Roman" w:hAnsi="Times New Roman"/>
          <w:sz w:val="28"/>
          <w:szCs w:val="28"/>
        </w:rPr>
      </w:pPr>
    </w:p>
    <w:p w:rsidR="00297447" w:rsidRPr="00292662" w:rsidRDefault="00297447" w:rsidP="00297447">
      <w:pPr>
        <w:pStyle w:val="a3"/>
        <w:ind w:firstLine="567"/>
        <w:jc w:val="both"/>
        <w:rPr>
          <w:rFonts w:ascii="Times New Roman" w:hAnsi="Times New Roman"/>
          <w:snapToGrid w:val="0"/>
          <w:sz w:val="28"/>
          <w:szCs w:val="28"/>
        </w:rPr>
      </w:pPr>
    </w:p>
    <w:p w:rsidR="00297447" w:rsidRPr="00553C2D" w:rsidRDefault="00297447" w:rsidP="00297447">
      <w:pPr>
        <w:pStyle w:val="a3"/>
        <w:ind w:firstLine="567"/>
        <w:jc w:val="both"/>
        <w:rPr>
          <w:rFonts w:ascii="Times New Roman" w:hAnsi="Times New Roman"/>
          <w:b/>
          <w:i/>
          <w:snapToGrid w:val="0"/>
          <w:sz w:val="28"/>
          <w:szCs w:val="28"/>
        </w:rPr>
      </w:pPr>
      <w:r w:rsidRPr="00553C2D">
        <w:rPr>
          <w:rFonts w:ascii="Times New Roman" w:hAnsi="Times New Roman"/>
          <w:b/>
          <w:i/>
          <w:snapToGrid w:val="0"/>
          <w:sz w:val="28"/>
          <w:szCs w:val="28"/>
        </w:rPr>
        <w:t xml:space="preserve">Экономическая характеристика </w:t>
      </w:r>
      <w:r>
        <w:rPr>
          <w:rFonts w:ascii="Times New Roman" w:hAnsi="Times New Roman"/>
          <w:b/>
          <w:i/>
          <w:snapToGrid w:val="0"/>
          <w:sz w:val="28"/>
          <w:szCs w:val="28"/>
        </w:rPr>
        <w:t>Октябрьског</w:t>
      </w:r>
      <w:r w:rsidRPr="00553C2D">
        <w:rPr>
          <w:rFonts w:ascii="Times New Roman" w:hAnsi="Times New Roman"/>
          <w:b/>
          <w:i/>
          <w:snapToGrid w:val="0"/>
          <w:sz w:val="28"/>
          <w:szCs w:val="28"/>
        </w:rPr>
        <w:t>о сельского поселения</w:t>
      </w:r>
    </w:p>
    <w:p w:rsidR="00297447" w:rsidRPr="00292662" w:rsidRDefault="00297447" w:rsidP="00297447">
      <w:pPr>
        <w:pStyle w:val="a3"/>
        <w:ind w:firstLine="567"/>
        <w:jc w:val="both"/>
        <w:rPr>
          <w:rFonts w:ascii="Times New Roman" w:hAnsi="Times New Roman"/>
          <w:snapToGrid w:val="0"/>
          <w:sz w:val="28"/>
          <w:szCs w:val="28"/>
        </w:rPr>
      </w:pPr>
    </w:p>
    <w:p w:rsidR="00297447" w:rsidRPr="00292662" w:rsidRDefault="00297447" w:rsidP="00297447">
      <w:pPr>
        <w:pStyle w:val="a3"/>
        <w:ind w:firstLine="567"/>
        <w:jc w:val="both"/>
        <w:rPr>
          <w:rFonts w:ascii="Times New Roman" w:hAnsi="Times New Roman"/>
          <w:snapToGrid w:val="0"/>
          <w:sz w:val="28"/>
          <w:szCs w:val="28"/>
        </w:rPr>
      </w:pPr>
      <w:r w:rsidRPr="00292662">
        <w:rPr>
          <w:rFonts w:ascii="Times New Roman" w:hAnsi="Times New Roman"/>
          <w:snapToGrid w:val="0"/>
          <w:sz w:val="28"/>
          <w:szCs w:val="28"/>
        </w:rPr>
        <w:t>а) Агропромышленный комплекс</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lastRenderedPageBreak/>
        <w:t>Под экономической базой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На территории поселения основной сферой деятельности является сельское хоз</w:t>
      </w:r>
      <w:r>
        <w:rPr>
          <w:rFonts w:ascii="Times New Roman" w:hAnsi="Times New Roman"/>
          <w:sz w:val="28"/>
          <w:szCs w:val="28"/>
        </w:rPr>
        <w:t>яйство. В поселении работают одно</w:t>
      </w:r>
      <w:r w:rsidRPr="00292662">
        <w:rPr>
          <w:rFonts w:ascii="Times New Roman" w:hAnsi="Times New Roman"/>
          <w:sz w:val="28"/>
          <w:szCs w:val="28"/>
        </w:rPr>
        <w:t xml:space="preserve"> сельскохозяйственных </w:t>
      </w:r>
      <w:r>
        <w:rPr>
          <w:rFonts w:ascii="Times New Roman" w:hAnsi="Times New Roman"/>
          <w:sz w:val="28"/>
          <w:szCs w:val="28"/>
        </w:rPr>
        <w:t>предприятия ООО Воля, и два КФК</w:t>
      </w:r>
      <w:r w:rsidRPr="00292662">
        <w:rPr>
          <w:rFonts w:ascii="Times New Roman" w:hAnsi="Times New Roman"/>
          <w:sz w:val="28"/>
          <w:szCs w:val="28"/>
        </w:rPr>
        <w:t xml:space="preserve"> Основное направление деятельности </w:t>
      </w:r>
      <w:r>
        <w:rPr>
          <w:rFonts w:ascii="Times New Roman" w:hAnsi="Times New Roman"/>
          <w:sz w:val="28"/>
          <w:szCs w:val="28"/>
        </w:rPr>
        <w:t>предприятий</w:t>
      </w:r>
      <w:r w:rsidRPr="00292662">
        <w:rPr>
          <w:rFonts w:ascii="Times New Roman" w:hAnsi="Times New Roman"/>
          <w:sz w:val="28"/>
          <w:szCs w:val="28"/>
        </w:rPr>
        <w:t xml:space="preserve"> является животноводство и выращивание зерновых и зернобобовых культур. </w:t>
      </w:r>
    </w:p>
    <w:p w:rsidR="00297447" w:rsidRPr="00292662" w:rsidRDefault="00297447" w:rsidP="00297447">
      <w:pPr>
        <w:pStyle w:val="a3"/>
        <w:ind w:firstLine="567"/>
        <w:jc w:val="both"/>
        <w:rPr>
          <w:rFonts w:ascii="Times New Roman" w:hAnsi="Times New Roman"/>
          <w:sz w:val="28"/>
          <w:szCs w:val="28"/>
        </w:rPr>
      </w:pP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б) Здравоохранение</w:t>
      </w:r>
    </w:p>
    <w:p w:rsidR="00297447" w:rsidRPr="00292662" w:rsidRDefault="00297447" w:rsidP="00297447">
      <w:pPr>
        <w:pStyle w:val="a3"/>
        <w:ind w:firstLine="567"/>
        <w:jc w:val="both"/>
        <w:rPr>
          <w:rFonts w:ascii="Times New Roman" w:hAnsi="Times New Roman"/>
          <w:sz w:val="28"/>
          <w:szCs w:val="28"/>
        </w:rPr>
      </w:pPr>
      <w:r>
        <w:rPr>
          <w:rFonts w:ascii="Times New Roman" w:hAnsi="Times New Roman"/>
          <w:sz w:val="28"/>
          <w:szCs w:val="28"/>
        </w:rPr>
        <w:t>В п</w:t>
      </w:r>
      <w:proofErr w:type="gramStart"/>
      <w:r>
        <w:rPr>
          <w:rFonts w:ascii="Times New Roman" w:hAnsi="Times New Roman"/>
          <w:sz w:val="28"/>
          <w:szCs w:val="28"/>
        </w:rPr>
        <w:t>.О</w:t>
      </w:r>
      <w:proofErr w:type="gramEnd"/>
      <w:r>
        <w:rPr>
          <w:rFonts w:ascii="Times New Roman" w:hAnsi="Times New Roman"/>
          <w:sz w:val="28"/>
          <w:szCs w:val="28"/>
        </w:rPr>
        <w:t xml:space="preserve">ктябрьский и с.Старое </w:t>
      </w:r>
      <w:proofErr w:type="spellStart"/>
      <w:r>
        <w:rPr>
          <w:rFonts w:ascii="Times New Roman" w:hAnsi="Times New Roman"/>
          <w:sz w:val="28"/>
          <w:szCs w:val="28"/>
        </w:rPr>
        <w:t>Ардатово</w:t>
      </w:r>
      <w:proofErr w:type="spellEnd"/>
      <w:r w:rsidRPr="00292662">
        <w:rPr>
          <w:rFonts w:ascii="Times New Roman" w:hAnsi="Times New Roman"/>
          <w:sz w:val="28"/>
          <w:szCs w:val="28"/>
        </w:rPr>
        <w:t xml:space="preserve"> имеется фельдшерско-акушерский пункт. </w:t>
      </w:r>
    </w:p>
    <w:p w:rsidR="00297447" w:rsidRPr="00292662" w:rsidRDefault="00297447" w:rsidP="00297447">
      <w:pPr>
        <w:pStyle w:val="a3"/>
        <w:ind w:firstLine="567"/>
        <w:jc w:val="both"/>
        <w:rPr>
          <w:rFonts w:ascii="Times New Roman" w:hAnsi="Times New Roman"/>
          <w:sz w:val="28"/>
          <w:szCs w:val="28"/>
        </w:rPr>
      </w:pPr>
    </w:p>
    <w:p w:rsidR="00297447" w:rsidRPr="00292662" w:rsidRDefault="00297447" w:rsidP="00297447">
      <w:pPr>
        <w:pStyle w:val="a3"/>
        <w:ind w:firstLine="567"/>
        <w:jc w:val="both"/>
        <w:rPr>
          <w:rFonts w:ascii="Times New Roman" w:hAnsi="Times New Roman"/>
          <w:bCs/>
          <w:sz w:val="28"/>
          <w:szCs w:val="28"/>
        </w:rPr>
      </w:pPr>
      <w:r w:rsidRPr="00292662">
        <w:rPr>
          <w:rFonts w:ascii="Times New Roman" w:hAnsi="Times New Roman"/>
          <w:bCs/>
          <w:sz w:val="28"/>
          <w:szCs w:val="28"/>
        </w:rPr>
        <w:t>в) Образование</w:t>
      </w:r>
    </w:p>
    <w:p w:rsidR="00297447" w:rsidRPr="00292662" w:rsidRDefault="00297447" w:rsidP="00297447">
      <w:pPr>
        <w:pStyle w:val="a3"/>
        <w:ind w:firstLine="567"/>
        <w:jc w:val="both"/>
        <w:rPr>
          <w:rFonts w:ascii="Times New Roman" w:hAnsi="Times New Roman"/>
          <w:i/>
          <w:iCs/>
          <w:sz w:val="28"/>
          <w:szCs w:val="28"/>
        </w:rPr>
      </w:pPr>
      <w:r w:rsidRPr="00292662">
        <w:rPr>
          <w:rFonts w:ascii="Times New Roman" w:hAnsi="Times New Roman"/>
          <w:i/>
          <w:iCs/>
          <w:sz w:val="28"/>
          <w:szCs w:val="28"/>
        </w:rPr>
        <w:t xml:space="preserve">Дошкольное образование. </w:t>
      </w:r>
    </w:p>
    <w:p w:rsidR="00297447" w:rsidRPr="00292662" w:rsidRDefault="00297447" w:rsidP="00297447">
      <w:pPr>
        <w:pStyle w:val="a3"/>
        <w:ind w:firstLine="567"/>
        <w:jc w:val="both"/>
        <w:rPr>
          <w:rFonts w:ascii="Times New Roman" w:hAnsi="Times New Roman"/>
          <w:sz w:val="28"/>
          <w:szCs w:val="28"/>
        </w:rPr>
      </w:pPr>
      <w:r>
        <w:rPr>
          <w:rFonts w:ascii="Times New Roman" w:hAnsi="Times New Roman"/>
          <w:sz w:val="28"/>
          <w:szCs w:val="28"/>
        </w:rPr>
        <w:t>Октябрьское</w:t>
      </w:r>
      <w:r w:rsidRPr="00292662">
        <w:rPr>
          <w:rFonts w:ascii="Times New Roman" w:hAnsi="Times New Roman"/>
          <w:sz w:val="28"/>
          <w:szCs w:val="28"/>
        </w:rPr>
        <w:t xml:space="preserve"> сельское поселение  имеет одно дошкольное образовательное учреждение.</w:t>
      </w:r>
    </w:p>
    <w:p w:rsidR="00297447" w:rsidRPr="00292662" w:rsidRDefault="00297447" w:rsidP="00297447">
      <w:pPr>
        <w:pStyle w:val="a3"/>
        <w:ind w:firstLine="567"/>
        <w:jc w:val="both"/>
        <w:rPr>
          <w:rFonts w:ascii="Times New Roman" w:hAnsi="Times New Roman"/>
          <w:i/>
          <w:iCs/>
          <w:sz w:val="28"/>
          <w:szCs w:val="28"/>
        </w:rPr>
      </w:pPr>
      <w:r w:rsidRPr="00292662">
        <w:rPr>
          <w:rFonts w:ascii="Times New Roman" w:hAnsi="Times New Roman"/>
          <w:i/>
          <w:iCs/>
          <w:sz w:val="28"/>
          <w:szCs w:val="28"/>
        </w:rPr>
        <w:t>Общее образование.</w:t>
      </w:r>
    </w:p>
    <w:p w:rsidR="00297447" w:rsidRPr="00292662" w:rsidRDefault="00297447" w:rsidP="00297447">
      <w:pPr>
        <w:pStyle w:val="a3"/>
        <w:ind w:firstLine="567"/>
        <w:jc w:val="both"/>
        <w:rPr>
          <w:rFonts w:ascii="Times New Roman" w:hAnsi="Times New Roman"/>
          <w:sz w:val="28"/>
          <w:szCs w:val="28"/>
        </w:rPr>
      </w:pPr>
      <w:r>
        <w:rPr>
          <w:rFonts w:ascii="Times New Roman" w:hAnsi="Times New Roman"/>
          <w:sz w:val="28"/>
          <w:szCs w:val="28"/>
        </w:rPr>
        <w:t>Имеется  общеобразовательная школа</w:t>
      </w:r>
      <w:r w:rsidRPr="00292662">
        <w:rPr>
          <w:rFonts w:ascii="Times New Roman" w:hAnsi="Times New Roman"/>
          <w:sz w:val="28"/>
          <w:szCs w:val="28"/>
        </w:rPr>
        <w:t xml:space="preserve">. Количество учащихся на 01.01.2017 г. составило </w:t>
      </w:r>
      <w:r>
        <w:rPr>
          <w:rFonts w:ascii="Times New Roman" w:hAnsi="Times New Roman"/>
          <w:sz w:val="28"/>
          <w:szCs w:val="28"/>
        </w:rPr>
        <w:t>42</w:t>
      </w:r>
      <w:r w:rsidRPr="00292662">
        <w:rPr>
          <w:rFonts w:ascii="Times New Roman" w:hAnsi="Times New Roman"/>
          <w:sz w:val="28"/>
          <w:szCs w:val="28"/>
        </w:rPr>
        <w:t xml:space="preserve"> человек</w:t>
      </w:r>
      <w:r>
        <w:rPr>
          <w:rFonts w:ascii="Times New Roman" w:hAnsi="Times New Roman"/>
          <w:sz w:val="28"/>
          <w:szCs w:val="28"/>
        </w:rPr>
        <w:t>.</w:t>
      </w:r>
    </w:p>
    <w:p w:rsidR="00297447" w:rsidRPr="00292662" w:rsidRDefault="00297447" w:rsidP="00297447">
      <w:pPr>
        <w:pStyle w:val="a3"/>
        <w:ind w:firstLine="567"/>
        <w:jc w:val="both"/>
        <w:rPr>
          <w:rFonts w:ascii="Times New Roman" w:hAnsi="Times New Roman"/>
          <w:bCs/>
          <w:sz w:val="28"/>
          <w:szCs w:val="28"/>
        </w:rPr>
      </w:pP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 xml:space="preserve">г) Торговля </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Сеть учреждений торговли и общественного питания представлена  продовольственными и товарами первой необходимости магазинами частных предпринимателей</w:t>
      </w:r>
      <w:r>
        <w:rPr>
          <w:rFonts w:ascii="Times New Roman" w:hAnsi="Times New Roman"/>
          <w:sz w:val="28"/>
          <w:szCs w:val="28"/>
        </w:rPr>
        <w:t xml:space="preserve">, </w:t>
      </w:r>
      <w:proofErr w:type="spellStart"/>
      <w:r>
        <w:rPr>
          <w:rFonts w:ascii="Times New Roman" w:hAnsi="Times New Roman"/>
          <w:sz w:val="28"/>
          <w:szCs w:val="28"/>
        </w:rPr>
        <w:t>Чукальского</w:t>
      </w:r>
      <w:proofErr w:type="spellEnd"/>
      <w:r>
        <w:rPr>
          <w:rFonts w:ascii="Times New Roman" w:hAnsi="Times New Roman"/>
          <w:sz w:val="28"/>
          <w:szCs w:val="28"/>
        </w:rPr>
        <w:t xml:space="preserve"> </w:t>
      </w:r>
      <w:proofErr w:type="gramStart"/>
      <w:r>
        <w:rPr>
          <w:rFonts w:ascii="Times New Roman" w:hAnsi="Times New Roman"/>
          <w:sz w:val="28"/>
          <w:szCs w:val="28"/>
        </w:rPr>
        <w:t>ПО</w:t>
      </w:r>
      <w:proofErr w:type="gramEnd"/>
      <w:r>
        <w:rPr>
          <w:rFonts w:ascii="Times New Roman" w:hAnsi="Times New Roman"/>
          <w:sz w:val="28"/>
          <w:szCs w:val="28"/>
        </w:rPr>
        <w:t>.</w:t>
      </w:r>
      <w:r w:rsidRPr="00292662">
        <w:rPr>
          <w:rFonts w:ascii="Times New Roman" w:hAnsi="Times New Roman"/>
          <w:sz w:val="28"/>
          <w:szCs w:val="28"/>
        </w:rPr>
        <w:t xml:space="preserve"> </w:t>
      </w:r>
      <w:r>
        <w:rPr>
          <w:rFonts w:ascii="Times New Roman" w:hAnsi="Times New Roman"/>
          <w:sz w:val="28"/>
          <w:szCs w:val="28"/>
        </w:rPr>
        <w:t xml:space="preserve">На территории Октябрьского сельского поселения имеется два магазина </w:t>
      </w:r>
      <w:proofErr w:type="spellStart"/>
      <w:r>
        <w:rPr>
          <w:rFonts w:ascii="Times New Roman" w:hAnsi="Times New Roman"/>
          <w:sz w:val="28"/>
          <w:szCs w:val="28"/>
        </w:rPr>
        <w:t>Чукальского</w:t>
      </w:r>
      <w:proofErr w:type="spellEnd"/>
      <w:r>
        <w:rPr>
          <w:rFonts w:ascii="Times New Roman" w:hAnsi="Times New Roman"/>
          <w:sz w:val="28"/>
          <w:szCs w:val="28"/>
        </w:rPr>
        <w:t xml:space="preserve"> </w:t>
      </w:r>
      <w:proofErr w:type="gramStart"/>
      <w:r>
        <w:rPr>
          <w:rFonts w:ascii="Times New Roman" w:hAnsi="Times New Roman"/>
          <w:sz w:val="28"/>
          <w:szCs w:val="28"/>
        </w:rPr>
        <w:t>ПО</w:t>
      </w:r>
      <w:proofErr w:type="gramEnd"/>
      <w:r>
        <w:rPr>
          <w:rFonts w:ascii="Times New Roman" w:hAnsi="Times New Roman"/>
          <w:sz w:val="28"/>
          <w:szCs w:val="28"/>
        </w:rPr>
        <w:t xml:space="preserve"> и 4 </w:t>
      </w:r>
      <w:proofErr w:type="gramStart"/>
      <w:r>
        <w:rPr>
          <w:rFonts w:ascii="Times New Roman" w:hAnsi="Times New Roman"/>
          <w:sz w:val="28"/>
          <w:szCs w:val="28"/>
        </w:rPr>
        <w:t>магазина</w:t>
      </w:r>
      <w:proofErr w:type="gramEnd"/>
      <w:r>
        <w:rPr>
          <w:rFonts w:ascii="Times New Roman" w:hAnsi="Times New Roman"/>
          <w:sz w:val="28"/>
          <w:szCs w:val="28"/>
        </w:rPr>
        <w:t xml:space="preserve"> ИП, так же</w:t>
      </w:r>
      <w:r w:rsidRPr="00292662">
        <w:rPr>
          <w:rFonts w:ascii="Times New Roman" w:hAnsi="Times New Roman"/>
          <w:sz w:val="28"/>
          <w:szCs w:val="28"/>
        </w:rPr>
        <w:t xml:space="preserve">  обслуживается два раза в неделю  выездными </w:t>
      </w:r>
      <w:proofErr w:type="spellStart"/>
      <w:r w:rsidRPr="00292662">
        <w:rPr>
          <w:rFonts w:ascii="Times New Roman" w:hAnsi="Times New Roman"/>
          <w:sz w:val="28"/>
          <w:szCs w:val="28"/>
        </w:rPr>
        <w:t>автомагазинами</w:t>
      </w:r>
      <w:proofErr w:type="spellEnd"/>
      <w:r w:rsidRPr="00292662">
        <w:rPr>
          <w:rFonts w:ascii="Times New Roman" w:hAnsi="Times New Roman"/>
          <w:sz w:val="28"/>
          <w:szCs w:val="28"/>
        </w:rPr>
        <w:t xml:space="preserve">  ИП «</w:t>
      </w:r>
      <w:proofErr w:type="spellStart"/>
      <w:r w:rsidRPr="00292662">
        <w:rPr>
          <w:rFonts w:ascii="Times New Roman" w:hAnsi="Times New Roman"/>
          <w:sz w:val="28"/>
          <w:szCs w:val="28"/>
        </w:rPr>
        <w:t>Якубаева</w:t>
      </w:r>
      <w:proofErr w:type="spellEnd"/>
      <w:r w:rsidRPr="00292662">
        <w:rPr>
          <w:rFonts w:ascii="Times New Roman" w:hAnsi="Times New Roman"/>
          <w:sz w:val="28"/>
          <w:szCs w:val="28"/>
        </w:rPr>
        <w:t xml:space="preserve"> М.Ф»</w:t>
      </w:r>
    </w:p>
    <w:p w:rsidR="00297447" w:rsidRPr="00292662" w:rsidRDefault="00297447" w:rsidP="00297447">
      <w:pPr>
        <w:pStyle w:val="a3"/>
        <w:ind w:firstLine="567"/>
        <w:jc w:val="both"/>
        <w:rPr>
          <w:rFonts w:ascii="Times New Roman" w:hAnsi="Times New Roman"/>
          <w:bCs/>
          <w:sz w:val="28"/>
          <w:szCs w:val="28"/>
        </w:rPr>
      </w:pPr>
    </w:p>
    <w:p w:rsidR="00297447" w:rsidRPr="00292662" w:rsidRDefault="00297447" w:rsidP="00297447">
      <w:pPr>
        <w:pStyle w:val="a3"/>
        <w:ind w:firstLine="567"/>
        <w:jc w:val="both"/>
        <w:rPr>
          <w:rFonts w:ascii="Times New Roman" w:hAnsi="Times New Roman"/>
          <w:sz w:val="28"/>
          <w:szCs w:val="28"/>
        </w:rPr>
      </w:pPr>
      <w:proofErr w:type="spellStart"/>
      <w:r w:rsidRPr="00292662">
        <w:rPr>
          <w:rFonts w:ascii="Times New Roman" w:hAnsi="Times New Roman"/>
          <w:sz w:val="28"/>
          <w:szCs w:val="28"/>
        </w:rPr>
        <w:t>д</w:t>
      </w:r>
      <w:proofErr w:type="spellEnd"/>
      <w:r w:rsidRPr="00292662">
        <w:rPr>
          <w:rFonts w:ascii="Times New Roman" w:hAnsi="Times New Roman"/>
          <w:sz w:val="28"/>
          <w:szCs w:val="28"/>
        </w:rPr>
        <w:t xml:space="preserve">) Транспорт </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 xml:space="preserve">Автомобильный транспорт </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 xml:space="preserve">Пригородное автобусное сообщение на территории </w:t>
      </w:r>
      <w:r>
        <w:rPr>
          <w:rFonts w:ascii="Times New Roman" w:hAnsi="Times New Roman"/>
          <w:sz w:val="28"/>
          <w:szCs w:val="28"/>
        </w:rPr>
        <w:t xml:space="preserve">Октябрьского </w:t>
      </w:r>
      <w:r w:rsidRPr="00292662">
        <w:rPr>
          <w:rFonts w:ascii="Times New Roman" w:hAnsi="Times New Roman"/>
          <w:sz w:val="28"/>
          <w:szCs w:val="28"/>
        </w:rPr>
        <w:t xml:space="preserve">сельского поселения   </w:t>
      </w:r>
      <w:r>
        <w:rPr>
          <w:rFonts w:ascii="Times New Roman" w:hAnsi="Times New Roman"/>
          <w:sz w:val="28"/>
          <w:szCs w:val="28"/>
        </w:rPr>
        <w:t>осуществляется три раза в день</w:t>
      </w:r>
      <w:r w:rsidRPr="00292662">
        <w:rPr>
          <w:rFonts w:ascii="Times New Roman" w:hAnsi="Times New Roman"/>
          <w:sz w:val="28"/>
          <w:szCs w:val="28"/>
        </w:rPr>
        <w:t xml:space="preserve"> транспортным предприятием ООО «</w:t>
      </w:r>
      <w:proofErr w:type="spellStart"/>
      <w:r w:rsidRPr="00292662">
        <w:rPr>
          <w:rFonts w:ascii="Times New Roman" w:hAnsi="Times New Roman"/>
          <w:sz w:val="28"/>
          <w:szCs w:val="28"/>
        </w:rPr>
        <w:t>Ардатовского</w:t>
      </w:r>
      <w:proofErr w:type="spellEnd"/>
      <w:r w:rsidRPr="00292662">
        <w:rPr>
          <w:rFonts w:ascii="Times New Roman" w:hAnsi="Times New Roman"/>
          <w:sz w:val="28"/>
          <w:szCs w:val="28"/>
        </w:rPr>
        <w:t xml:space="preserve"> АТП»</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В основном пассажирские и грузовые перевозки производятся частными транспортными средствами.</w:t>
      </w:r>
    </w:p>
    <w:p w:rsidR="00297447" w:rsidRPr="00292662" w:rsidRDefault="00297447" w:rsidP="00297447">
      <w:pPr>
        <w:pStyle w:val="a3"/>
        <w:ind w:firstLine="567"/>
        <w:jc w:val="both"/>
        <w:rPr>
          <w:rFonts w:ascii="Times New Roman" w:hAnsi="Times New Roman"/>
          <w:bCs/>
          <w:sz w:val="28"/>
          <w:szCs w:val="28"/>
        </w:rPr>
      </w:pPr>
    </w:p>
    <w:p w:rsidR="00297447" w:rsidRPr="00292662" w:rsidRDefault="00297447" w:rsidP="00297447">
      <w:pPr>
        <w:pStyle w:val="a3"/>
        <w:ind w:firstLine="567"/>
        <w:jc w:val="both"/>
        <w:rPr>
          <w:rFonts w:ascii="Times New Roman" w:hAnsi="Times New Roman"/>
          <w:bCs/>
          <w:sz w:val="28"/>
          <w:szCs w:val="28"/>
        </w:rPr>
      </w:pPr>
    </w:p>
    <w:p w:rsidR="00297447" w:rsidRPr="00292662" w:rsidRDefault="00297447" w:rsidP="00297447">
      <w:pPr>
        <w:pStyle w:val="a3"/>
        <w:ind w:firstLine="567"/>
        <w:jc w:val="both"/>
        <w:rPr>
          <w:rFonts w:ascii="Times New Roman" w:hAnsi="Times New Roman"/>
          <w:snapToGrid w:val="0"/>
          <w:sz w:val="28"/>
          <w:szCs w:val="28"/>
        </w:rPr>
      </w:pPr>
      <w:r w:rsidRPr="00292662">
        <w:rPr>
          <w:rFonts w:ascii="Times New Roman" w:hAnsi="Times New Roman"/>
          <w:snapToGrid w:val="0"/>
          <w:sz w:val="28"/>
          <w:szCs w:val="28"/>
        </w:rPr>
        <w:t>е) Жилищно-коммунальное хозяйство</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 xml:space="preserve">По состоянию на 01.01.17 г. жилищный фонд составил </w:t>
      </w:r>
      <w:smartTag w:uri="urn:schemas-microsoft-com:office:smarttags" w:element="metricconverter">
        <w:smartTagPr>
          <w:attr w:name="ProductID" w:val="27600 м²"/>
        </w:smartTagPr>
        <w:r w:rsidRPr="00FF6014">
          <w:rPr>
            <w:rFonts w:ascii="Times New Roman" w:hAnsi="Times New Roman"/>
            <w:sz w:val="28"/>
            <w:szCs w:val="28"/>
          </w:rPr>
          <w:t>27600 м²</w:t>
        </w:r>
      </w:smartTag>
      <w:r w:rsidRPr="00FF6014">
        <w:rPr>
          <w:rFonts w:ascii="Times New Roman" w:hAnsi="Times New Roman"/>
          <w:sz w:val="28"/>
          <w:szCs w:val="28"/>
        </w:rPr>
        <w:t xml:space="preserve"> </w:t>
      </w:r>
      <w:r w:rsidRPr="00292662">
        <w:rPr>
          <w:rFonts w:ascii="Times New Roman" w:hAnsi="Times New Roman"/>
          <w:sz w:val="28"/>
          <w:szCs w:val="28"/>
        </w:rPr>
        <w:t xml:space="preserve">общей площади. Количество домов </w:t>
      </w:r>
      <w:r w:rsidRPr="00FF6014">
        <w:rPr>
          <w:rFonts w:ascii="Times New Roman" w:hAnsi="Times New Roman"/>
          <w:sz w:val="28"/>
          <w:szCs w:val="28"/>
        </w:rPr>
        <w:t xml:space="preserve">565. </w:t>
      </w:r>
      <w:r w:rsidRPr="00292662">
        <w:rPr>
          <w:rFonts w:ascii="Times New Roman" w:hAnsi="Times New Roman"/>
          <w:sz w:val="28"/>
          <w:szCs w:val="28"/>
        </w:rPr>
        <w:t xml:space="preserve">Обеспеченность населения общей площадью составляет в среднем </w:t>
      </w:r>
      <w:smartTag w:uri="urn:schemas-microsoft-com:office:smarttags" w:element="metricconverter">
        <w:smartTagPr>
          <w:attr w:name="ProductID" w:val="24,86 м²"/>
        </w:smartTagPr>
        <w:r w:rsidRPr="00FF6014">
          <w:rPr>
            <w:rFonts w:ascii="Times New Roman" w:hAnsi="Times New Roman"/>
            <w:sz w:val="28"/>
            <w:szCs w:val="28"/>
          </w:rPr>
          <w:t xml:space="preserve">24,86 </w:t>
        </w:r>
        <w:r w:rsidRPr="00292662">
          <w:rPr>
            <w:rFonts w:ascii="Times New Roman" w:hAnsi="Times New Roman"/>
            <w:sz w:val="28"/>
            <w:szCs w:val="28"/>
          </w:rPr>
          <w:t>м²</w:t>
        </w:r>
      </w:smartTag>
      <w:r w:rsidRPr="00292662">
        <w:rPr>
          <w:rFonts w:ascii="Times New Roman" w:hAnsi="Times New Roman"/>
          <w:sz w:val="28"/>
          <w:szCs w:val="28"/>
        </w:rPr>
        <w:t xml:space="preserve"> на человека.</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 xml:space="preserve">По проекту генерального плана, исходя из нового строительства жилого фонда, обеспеченность населения общей площадью в среднем по селу составит на конец расчетного срока в среднем </w:t>
      </w:r>
      <w:smartTag w:uri="urn:schemas-microsoft-com:office:smarttags" w:element="metricconverter">
        <w:smartTagPr>
          <w:attr w:name="ProductID" w:val="26 м²"/>
        </w:smartTagPr>
        <w:r w:rsidRPr="00FF6014">
          <w:rPr>
            <w:rFonts w:ascii="Times New Roman" w:hAnsi="Times New Roman"/>
            <w:sz w:val="28"/>
            <w:szCs w:val="28"/>
          </w:rPr>
          <w:t>2</w:t>
        </w:r>
        <w:r>
          <w:rPr>
            <w:rFonts w:ascii="Times New Roman" w:hAnsi="Times New Roman"/>
            <w:sz w:val="28"/>
            <w:szCs w:val="28"/>
          </w:rPr>
          <w:t xml:space="preserve">6 </w:t>
        </w:r>
        <w:r w:rsidRPr="00292662">
          <w:rPr>
            <w:rFonts w:ascii="Times New Roman" w:hAnsi="Times New Roman"/>
            <w:sz w:val="28"/>
            <w:szCs w:val="28"/>
          </w:rPr>
          <w:t>м²</w:t>
        </w:r>
      </w:smartTag>
      <w:r>
        <w:rPr>
          <w:rFonts w:ascii="Times New Roman" w:hAnsi="Times New Roman"/>
          <w:sz w:val="28"/>
          <w:szCs w:val="28"/>
        </w:rPr>
        <w:t>.</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lastRenderedPageBreak/>
        <w:t xml:space="preserve">Жилищный фонд к концу расчетного срока строительства возрастет до </w:t>
      </w:r>
      <w:r>
        <w:rPr>
          <w:rFonts w:ascii="Times New Roman" w:hAnsi="Times New Roman"/>
          <w:sz w:val="28"/>
          <w:szCs w:val="28"/>
        </w:rPr>
        <w:t>28000</w:t>
      </w:r>
      <w:r w:rsidRPr="00292662">
        <w:rPr>
          <w:rFonts w:ascii="Times New Roman" w:hAnsi="Times New Roman"/>
          <w:sz w:val="28"/>
          <w:szCs w:val="28"/>
        </w:rPr>
        <w:t xml:space="preserve"> м² общей </w:t>
      </w:r>
      <w:proofErr w:type="gramStart"/>
      <w:r w:rsidRPr="00292662">
        <w:rPr>
          <w:rFonts w:ascii="Times New Roman" w:hAnsi="Times New Roman"/>
          <w:sz w:val="28"/>
          <w:szCs w:val="28"/>
        </w:rPr>
        <w:t>площади</w:t>
      </w:r>
      <w:proofErr w:type="gramEnd"/>
      <w:r w:rsidRPr="00292662">
        <w:rPr>
          <w:rFonts w:ascii="Times New Roman" w:hAnsi="Times New Roman"/>
          <w:sz w:val="28"/>
          <w:szCs w:val="28"/>
        </w:rPr>
        <w:t xml:space="preserve"> и новое строительство составит </w:t>
      </w:r>
      <w:r>
        <w:rPr>
          <w:rFonts w:ascii="Times New Roman" w:hAnsi="Times New Roman"/>
          <w:sz w:val="28"/>
          <w:szCs w:val="28"/>
        </w:rPr>
        <w:t>1000</w:t>
      </w:r>
      <w:r w:rsidRPr="00292662">
        <w:rPr>
          <w:rFonts w:ascii="Times New Roman" w:hAnsi="Times New Roman"/>
          <w:sz w:val="28"/>
          <w:szCs w:val="28"/>
        </w:rPr>
        <w:t xml:space="preserve"> м² общей площади.</w:t>
      </w:r>
    </w:p>
    <w:p w:rsidR="00297447" w:rsidRPr="00292662" w:rsidRDefault="00297447" w:rsidP="00297447">
      <w:pPr>
        <w:pStyle w:val="a3"/>
        <w:ind w:firstLine="567"/>
        <w:jc w:val="both"/>
        <w:rPr>
          <w:rFonts w:ascii="Times New Roman" w:hAnsi="Times New Roman"/>
          <w:i/>
          <w:iCs/>
          <w:sz w:val="28"/>
          <w:szCs w:val="28"/>
        </w:rPr>
      </w:pPr>
      <w:r w:rsidRPr="00292662">
        <w:rPr>
          <w:rFonts w:ascii="Times New Roman" w:hAnsi="Times New Roman"/>
          <w:sz w:val="28"/>
          <w:szCs w:val="28"/>
        </w:rPr>
        <w:t>Строительство жилья планируется вестись за счет средств хозяйственных структур  с привлечением сил индивидуальных застройщиков, а также за счет бюджетных средств по ипотечному кредитованию программ строительства на селе  и ФЦП «Устойчивое развитие сельских территорий на период с 2014-</w:t>
      </w:r>
      <w:smartTag w:uri="urn:schemas-microsoft-com:office:smarttags" w:element="metricconverter">
        <w:smartTagPr>
          <w:attr w:name="ProductID" w:val="2017 г"/>
        </w:smartTagPr>
        <w:r w:rsidRPr="00292662">
          <w:rPr>
            <w:rFonts w:ascii="Times New Roman" w:hAnsi="Times New Roman"/>
            <w:sz w:val="28"/>
            <w:szCs w:val="28"/>
          </w:rPr>
          <w:t>2017 г</w:t>
        </w:r>
      </w:smartTag>
      <w:r w:rsidRPr="00292662">
        <w:rPr>
          <w:rFonts w:ascii="Times New Roman" w:hAnsi="Times New Roman"/>
          <w:sz w:val="28"/>
          <w:szCs w:val="28"/>
        </w:rPr>
        <w:t xml:space="preserve">.г. и на период до 2020 года».    </w:t>
      </w:r>
    </w:p>
    <w:p w:rsidR="00297447" w:rsidRPr="00292662" w:rsidRDefault="00297447" w:rsidP="00297447">
      <w:pPr>
        <w:pStyle w:val="a3"/>
        <w:ind w:firstLine="567"/>
        <w:jc w:val="both"/>
        <w:rPr>
          <w:rFonts w:ascii="Times New Roman" w:hAnsi="Times New Roman"/>
          <w:sz w:val="28"/>
          <w:szCs w:val="28"/>
        </w:rPr>
      </w:pPr>
    </w:p>
    <w:p w:rsidR="00297447" w:rsidRPr="00292662" w:rsidRDefault="00297447" w:rsidP="00297447">
      <w:pPr>
        <w:pStyle w:val="a3"/>
        <w:ind w:firstLine="567"/>
        <w:jc w:val="both"/>
        <w:rPr>
          <w:rFonts w:ascii="Times New Roman" w:hAnsi="Times New Roman"/>
          <w:snapToGrid w:val="0"/>
          <w:sz w:val="28"/>
          <w:szCs w:val="28"/>
        </w:rPr>
      </w:pPr>
      <w:r w:rsidRPr="00292662">
        <w:rPr>
          <w:rFonts w:ascii="Times New Roman" w:hAnsi="Times New Roman"/>
          <w:sz w:val="28"/>
          <w:szCs w:val="28"/>
        </w:rPr>
        <w:t>ж)</w:t>
      </w:r>
      <w:r w:rsidRPr="00292662">
        <w:rPr>
          <w:rFonts w:ascii="Times New Roman" w:hAnsi="Times New Roman"/>
          <w:snapToGrid w:val="0"/>
          <w:sz w:val="28"/>
          <w:szCs w:val="28"/>
        </w:rPr>
        <w:t xml:space="preserve"> Водоснабжение </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На территории сельского поселения в настоящее время имеется,</w:t>
      </w:r>
      <w:r>
        <w:rPr>
          <w:rFonts w:ascii="Times New Roman" w:hAnsi="Times New Roman"/>
          <w:sz w:val="28"/>
          <w:szCs w:val="28"/>
        </w:rPr>
        <w:t xml:space="preserve"> </w:t>
      </w:r>
      <w:r w:rsidRPr="00292662">
        <w:rPr>
          <w:rFonts w:ascii="Times New Roman" w:hAnsi="Times New Roman"/>
          <w:sz w:val="28"/>
          <w:szCs w:val="28"/>
        </w:rPr>
        <w:t xml:space="preserve"> одна артезианская скважина.  Для своих нужд сельское население использует грунтовую воду, добывая её из колодцев. </w:t>
      </w:r>
      <w:r>
        <w:rPr>
          <w:rFonts w:ascii="Times New Roman" w:hAnsi="Times New Roman"/>
          <w:sz w:val="28"/>
          <w:szCs w:val="28"/>
        </w:rPr>
        <w:t>Водопровод  в селах имеется.</w:t>
      </w:r>
      <w:r w:rsidRPr="00292662">
        <w:rPr>
          <w:rFonts w:ascii="Times New Roman" w:hAnsi="Times New Roman"/>
          <w:sz w:val="28"/>
          <w:szCs w:val="28"/>
        </w:rPr>
        <w:t xml:space="preserve"> </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 xml:space="preserve">Зоны санитарной охраны источников водоснабжения  установлены радиусом </w:t>
      </w:r>
      <w:smartTag w:uri="urn:schemas-microsoft-com:office:smarttags" w:element="metricconverter">
        <w:smartTagPr>
          <w:attr w:name="ProductID" w:val="30 метров"/>
        </w:smartTagPr>
        <w:r w:rsidRPr="00292662">
          <w:rPr>
            <w:rFonts w:ascii="Times New Roman" w:hAnsi="Times New Roman"/>
            <w:sz w:val="28"/>
            <w:szCs w:val="28"/>
          </w:rPr>
          <w:t>30 метров</w:t>
        </w:r>
      </w:smartTag>
      <w:r w:rsidRPr="00292662">
        <w:rPr>
          <w:rFonts w:ascii="Times New Roman" w:hAnsi="Times New Roman"/>
          <w:sz w:val="28"/>
          <w:szCs w:val="28"/>
        </w:rPr>
        <w:t xml:space="preserve">, согласно  </w:t>
      </w:r>
      <w:proofErr w:type="spellStart"/>
      <w:r w:rsidRPr="00292662">
        <w:rPr>
          <w:rFonts w:ascii="Times New Roman" w:hAnsi="Times New Roman"/>
          <w:sz w:val="28"/>
          <w:szCs w:val="28"/>
        </w:rPr>
        <w:t>СанПиН</w:t>
      </w:r>
      <w:proofErr w:type="spellEnd"/>
      <w:r w:rsidRPr="00292662">
        <w:rPr>
          <w:rFonts w:ascii="Times New Roman" w:hAnsi="Times New Roman"/>
          <w:sz w:val="28"/>
          <w:szCs w:val="28"/>
        </w:rPr>
        <w:t xml:space="preserve"> 2.1.4.1110-02, введенные в действие постановлением Главного государственного  санитарного врача РФ от 14.03.2002 года №10. </w:t>
      </w:r>
    </w:p>
    <w:p w:rsidR="00297447" w:rsidRPr="00292662" w:rsidRDefault="00297447" w:rsidP="00297447">
      <w:pPr>
        <w:pStyle w:val="a3"/>
        <w:ind w:firstLine="567"/>
        <w:jc w:val="both"/>
        <w:rPr>
          <w:rFonts w:ascii="Times New Roman" w:hAnsi="Times New Roman"/>
          <w:sz w:val="28"/>
          <w:szCs w:val="28"/>
        </w:rPr>
      </w:pPr>
    </w:p>
    <w:p w:rsidR="00297447" w:rsidRPr="00292662" w:rsidRDefault="00297447" w:rsidP="00297447">
      <w:pPr>
        <w:pStyle w:val="a3"/>
        <w:ind w:firstLine="567"/>
        <w:jc w:val="both"/>
        <w:rPr>
          <w:rFonts w:ascii="Times New Roman" w:hAnsi="Times New Roman"/>
          <w:snapToGrid w:val="0"/>
          <w:sz w:val="28"/>
          <w:szCs w:val="28"/>
        </w:rPr>
      </w:pPr>
      <w:proofErr w:type="spellStart"/>
      <w:r w:rsidRPr="00292662">
        <w:rPr>
          <w:rFonts w:ascii="Times New Roman" w:hAnsi="Times New Roman"/>
          <w:snapToGrid w:val="0"/>
          <w:sz w:val="28"/>
          <w:szCs w:val="28"/>
        </w:rPr>
        <w:t>з</w:t>
      </w:r>
      <w:proofErr w:type="spellEnd"/>
      <w:r w:rsidRPr="00292662">
        <w:rPr>
          <w:rFonts w:ascii="Times New Roman" w:hAnsi="Times New Roman"/>
          <w:snapToGrid w:val="0"/>
          <w:sz w:val="28"/>
          <w:szCs w:val="28"/>
        </w:rPr>
        <w:t xml:space="preserve">) Электроснабжение </w:t>
      </w:r>
    </w:p>
    <w:p w:rsidR="00297447" w:rsidRPr="00292662" w:rsidRDefault="00297447" w:rsidP="00297447">
      <w:pPr>
        <w:pStyle w:val="a3"/>
        <w:ind w:firstLine="567"/>
        <w:jc w:val="both"/>
        <w:rPr>
          <w:rFonts w:ascii="Times New Roman" w:hAnsi="Times New Roman"/>
          <w:bCs/>
          <w:sz w:val="28"/>
          <w:szCs w:val="28"/>
        </w:rPr>
      </w:pPr>
      <w:r w:rsidRPr="00292662">
        <w:rPr>
          <w:rFonts w:ascii="Times New Roman" w:hAnsi="Times New Roman"/>
          <w:bCs/>
          <w:sz w:val="28"/>
          <w:szCs w:val="28"/>
        </w:rPr>
        <w:t xml:space="preserve"> На территории сельского поселения проходят  линии электропередач высокого напряжения 35 кВ и 110 кВ, среднего напряжения 10 кВ. Села полностью </w:t>
      </w:r>
      <w:proofErr w:type="spellStart"/>
      <w:r w:rsidRPr="00292662">
        <w:rPr>
          <w:rFonts w:ascii="Times New Roman" w:hAnsi="Times New Roman"/>
          <w:bCs/>
          <w:sz w:val="28"/>
          <w:szCs w:val="28"/>
        </w:rPr>
        <w:t>электрофицированы</w:t>
      </w:r>
      <w:proofErr w:type="spellEnd"/>
      <w:r w:rsidRPr="00292662">
        <w:rPr>
          <w:rFonts w:ascii="Times New Roman" w:hAnsi="Times New Roman"/>
          <w:bCs/>
          <w:sz w:val="28"/>
          <w:szCs w:val="28"/>
        </w:rPr>
        <w:t>.</w:t>
      </w:r>
    </w:p>
    <w:p w:rsidR="00297447" w:rsidRPr="00292662" w:rsidRDefault="00297447" w:rsidP="00297447">
      <w:pPr>
        <w:pStyle w:val="a3"/>
        <w:ind w:firstLine="567"/>
        <w:jc w:val="both"/>
        <w:rPr>
          <w:rFonts w:ascii="Times New Roman" w:hAnsi="Times New Roman"/>
          <w:bCs/>
          <w:sz w:val="28"/>
          <w:szCs w:val="28"/>
        </w:rPr>
      </w:pPr>
      <w:r w:rsidRPr="00292662">
        <w:rPr>
          <w:rFonts w:ascii="Times New Roman" w:hAnsi="Times New Roman"/>
          <w:bCs/>
          <w:sz w:val="28"/>
          <w:szCs w:val="28"/>
        </w:rPr>
        <w:t xml:space="preserve">На территории сельского поселения расположено </w:t>
      </w:r>
      <w:r>
        <w:rPr>
          <w:rFonts w:ascii="Times New Roman" w:hAnsi="Times New Roman"/>
          <w:bCs/>
          <w:sz w:val="28"/>
          <w:szCs w:val="28"/>
        </w:rPr>
        <w:t xml:space="preserve">11 </w:t>
      </w:r>
      <w:r w:rsidRPr="00292662">
        <w:rPr>
          <w:rFonts w:ascii="Times New Roman" w:hAnsi="Times New Roman"/>
          <w:bCs/>
          <w:sz w:val="28"/>
          <w:szCs w:val="28"/>
        </w:rPr>
        <w:t>трансформаторных подстанций, различной мощностью  и загруженности.</w:t>
      </w:r>
    </w:p>
    <w:p w:rsidR="00297447" w:rsidRPr="00292662" w:rsidRDefault="00297447" w:rsidP="00297447">
      <w:pPr>
        <w:pStyle w:val="a3"/>
        <w:ind w:firstLine="567"/>
        <w:jc w:val="both"/>
        <w:rPr>
          <w:rFonts w:ascii="Times New Roman" w:hAnsi="Times New Roman"/>
          <w:sz w:val="28"/>
          <w:szCs w:val="28"/>
        </w:rPr>
      </w:pP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 xml:space="preserve">и) Газоснабжение </w:t>
      </w:r>
    </w:p>
    <w:p w:rsidR="00297447" w:rsidRPr="00292662" w:rsidRDefault="00297447" w:rsidP="00297447">
      <w:pPr>
        <w:pStyle w:val="a3"/>
        <w:ind w:firstLine="567"/>
        <w:jc w:val="both"/>
        <w:rPr>
          <w:rFonts w:ascii="Times New Roman" w:hAnsi="Times New Roman"/>
          <w:bCs/>
          <w:sz w:val="28"/>
          <w:szCs w:val="28"/>
        </w:rPr>
      </w:pPr>
      <w:r w:rsidRPr="00292662">
        <w:rPr>
          <w:rFonts w:ascii="Times New Roman" w:hAnsi="Times New Roman"/>
          <w:bCs/>
          <w:sz w:val="28"/>
          <w:szCs w:val="28"/>
        </w:rPr>
        <w:t xml:space="preserve">Одним из важнейших составляющих инфраструктуры </w:t>
      </w:r>
      <w:r>
        <w:rPr>
          <w:rFonts w:ascii="Times New Roman" w:hAnsi="Times New Roman"/>
          <w:bCs/>
          <w:sz w:val="28"/>
          <w:szCs w:val="28"/>
        </w:rPr>
        <w:t>Октябрьского</w:t>
      </w:r>
      <w:r w:rsidRPr="00292662">
        <w:rPr>
          <w:rFonts w:ascii="Times New Roman" w:hAnsi="Times New Roman"/>
          <w:bCs/>
          <w:sz w:val="28"/>
          <w:szCs w:val="28"/>
        </w:rPr>
        <w:t xml:space="preserve"> сельского поселения является состояние газификации. По территории сельского поселения проходит  газопровод среднего и низкого давления. Источником газоснабжения является газопровод сре</w:t>
      </w:r>
      <w:r>
        <w:rPr>
          <w:rFonts w:ascii="Times New Roman" w:hAnsi="Times New Roman"/>
          <w:bCs/>
          <w:sz w:val="28"/>
          <w:szCs w:val="28"/>
        </w:rPr>
        <w:t xml:space="preserve">днего давления. Существующие 25 </w:t>
      </w:r>
      <w:r w:rsidRPr="00292662">
        <w:rPr>
          <w:rFonts w:ascii="Times New Roman" w:hAnsi="Times New Roman"/>
          <w:bCs/>
          <w:sz w:val="28"/>
          <w:szCs w:val="28"/>
        </w:rPr>
        <w:t xml:space="preserve"> ШРП служат для снижения давления газа  </w:t>
      </w:r>
      <w:proofErr w:type="gramStart"/>
      <w:r w:rsidRPr="00292662">
        <w:rPr>
          <w:rFonts w:ascii="Times New Roman" w:hAnsi="Times New Roman"/>
          <w:bCs/>
          <w:sz w:val="28"/>
          <w:szCs w:val="28"/>
        </w:rPr>
        <w:t>до</w:t>
      </w:r>
      <w:proofErr w:type="gramEnd"/>
      <w:r w:rsidRPr="00292662">
        <w:rPr>
          <w:rFonts w:ascii="Times New Roman" w:hAnsi="Times New Roman"/>
          <w:bCs/>
          <w:sz w:val="28"/>
          <w:szCs w:val="28"/>
        </w:rPr>
        <w:t xml:space="preserve"> низкого. Села полностью газифицированы</w:t>
      </w:r>
      <w:proofErr w:type="gramStart"/>
      <w:r w:rsidRPr="00292662">
        <w:rPr>
          <w:rFonts w:ascii="Times New Roman" w:hAnsi="Times New Roman"/>
          <w:bCs/>
          <w:sz w:val="28"/>
          <w:szCs w:val="28"/>
        </w:rPr>
        <w:t>.</w:t>
      </w:r>
      <w:r>
        <w:rPr>
          <w:rFonts w:ascii="Times New Roman" w:hAnsi="Times New Roman"/>
          <w:bCs/>
          <w:sz w:val="28"/>
          <w:szCs w:val="28"/>
        </w:rPr>
        <w:t>П</w:t>
      </w:r>
      <w:proofErr w:type="gramEnd"/>
      <w:r>
        <w:rPr>
          <w:rFonts w:ascii="Times New Roman" w:hAnsi="Times New Roman"/>
          <w:bCs/>
          <w:sz w:val="28"/>
          <w:szCs w:val="28"/>
        </w:rPr>
        <w:t>ротяженность газовых сетей 16.0км</w:t>
      </w:r>
    </w:p>
    <w:p w:rsidR="00297447" w:rsidRPr="00292662" w:rsidRDefault="00297447" w:rsidP="00297447">
      <w:pPr>
        <w:pStyle w:val="a3"/>
        <w:ind w:firstLine="567"/>
        <w:jc w:val="both"/>
        <w:rPr>
          <w:rFonts w:ascii="Times New Roman" w:hAnsi="Times New Roman"/>
          <w:bCs/>
          <w:sz w:val="28"/>
          <w:szCs w:val="28"/>
        </w:rPr>
      </w:pPr>
    </w:p>
    <w:p w:rsidR="00297447" w:rsidRDefault="00297447" w:rsidP="00297447">
      <w:pPr>
        <w:pStyle w:val="a3"/>
        <w:ind w:firstLine="567"/>
        <w:jc w:val="center"/>
        <w:rPr>
          <w:rFonts w:ascii="Times New Roman" w:hAnsi="Times New Roman"/>
          <w:b/>
          <w:snapToGrid w:val="0"/>
          <w:sz w:val="28"/>
          <w:szCs w:val="28"/>
        </w:rPr>
      </w:pPr>
      <w:r w:rsidRPr="002C1178">
        <w:rPr>
          <w:rFonts w:ascii="Times New Roman" w:hAnsi="Times New Roman"/>
          <w:b/>
          <w:snapToGrid w:val="0"/>
          <w:sz w:val="28"/>
          <w:szCs w:val="28"/>
        </w:rPr>
        <w:t>Пути сообщения и транспорт</w:t>
      </w:r>
    </w:p>
    <w:p w:rsidR="00297447" w:rsidRPr="002C1178" w:rsidRDefault="00297447" w:rsidP="00297447">
      <w:pPr>
        <w:pStyle w:val="a3"/>
        <w:ind w:firstLine="567"/>
        <w:jc w:val="center"/>
        <w:rPr>
          <w:rFonts w:ascii="Times New Roman" w:hAnsi="Times New Roman"/>
          <w:b/>
          <w:snapToGrid w:val="0"/>
          <w:sz w:val="28"/>
          <w:szCs w:val="28"/>
        </w:rPr>
      </w:pPr>
    </w:p>
    <w:p w:rsidR="00297447" w:rsidRPr="00292662" w:rsidRDefault="00297447" w:rsidP="00297447">
      <w:pPr>
        <w:pStyle w:val="a3"/>
        <w:ind w:firstLine="567"/>
        <w:jc w:val="both"/>
        <w:rPr>
          <w:rFonts w:ascii="Times New Roman" w:hAnsi="Times New Roman"/>
          <w:bCs/>
          <w:snapToGrid w:val="0"/>
          <w:sz w:val="28"/>
          <w:szCs w:val="28"/>
        </w:rPr>
      </w:pPr>
      <w:r w:rsidRPr="00292662">
        <w:rPr>
          <w:rFonts w:ascii="Times New Roman" w:hAnsi="Times New Roman"/>
          <w:bCs/>
          <w:snapToGrid w:val="0"/>
          <w:sz w:val="28"/>
          <w:szCs w:val="28"/>
        </w:rPr>
        <w:t xml:space="preserve"> Автомобильный транспорт имеет первостепенное значение в обеспечении грузовых и автомобильных перевозок и обладает рядом преимуществ перед другими видами транспорта при перевозке грузов и пассажиров. Посредством автомобильных дорог населенные пункты </w:t>
      </w:r>
      <w:r>
        <w:rPr>
          <w:rFonts w:ascii="Times New Roman" w:hAnsi="Times New Roman"/>
          <w:bCs/>
          <w:snapToGrid w:val="0"/>
          <w:sz w:val="28"/>
          <w:szCs w:val="28"/>
        </w:rPr>
        <w:t>Октябрьского</w:t>
      </w:r>
      <w:r w:rsidRPr="00292662">
        <w:rPr>
          <w:rFonts w:ascii="Times New Roman" w:hAnsi="Times New Roman"/>
          <w:bCs/>
          <w:snapToGrid w:val="0"/>
          <w:sz w:val="28"/>
          <w:szCs w:val="28"/>
        </w:rPr>
        <w:t xml:space="preserve"> сельского поселения связываются с </w:t>
      </w:r>
      <w:r>
        <w:rPr>
          <w:rFonts w:ascii="Times New Roman" w:hAnsi="Times New Roman"/>
          <w:bCs/>
          <w:snapToGrid w:val="0"/>
          <w:sz w:val="28"/>
          <w:szCs w:val="28"/>
        </w:rPr>
        <w:t xml:space="preserve">жизненно </w:t>
      </w:r>
      <w:r w:rsidRPr="00292662">
        <w:rPr>
          <w:rFonts w:ascii="Times New Roman" w:hAnsi="Times New Roman"/>
          <w:bCs/>
          <w:snapToGrid w:val="0"/>
          <w:sz w:val="28"/>
          <w:szCs w:val="28"/>
        </w:rPr>
        <w:t>важными центрами. Все автодороги имеют усовершенствованное покрытие.</w:t>
      </w:r>
    </w:p>
    <w:p w:rsidR="00297447" w:rsidRDefault="00297447" w:rsidP="00297447">
      <w:pPr>
        <w:pStyle w:val="a3"/>
        <w:ind w:firstLine="567"/>
        <w:jc w:val="both"/>
        <w:rPr>
          <w:rFonts w:ascii="Times New Roman" w:hAnsi="Times New Roman"/>
          <w:bCs/>
          <w:snapToGrid w:val="0"/>
          <w:sz w:val="28"/>
          <w:szCs w:val="28"/>
        </w:rPr>
      </w:pPr>
    </w:p>
    <w:p w:rsidR="00297447" w:rsidRPr="00292662" w:rsidRDefault="00297447" w:rsidP="00297447">
      <w:pPr>
        <w:pStyle w:val="a3"/>
        <w:ind w:firstLine="567"/>
        <w:jc w:val="both"/>
        <w:rPr>
          <w:rFonts w:ascii="Times New Roman" w:hAnsi="Times New Roman"/>
          <w:bCs/>
          <w:snapToGrid w:val="0"/>
          <w:sz w:val="28"/>
          <w:szCs w:val="28"/>
        </w:rPr>
      </w:pPr>
    </w:p>
    <w:p w:rsidR="00297447" w:rsidRDefault="00297447" w:rsidP="00297447">
      <w:pPr>
        <w:pStyle w:val="a3"/>
        <w:ind w:firstLine="567"/>
        <w:jc w:val="center"/>
        <w:rPr>
          <w:rFonts w:ascii="Times New Roman" w:hAnsi="Times New Roman"/>
          <w:b/>
          <w:sz w:val="28"/>
          <w:szCs w:val="28"/>
        </w:rPr>
      </w:pPr>
      <w:r w:rsidRPr="00553C2D">
        <w:rPr>
          <w:rFonts w:ascii="Times New Roman" w:hAnsi="Times New Roman"/>
          <w:b/>
          <w:sz w:val="28"/>
          <w:szCs w:val="28"/>
        </w:rPr>
        <w:lastRenderedPageBreak/>
        <w:t xml:space="preserve">Показатели сферы </w:t>
      </w:r>
      <w:proofErr w:type="spellStart"/>
      <w:r w:rsidRPr="00553C2D">
        <w:rPr>
          <w:rFonts w:ascii="Times New Roman" w:hAnsi="Times New Roman"/>
          <w:b/>
          <w:sz w:val="28"/>
          <w:szCs w:val="28"/>
        </w:rPr>
        <w:t>жилищно</w:t>
      </w:r>
      <w:proofErr w:type="spellEnd"/>
      <w:r w:rsidRPr="00553C2D">
        <w:rPr>
          <w:rFonts w:ascii="Times New Roman" w:hAnsi="Times New Roman"/>
          <w:b/>
          <w:sz w:val="28"/>
          <w:szCs w:val="28"/>
        </w:rPr>
        <w:t>–коммунального хозяйства муниципального образования</w:t>
      </w:r>
    </w:p>
    <w:p w:rsidR="00297447" w:rsidRPr="002C1178" w:rsidRDefault="00297447" w:rsidP="00297447">
      <w:pPr>
        <w:pStyle w:val="a3"/>
        <w:ind w:firstLine="567"/>
        <w:jc w:val="center"/>
        <w:rPr>
          <w:rFonts w:ascii="Times New Roman" w:hAnsi="Times New Roman"/>
          <w:b/>
          <w:sz w:val="28"/>
          <w:szCs w:val="28"/>
        </w:rPr>
      </w:pP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 xml:space="preserve">Вода оказывает огромное влияние на здоровье человека. Своевременное и адекватное финансирование — залог успешной работы ЖКХ. Необходимо отметить недостаток финансирования на нужды ЖКХ в поселении. </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 xml:space="preserve">Реализация планируемых мероприятий будет способствовать сохранению численности, повышению уровня и качества жизни населения, создаст условия для стабильной работы учреждений и предприятий на всей территории </w:t>
      </w:r>
      <w:r>
        <w:rPr>
          <w:rFonts w:ascii="Times New Roman" w:hAnsi="Times New Roman"/>
          <w:sz w:val="28"/>
          <w:szCs w:val="28"/>
        </w:rPr>
        <w:t>Октябрьского</w:t>
      </w:r>
      <w:r w:rsidRPr="00292662">
        <w:rPr>
          <w:rFonts w:ascii="Times New Roman" w:hAnsi="Times New Roman"/>
          <w:sz w:val="28"/>
          <w:szCs w:val="28"/>
        </w:rPr>
        <w:t xml:space="preserve"> сельского поселения.</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 xml:space="preserve">Программа направлена на создание предпосылок для устойчивого развития </w:t>
      </w:r>
      <w:r>
        <w:rPr>
          <w:rFonts w:ascii="Times New Roman" w:hAnsi="Times New Roman"/>
          <w:sz w:val="28"/>
          <w:szCs w:val="28"/>
        </w:rPr>
        <w:t>Октябрьского</w:t>
      </w:r>
      <w:r w:rsidRPr="00292662">
        <w:rPr>
          <w:rFonts w:ascii="Times New Roman" w:hAnsi="Times New Roman"/>
          <w:sz w:val="28"/>
          <w:szCs w:val="28"/>
        </w:rPr>
        <w:t xml:space="preserve"> сельского поселения посредством достижения следующих целей:</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улучшение условий жизнедеятельности сельского поселения;</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улучшение инвестиционного климата в сфере АПК на территории  поселения за счет реализации инфраструктурных мероприятий в рамках настоящей Программы;</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содействие созданию высокотехнологичных рабочих мест на территории поселения;</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активизация участия граждан, проживающих на территории поселения, в решении вопросов местного значения;</w:t>
      </w:r>
    </w:p>
    <w:p w:rsidR="00297447"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формирование в Республике Мордовия  позитивного отношения к развитию территории поселения.</w:t>
      </w:r>
    </w:p>
    <w:p w:rsidR="00297447" w:rsidRDefault="00297447" w:rsidP="00297447">
      <w:pPr>
        <w:pStyle w:val="a3"/>
        <w:ind w:firstLine="567"/>
        <w:jc w:val="both"/>
        <w:rPr>
          <w:rFonts w:ascii="Times New Roman" w:hAnsi="Times New Roman"/>
          <w:sz w:val="28"/>
          <w:szCs w:val="28"/>
        </w:rPr>
      </w:pPr>
    </w:p>
    <w:p w:rsidR="00297447" w:rsidRDefault="00297447" w:rsidP="00297447">
      <w:pPr>
        <w:pStyle w:val="a3"/>
        <w:ind w:firstLine="567"/>
        <w:jc w:val="both"/>
        <w:rPr>
          <w:rFonts w:ascii="Times New Roman" w:hAnsi="Times New Roman"/>
          <w:sz w:val="28"/>
          <w:szCs w:val="28"/>
        </w:rPr>
      </w:pPr>
    </w:p>
    <w:p w:rsidR="00297447" w:rsidRDefault="00297447" w:rsidP="00297447">
      <w:pPr>
        <w:pStyle w:val="a3"/>
        <w:ind w:firstLine="567"/>
        <w:jc w:val="both"/>
        <w:rPr>
          <w:rFonts w:ascii="Times New Roman" w:hAnsi="Times New Roman"/>
          <w:sz w:val="28"/>
          <w:szCs w:val="28"/>
        </w:rPr>
      </w:pPr>
    </w:p>
    <w:p w:rsidR="00297447" w:rsidRPr="00292662" w:rsidRDefault="00297447" w:rsidP="00297447">
      <w:pPr>
        <w:pStyle w:val="a3"/>
        <w:rPr>
          <w:rFonts w:ascii="Times New Roman" w:hAnsi="Times New Roman"/>
          <w:sz w:val="28"/>
          <w:szCs w:val="28"/>
        </w:rPr>
      </w:pPr>
      <w:r w:rsidRPr="00292662">
        <w:rPr>
          <w:rFonts w:ascii="Times New Roman" w:hAnsi="Times New Roman"/>
          <w:sz w:val="28"/>
          <w:szCs w:val="28"/>
        </w:rPr>
        <w:t xml:space="preserve">Таблица 2. Общая численность населения в </w:t>
      </w:r>
      <w:smartTag w:uri="urn:schemas-microsoft-com:office:smarttags" w:element="metricconverter">
        <w:smartTagPr>
          <w:attr w:name="ProductID" w:val="2016 г"/>
        </w:smartTagPr>
        <w:r w:rsidRPr="00292662">
          <w:rPr>
            <w:rFonts w:ascii="Times New Roman" w:hAnsi="Times New Roman"/>
            <w:sz w:val="28"/>
            <w:szCs w:val="28"/>
          </w:rPr>
          <w:t>2016 г</w:t>
        </w:r>
      </w:smartTag>
      <w:r w:rsidRPr="00292662">
        <w:rPr>
          <w:rFonts w:ascii="Times New Roman" w:hAnsi="Times New Roman"/>
          <w:sz w:val="28"/>
          <w:szCs w:val="28"/>
        </w:rPr>
        <w:t>.</w:t>
      </w:r>
    </w:p>
    <w:tbl>
      <w:tblPr>
        <w:tblW w:w="9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60"/>
        <w:gridCol w:w="1134"/>
        <w:gridCol w:w="1276"/>
        <w:gridCol w:w="1040"/>
        <w:gridCol w:w="1619"/>
        <w:gridCol w:w="1241"/>
        <w:gridCol w:w="1134"/>
        <w:gridCol w:w="993"/>
      </w:tblGrid>
      <w:tr w:rsidR="00297447" w:rsidRPr="00292662" w:rsidTr="00822B00">
        <w:tc>
          <w:tcPr>
            <w:tcW w:w="1560" w:type="dxa"/>
            <w:tcBorders>
              <w:top w:val="single" w:sz="4" w:space="0" w:color="auto"/>
              <w:left w:val="single" w:sz="4" w:space="0" w:color="auto"/>
              <w:bottom w:val="single" w:sz="4" w:space="0" w:color="auto"/>
              <w:right w:val="single" w:sz="4" w:space="0" w:color="auto"/>
            </w:tcBorders>
          </w:tcPr>
          <w:p w:rsidR="00297447" w:rsidRPr="002C1178" w:rsidRDefault="00297447" w:rsidP="00822B00">
            <w:pPr>
              <w:pStyle w:val="a3"/>
              <w:rPr>
                <w:rFonts w:ascii="Times New Roman" w:hAnsi="Times New Roman"/>
                <w:sz w:val="24"/>
                <w:szCs w:val="24"/>
              </w:rPr>
            </w:pPr>
            <w:r w:rsidRPr="002C1178">
              <w:rPr>
                <w:rFonts w:ascii="Times New Roman" w:hAnsi="Times New Roman"/>
                <w:sz w:val="24"/>
                <w:szCs w:val="24"/>
              </w:rPr>
              <w:t>Наименование населенного пункта</w:t>
            </w:r>
          </w:p>
        </w:tc>
        <w:tc>
          <w:tcPr>
            <w:tcW w:w="1134" w:type="dxa"/>
            <w:tcBorders>
              <w:top w:val="single" w:sz="4" w:space="0" w:color="auto"/>
              <w:left w:val="single" w:sz="4" w:space="0" w:color="auto"/>
              <w:bottom w:val="single" w:sz="4" w:space="0" w:color="auto"/>
              <w:right w:val="single" w:sz="4" w:space="0" w:color="auto"/>
            </w:tcBorders>
          </w:tcPr>
          <w:p w:rsidR="00297447" w:rsidRPr="002C1178" w:rsidRDefault="00297447" w:rsidP="00822B00">
            <w:pPr>
              <w:pStyle w:val="a3"/>
              <w:rPr>
                <w:rFonts w:ascii="Times New Roman" w:hAnsi="Times New Roman"/>
                <w:sz w:val="24"/>
                <w:szCs w:val="24"/>
              </w:rPr>
            </w:pPr>
            <w:r w:rsidRPr="002C1178">
              <w:rPr>
                <w:rFonts w:ascii="Times New Roman" w:hAnsi="Times New Roman"/>
                <w:sz w:val="24"/>
                <w:szCs w:val="24"/>
              </w:rPr>
              <w:t>Женское население</w:t>
            </w:r>
          </w:p>
        </w:tc>
        <w:tc>
          <w:tcPr>
            <w:tcW w:w="1276" w:type="dxa"/>
            <w:tcBorders>
              <w:top w:val="single" w:sz="4" w:space="0" w:color="auto"/>
              <w:left w:val="single" w:sz="4" w:space="0" w:color="auto"/>
              <w:bottom w:val="single" w:sz="4" w:space="0" w:color="auto"/>
              <w:right w:val="single" w:sz="4" w:space="0" w:color="auto"/>
            </w:tcBorders>
          </w:tcPr>
          <w:p w:rsidR="00297447" w:rsidRPr="002C1178" w:rsidRDefault="00297447" w:rsidP="00822B00">
            <w:pPr>
              <w:pStyle w:val="a3"/>
              <w:rPr>
                <w:rFonts w:ascii="Times New Roman" w:hAnsi="Times New Roman"/>
                <w:sz w:val="24"/>
                <w:szCs w:val="24"/>
              </w:rPr>
            </w:pPr>
            <w:r w:rsidRPr="002C1178">
              <w:rPr>
                <w:rFonts w:ascii="Times New Roman" w:hAnsi="Times New Roman"/>
                <w:sz w:val="24"/>
                <w:szCs w:val="24"/>
              </w:rPr>
              <w:t>Мужское население</w:t>
            </w:r>
          </w:p>
        </w:tc>
        <w:tc>
          <w:tcPr>
            <w:tcW w:w="1040" w:type="dxa"/>
            <w:tcBorders>
              <w:top w:val="single" w:sz="4" w:space="0" w:color="auto"/>
              <w:left w:val="single" w:sz="4" w:space="0" w:color="auto"/>
              <w:bottom w:val="single" w:sz="4" w:space="0" w:color="auto"/>
              <w:right w:val="single" w:sz="4" w:space="0" w:color="auto"/>
            </w:tcBorders>
          </w:tcPr>
          <w:p w:rsidR="00297447" w:rsidRPr="002C1178" w:rsidRDefault="00297447" w:rsidP="00822B00">
            <w:pPr>
              <w:pStyle w:val="a3"/>
              <w:rPr>
                <w:rFonts w:ascii="Times New Roman" w:hAnsi="Times New Roman"/>
                <w:sz w:val="24"/>
                <w:szCs w:val="24"/>
              </w:rPr>
            </w:pPr>
            <w:r w:rsidRPr="002C1178">
              <w:rPr>
                <w:rFonts w:ascii="Times New Roman" w:hAnsi="Times New Roman"/>
                <w:sz w:val="24"/>
                <w:szCs w:val="24"/>
              </w:rPr>
              <w:t>Детское население до 18 лет</w:t>
            </w:r>
          </w:p>
        </w:tc>
        <w:tc>
          <w:tcPr>
            <w:tcW w:w="1619" w:type="dxa"/>
            <w:tcBorders>
              <w:top w:val="single" w:sz="4" w:space="0" w:color="auto"/>
              <w:left w:val="single" w:sz="4" w:space="0" w:color="auto"/>
              <w:bottom w:val="single" w:sz="4" w:space="0" w:color="auto"/>
              <w:right w:val="single" w:sz="4" w:space="0" w:color="auto"/>
            </w:tcBorders>
          </w:tcPr>
          <w:p w:rsidR="00297447" w:rsidRPr="002C1178" w:rsidRDefault="00297447" w:rsidP="00822B00">
            <w:pPr>
              <w:pStyle w:val="a3"/>
              <w:rPr>
                <w:rFonts w:ascii="Times New Roman" w:hAnsi="Times New Roman"/>
                <w:sz w:val="24"/>
                <w:szCs w:val="24"/>
              </w:rPr>
            </w:pPr>
            <w:r w:rsidRPr="002C1178">
              <w:rPr>
                <w:rFonts w:ascii="Times New Roman" w:hAnsi="Times New Roman"/>
                <w:sz w:val="24"/>
                <w:szCs w:val="24"/>
              </w:rPr>
              <w:t>Население трудоспособного возраста</w:t>
            </w:r>
          </w:p>
        </w:tc>
        <w:tc>
          <w:tcPr>
            <w:tcW w:w="1241" w:type="dxa"/>
            <w:tcBorders>
              <w:top w:val="single" w:sz="4" w:space="0" w:color="auto"/>
              <w:left w:val="single" w:sz="4" w:space="0" w:color="auto"/>
              <w:bottom w:val="single" w:sz="4" w:space="0" w:color="auto"/>
              <w:right w:val="single" w:sz="4" w:space="0" w:color="auto"/>
            </w:tcBorders>
          </w:tcPr>
          <w:p w:rsidR="00297447" w:rsidRPr="002C1178" w:rsidRDefault="00297447" w:rsidP="00822B00">
            <w:pPr>
              <w:pStyle w:val="a3"/>
              <w:rPr>
                <w:rFonts w:ascii="Times New Roman" w:hAnsi="Times New Roman"/>
                <w:sz w:val="24"/>
                <w:szCs w:val="24"/>
              </w:rPr>
            </w:pPr>
            <w:r w:rsidRPr="002C1178">
              <w:rPr>
                <w:rFonts w:ascii="Times New Roman" w:hAnsi="Times New Roman"/>
                <w:sz w:val="24"/>
                <w:szCs w:val="24"/>
              </w:rPr>
              <w:t>Население старше трудоспособного возраста</w:t>
            </w:r>
          </w:p>
        </w:tc>
        <w:tc>
          <w:tcPr>
            <w:tcW w:w="1134" w:type="dxa"/>
            <w:tcBorders>
              <w:top w:val="single" w:sz="4" w:space="0" w:color="auto"/>
              <w:left w:val="single" w:sz="4" w:space="0" w:color="auto"/>
              <w:bottom w:val="single" w:sz="4" w:space="0" w:color="auto"/>
              <w:right w:val="single" w:sz="4" w:space="0" w:color="auto"/>
            </w:tcBorders>
          </w:tcPr>
          <w:p w:rsidR="00297447" w:rsidRPr="002C1178" w:rsidRDefault="00297447" w:rsidP="00822B00">
            <w:pPr>
              <w:pStyle w:val="a3"/>
              <w:rPr>
                <w:rFonts w:ascii="Times New Roman" w:hAnsi="Times New Roman"/>
                <w:sz w:val="24"/>
                <w:szCs w:val="24"/>
              </w:rPr>
            </w:pPr>
            <w:r w:rsidRPr="002C1178">
              <w:rPr>
                <w:rFonts w:ascii="Times New Roman" w:hAnsi="Times New Roman"/>
                <w:sz w:val="24"/>
                <w:szCs w:val="24"/>
              </w:rPr>
              <w:t>Население младше трудоспособного возраста</w:t>
            </w:r>
          </w:p>
        </w:tc>
        <w:tc>
          <w:tcPr>
            <w:tcW w:w="993" w:type="dxa"/>
            <w:tcBorders>
              <w:top w:val="single" w:sz="4" w:space="0" w:color="auto"/>
              <w:left w:val="single" w:sz="4" w:space="0" w:color="auto"/>
              <w:bottom w:val="single" w:sz="4" w:space="0" w:color="auto"/>
              <w:right w:val="single" w:sz="4" w:space="0" w:color="auto"/>
            </w:tcBorders>
          </w:tcPr>
          <w:p w:rsidR="00297447" w:rsidRPr="002C1178" w:rsidRDefault="00297447" w:rsidP="00822B00">
            <w:pPr>
              <w:pStyle w:val="a3"/>
              <w:rPr>
                <w:rFonts w:ascii="Times New Roman" w:hAnsi="Times New Roman"/>
                <w:sz w:val="24"/>
                <w:szCs w:val="24"/>
              </w:rPr>
            </w:pPr>
            <w:r w:rsidRPr="002C1178">
              <w:rPr>
                <w:rFonts w:ascii="Times New Roman" w:hAnsi="Times New Roman"/>
                <w:sz w:val="24"/>
                <w:szCs w:val="24"/>
              </w:rPr>
              <w:t>Всего</w:t>
            </w:r>
          </w:p>
        </w:tc>
      </w:tr>
      <w:tr w:rsidR="00297447" w:rsidRPr="00292662" w:rsidTr="00822B00">
        <w:tc>
          <w:tcPr>
            <w:tcW w:w="1560" w:type="dxa"/>
            <w:tcBorders>
              <w:top w:val="single" w:sz="4" w:space="0" w:color="auto"/>
              <w:left w:val="single" w:sz="4" w:space="0" w:color="auto"/>
              <w:bottom w:val="single" w:sz="4" w:space="0" w:color="auto"/>
              <w:right w:val="single" w:sz="4" w:space="0" w:color="auto"/>
            </w:tcBorders>
          </w:tcPr>
          <w:p w:rsidR="00297447" w:rsidRPr="002C1178" w:rsidRDefault="00297447" w:rsidP="00822B00">
            <w:pPr>
              <w:pStyle w:val="a3"/>
              <w:rPr>
                <w:rFonts w:ascii="Times New Roman" w:hAnsi="Times New Roman"/>
                <w:sz w:val="24"/>
                <w:szCs w:val="24"/>
              </w:rPr>
            </w:pPr>
            <w:r>
              <w:rPr>
                <w:rFonts w:ascii="Times New Roman" w:hAnsi="Times New Roman"/>
                <w:sz w:val="24"/>
                <w:szCs w:val="24"/>
              </w:rPr>
              <w:t>П.Октябрьский</w:t>
            </w:r>
          </w:p>
        </w:tc>
        <w:tc>
          <w:tcPr>
            <w:tcW w:w="1134" w:type="dxa"/>
            <w:tcBorders>
              <w:top w:val="single" w:sz="4" w:space="0" w:color="auto"/>
              <w:left w:val="single" w:sz="4" w:space="0" w:color="auto"/>
              <w:bottom w:val="single" w:sz="4" w:space="0" w:color="auto"/>
              <w:right w:val="single" w:sz="4" w:space="0" w:color="auto"/>
            </w:tcBorders>
          </w:tcPr>
          <w:p w:rsidR="00297447" w:rsidRPr="00FF6014" w:rsidRDefault="00297447" w:rsidP="00822B00">
            <w:pPr>
              <w:pStyle w:val="a3"/>
              <w:rPr>
                <w:rFonts w:ascii="Times New Roman" w:hAnsi="Times New Roman"/>
                <w:sz w:val="28"/>
                <w:szCs w:val="28"/>
              </w:rPr>
            </w:pPr>
            <w:r w:rsidRPr="00FF6014">
              <w:rPr>
                <w:rFonts w:ascii="Times New Roman" w:hAnsi="Times New Roman"/>
                <w:sz w:val="28"/>
                <w:szCs w:val="28"/>
              </w:rPr>
              <w:t>436</w:t>
            </w:r>
          </w:p>
        </w:tc>
        <w:tc>
          <w:tcPr>
            <w:tcW w:w="1276" w:type="dxa"/>
            <w:tcBorders>
              <w:top w:val="single" w:sz="4" w:space="0" w:color="auto"/>
              <w:left w:val="single" w:sz="4" w:space="0" w:color="auto"/>
              <w:bottom w:val="single" w:sz="4" w:space="0" w:color="auto"/>
              <w:right w:val="single" w:sz="4" w:space="0" w:color="auto"/>
            </w:tcBorders>
          </w:tcPr>
          <w:p w:rsidR="00297447" w:rsidRPr="00FF6014" w:rsidRDefault="00297447" w:rsidP="00822B00">
            <w:pPr>
              <w:pStyle w:val="a3"/>
              <w:rPr>
                <w:rFonts w:ascii="Times New Roman" w:hAnsi="Times New Roman"/>
                <w:sz w:val="28"/>
                <w:szCs w:val="28"/>
              </w:rPr>
            </w:pPr>
            <w:r w:rsidRPr="00FF6014">
              <w:rPr>
                <w:rFonts w:ascii="Times New Roman" w:hAnsi="Times New Roman"/>
                <w:sz w:val="28"/>
                <w:szCs w:val="28"/>
              </w:rPr>
              <w:t>394</w:t>
            </w:r>
          </w:p>
        </w:tc>
        <w:tc>
          <w:tcPr>
            <w:tcW w:w="1040" w:type="dxa"/>
            <w:tcBorders>
              <w:top w:val="single" w:sz="4" w:space="0" w:color="auto"/>
              <w:left w:val="single" w:sz="4" w:space="0" w:color="auto"/>
              <w:bottom w:val="single" w:sz="4" w:space="0" w:color="auto"/>
              <w:right w:val="single" w:sz="4" w:space="0" w:color="auto"/>
            </w:tcBorders>
          </w:tcPr>
          <w:p w:rsidR="00297447" w:rsidRPr="00FF6014" w:rsidRDefault="00297447" w:rsidP="00822B00">
            <w:pPr>
              <w:pStyle w:val="a3"/>
              <w:rPr>
                <w:rFonts w:ascii="Times New Roman" w:hAnsi="Times New Roman"/>
                <w:sz w:val="28"/>
                <w:szCs w:val="28"/>
              </w:rPr>
            </w:pPr>
            <w:r w:rsidRPr="00FF6014">
              <w:rPr>
                <w:rFonts w:ascii="Times New Roman" w:hAnsi="Times New Roman"/>
                <w:sz w:val="28"/>
                <w:szCs w:val="28"/>
              </w:rPr>
              <w:t>146</w:t>
            </w:r>
          </w:p>
        </w:tc>
        <w:tc>
          <w:tcPr>
            <w:tcW w:w="1619" w:type="dxa"/>
            <w:tcBorders>
              <w:top w:val="single" w:sz="4" w:space="0" w:color="auto"/>
              <w:left w:val="single" w:sz="4" w:space="0" w:color="auto"/>
              <w:bottom w:val="single" w:sz="4" w:space="0" w:color="auto"/>
              <w:right w:val="single" w:sz="4" w:space="0" w:color="auto"/>
            </w:tcBorders>
          </w:tcPr>
          <w:p w:rsidR="00297447" w:rsidRPr="00FF6014" w:rsidRDefault="00297447" w:rsidP="00822B00">
            <w:pPr>
              <w:pStyle w:val="a3"/>
              <w:rPr>
                <w:rFonts w:ascii="Times New Roman" w:hAnsi="Times New Roman"/>
                <w:sz w:val="28"/>
                <w:szCs w:val="28"/>
              </w:rPr>
            </w:pPr>
            <w:r w:rsidRPr="00FF6014">
              <w:rPr>
                <w:rFonts w:ascii="Times New Roman" w:hAnsi="Times New Roman"/>
                <w:sz w:val="28"/>
                <w:szCs w:val="28"/>
              </w:rPr>
              <w:t>561</w:t>
            </w:r>
          </w:p>
        </w:tc>
        <w:tc>
          <w:tcPr>
            <w:tcW w:w="1241" w:type="dxa"/>
            <w:tcBorders>
              <w:top w:val="single" w:sz="4" w:space="0" w:color="auto"/>
              <w:left w:val="single" w:sz="4" w:space="0" w:color="auto"/>
              <w:bottom w:val="single" w:sz="4" w:space="0" w:color="auto"/>
              <w:right w:val="single" w:sz="4" w:space="0" w:color="auto"/>
            </w:tcBorders>
          </w:tcPr>
          <w:p w:rsidR="00297447" w:rsidRPr="00FF6014" w:rsidRDefault="00297447" w:rsidP="00822B00">
            <w:pPr>
              <w:pStyle w:val="a3"/>
              <w:rPr>
                <w:rFonts w:ascii="Times New Roman" w:hAnsi="Times New Roman"/>
                <w:sz w:val="28"/>
                <w:szCs w:val="28"/>
              </w:rPr>
            </w:pPr>
            <w:r w:rsidRPr="00FF6014">
              <w:rPr>
                <w:rFonts w:ascii="Times New Roman" w:hAnsi="Times New Roman"/>
                <w:sz w:val="28"/>
                <w:szCs w:val="28"/>
              </w:rPr>
              <w:t>192</w:t>
            </w:r>
          </w:p>
        </w:tc>
        <w:tc>
          <w:tcPr>
            <w:tcW w:w="1134"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sz w:val="28"/>
                <w:szCs w:val="28"/>
                <w:highlight w:val="yellow"/>
              </w:rPr>
            </w:pPr>
          </w:p>
        </w:tc>
        <w:tc>
          <w:tcPr>
            <w:tcW w:w="993"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sz w:val="28"/>
                <w:szCs w:val="28"/>
                <w:highlight w:val="yellow"/>
              </w:rPr>
            </w:pPr>
            <w:r>
              <w:rPr>
                <w:rFonts w:ascii="Times New Roman" w:hAnsi="Times New Roman"/>
                <w:sz w:val="28"/>
                <w:szCs w:val="28"/>
              </w:rPr>
              <w:t>830</w:t>
            </w:r>
          </w:p>
        </w:tc>
      </w:tr>
      <w:tr w:rsidR="00297447" w:rsidRPr="00292662" w:rsidTr="00822B00">
        <w:tc>
          <w:tcPr>
            <w:tcW w:w="1560" w:type="dxa"/>
            <w:tcBorders>
              <w:top w:val="single" w:sz="4" w:space="0" w:color="auto"/>
              <w:left w:val="single" w:sz="4" w:space="0" w:color="auto"/>
              <w:bottom w:val="single" w:sz="4" w:space="0" w:color="auto"/>
              <w:right w:val="single" w:sz="4" w:space="0" w:color="auto"/>
            </w:tcBorders>
          </w:tcPr>
          <w:p w:rsidR="00297447" w:rsidRPr="002C1178" w:rsidRDefault="00297447" w:rsidP="00822B00">
            <w:pPr>
              <w:pStyle w:val="a3"/>
              <w:rPr>
                <w:rFonts w:ascii="Times New Roman" w:hAnsi="Times New Roman"/>
                <w:sz w:val="24"/>
                <w:szCs w:val="24"/>
              </w:rPr>
            </w:pPr>
            <w:r>
              <w:rPr>
                <w:rFonts w:ascii="Times New Roman" w:hAnsi="Times New Roman"/>
                <w:sz w:val="24"/>
                <w:szCs w:val="24"/>
              </w:rPr>
              <w:t xml:space="preserve">С.Старое </w:t>
            </w:r>
            <w:proofErr w:type="spellStart"/>
            <w:r>
              <w:rPr>
                <w:rFonts w:ascii="Times New Roman" w:hAnsi="Times New Roman"/>
                <w:sz w:val="24"/>
                <w:szCs w:val="24"/>
              </w:rPr>
              <w:t>Ардатово</w:t>
            </w:r>
            <w:proofErr w:type="spellEnd"/>
          </w:p>
        </w:tc>
        <w:tc>
          <w:tcPr>
            <w:tcW w:w="1134" w:type="dxa"/>
            <w:tcBorders>
              <w:top w:val="single" w:sz="4" w:space="0" w:color="auto"/>
              <w:left w:val="single" w:sz="4" w:space="0" w:color="auto"/>
              <w:bottom w:val="single" w:sz="4" w:space="0" w:color="auto"/>
              <w:right w:val="single" w:sz="4" w:space="0" w:color="auto"/>
            </w:tcBorders>
          </w:tcPr>
          <w:p w:rsidR="00297447" w:rsidRPr="00FF6014" w:rsidRDefault="00297447" w:rsidP="00822B00">
            <w:pPr>
              <w:pStyle w:val="a3"/>
              <w:rPr>
                <w:rFonts w:ascii="Times New Roman" w:hAnsi="Times New Roman"/>
                <w:sz w:val="28"/>
                <w:szCs w:val="28"/>
              </w:rPr>
            </w:pPr>
            <w:r w:rsidRPr="00FF6014">
              <w:rPr>
                <w:rFonts w:ascii="Times New Roman" w:hAnsi="Times New Roman"/>
                <w:sz w:val="28"/>
                <w:szCs w:val="28"/>
              </w:rPr>
              <w:t>129</w:t>
            </w:r>
          </w:p>
        </w:tc>
        <w:tc>
          <w:tcPr>
            <w:tcW w:w="1276" w:type="dxa"/>
            <w:tcBorders>
              <w:top w:val="single" w:sz="4" w:space="0" w:color="auto"/>
              <w:left w:val="single" w:sz="4" w:space="0" w:color="auto"/>
              <w:bottom w:val="single" w:sz="4" w:space="0" w:color="auto"/>
              <w:right w:val="single" w:sz="4" w:space="0" w:color="auto"/>
            </w:tcBorders>
          </w:tcPr>
          <w:p w:rsidR="00297447" w:rsidRPr="00FF6014" w:rsidRDefault="00297447" w:rsidP="00822B00">
            <w:pPr>
              <w:pStyle w:val="a3"/>
              <w:rPr>
                <w:rFonts w:ascii="Times New Roman" w:hAnsi="Times New Roman"/>
                <w:sz w:val="28"/>
                <w:szCs w:val="28"/>
              </w:rPr>
            </w:pPr>
            <w:r w:rsidRPr="00FF6014">
              <w:rPr>
                <w:rFonts w:ascii="Times New Roman" w:hAnsi="Times New Roman"/>
                <w:sz w:val="28"/>
                <w:szCs w:val="28"/>
              </w:rPr>
              <w:t>106</w:t>
            </w:r>
          </w:p>
        </w:tc>
        <w:tc>
          <w:tcPr>
            <w:tcW w:w="1040" w:type="dxa"/>
            <w:tcBorders>
              <w:top w:val="single" w:sz="4" w:space="0" w:color="auto"/>
              <w:left w:val="single" w:sz="4" w:space="0" w:color="auto"/>
              <w:bottom w:val="single" w:sz="4" w:space="0" w:color="auto"/>
              <w:right w:val="single" w:sz="4" w:space="0" w:color="auto"/>
            </w:tcBorders>
          </w:tcPr>
          <w:p w:rsidR="00297447" w:rsidRPr="00FF6014" w:rsidRDefault="00297447" w:rsidP="00822B00">
            <w:pPr>
              <w:pStyle w:val="a3"/>
              <w:rPr>
                <w:rFonts w:ascii="Times New Roman" w:hAnsi="Times New Roman"/>
                <w:sz w:val="28"/>
                <w:szCs w:val="28"/>
              </w:rPr>
            </w:pPr>
            <w:r w:rsidRPr="00FF6014">
              <w:rPr>
                <w:rFonts w:ascii="Times New Roman" w:hAnsi="Times New Roman"/>
                <w:sz w:val="28"/>
                <w:szCs w:val="28"/>
              </w:rPr>
              <w:t>17</w:t>
            </w:r>
          </w:p>
        </w:tc>
        <w:tc>
          <w:tcPr>
            <w:tcW w:w="1619" w:type="dxa"/>
            <w:tcBorders>
              <w:top w:val="single" w:sz="4" w:space="0" w:color="auto"/>
              <w:left w:val="single" w:sz="4" w:space="0" w:color="auto"/>
              <w:bottom w:val="single" w:sz="4" w:space="0" w:color="auto"/>
              <w:right w:val="single" w:sz="4" w:space="0" w:color="auto"/>
            </w:tcBorders>
          </w:tcPr>
          <w:p w:rsidR="00297447" w:rsidRPr="00FF6014" w:rsidRDefault="00297447" w:rsidP="00822B00">
            <w:pPr>
              <w:pStyle w:val="a3"/>
              <w:rPr>
                <w:rFonts w:ascii="Times New Roman" w:hAnsi="Times New Roman"/>
                <w:sz w:val="28"/>
                <w:szCs w:val="28"/>
              </w:rPr>
            </w:pPr>
            <w:r w:rsidRPr="00FF6014">
              <w:rPr>
                <w:rFonts w:ascii="Times New Roman" w:hAnsi="Times New Roman"/>
                <w:sz w:val="28"/>
                <w:szCs w:val="28"/>
              </w:rPr>
              <w:t>93</w:t>
            </w:r>
          </w:p>
        </w:tc>
        <w:tc>
          <w:tcPr>
            <w:tcW w:w="1241" w:type="dxa"/>
            <w:tcBorders>
              <w:top w:val="single" w:sz="4" w:space="0" w:color="auto"/>
              <w:left w:val="single" w:sz="4" w:space="0" w:color="auto"/>
              <w:bottom w:val="single" w:sz="4" w:space="0" w:color="auto"/>
              <w:right w:val="single" w:sz="4" w:space="0" w:color="auto"/>
            </w:tcBorders>
          </w:tcPr>
          <w:p w:rsidR="00297447" w:rsidRPr="00FF6014" w:rsidRDefault="00297447" w:rsidP="00822B00">
            <w:pPr>
              <w:pStyle w:val="a3"/>
              <w:rPr>
                <w:rFonts w:ascii="Times New Roman" w:hAnsi="Times New Roman"/>
                <w:sz w:val="28"/>
                <w:szCs w:val="28"/>
              </w:rPr>
            </w:pPr>
            <w:r w:rsidRPr="00FF6014">
              <w:rPr>
                <w:rFonts w:ascii="Times New Roman" w:hAnsi="Times New Roman"/>
                <w:sz w:val="28"/>
                <w:szCs w:val="28"/>
              </w:rPr>
              <w:t>101</w:t>
            </w:r>
          </w:p>
        </w:tc>
        <w:tc>
          <w:tcPr>
            <w:tcW w:w="1134"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sz w:val="28"/>
                <w:szCs w:val="28"/>
                <w:highlight w:val="yellow"/>
              </w:rPr>
            </w:pPr>
          </w:p>
        </w:tc>
        <w:tc>
          <w:tcPr>
            <w:tcW w:w="993"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sz w:val="28"/>
                <w:szCs w:val="28"/>
                <w:highlight w:val="yellow"/>
              </w:rPr>
            </w:pPr>
            <w:r>
              <w:rPr>
                <w:rFonts w:ascii="Times New Roman" w:hAnsi="Times New Roman"/>
                <w:sz w:val="28"/>
                <w:szCs w:val="28"/>
              </w:rPr>
              <w:t>235</w:t>
            </w:r>
          </w:p>
        </w:tc>
      </w:tr>
      <w:tr w:rsidR="00297447" w:rsidRPr="00292662" w:rsidTr="00822B00">
        <w:tc>
          <w:tcPr>
            <w:tcW w:w="1560" w:type="dxa"/>
            <w:tcBorders>
              <w:top w:val="single" w:sz="4" w:space="0" w:color="auto"/>
              <w:left w:val="single" w:sz="4" w:space="0" w:color="auto"/>
              <w:bottom w:val="single" w:sz="4" w:space="0" w:color="auto"/>
              <w:right w:val="single" w:sz="4" w:space="0" w:color="auto"/>
            </w:tcBorders>
          </w:tcPr>
          <w:p w:rsidR="00297447" w:rsidRDefault="00297447" w:rsidP="00822B00">
            <w:pPr>
              <w:pStyle w:val="a3"/>
              <w:rPr>
                <w:rFonts w:ascii="Times New Roman" w:hAnsi="Times New Roman"/>
                <w:sz w:val="24"/>
                <w:szCs w:val="24"/>
              </w:rPr>
            </w:pPr>
            <w:r>
              <w:rPr>
                <w:rFonts w:ascii="Times New Roman" w:hAnsi="Times New Roman"/>
                <w:sz w:val="24"/>
                <w:szCs w:val="24"/>
              </w:rPr>
              <w:t>С.Красные Поляны</w:t>
            </w:r>
          </w:p>
        </w:tc>
        <w:tc>
          <w:tcPr>
            <w:tcW w:w="1134" w:type="dxa"/>
            <w:tcBorders>
              <w:top w:val="single" w:sz="4" w:space="0" w:color="auto"/>
              <w:left w:val="single" w:sz="4" w:space="0" w:color="auto"/>
              <w:bottom w:val="single" w:sz="4" w:space="0" w:color="auto"/>
              <w:right w:val="single" w:sz="4" w:space="0" w:color="auto"/>
            </w:tcBorders>
          </w:tcPr>
          <w:p w:rsidR="00297447" w:rsidRPr="00FF6014" w:rsidRDefault="00297447" w:rsidP="00822B00">
            <w:pPr>
              <w:pStyle w:val="a3"/>
              <w:rPr>
                <w:rFonts w:ascii="Times New Roman" w:hAnsi="Times New Roman"/>
                <w:sz w:val="28"/>
                <w:szCs w:val="28"/>
              </w:rPr>
            </w:pPr>
            <w:r w:rsidRPr="00FF6014">
              <w:rPr>
                <w:rFonts w:ascii="Times New Roman" w:hAnsi="Times New Roman"/>
                <w:sz w:val="28"/>
                <w:szCs w:val="28"/>
              </w:rPr>
              <w:t>23</w:t>
            </w:r>
          </w:p>
        </w:tc>
        <w:tc>
          <w:tcPr>
            <w:tcW w:w="1276" w:type="dxa"/>
            <w:tcBorders>
              <w:top w:val="single" w:sz="4" w:space="0" w:color="auto"/>
              <w:left w:val="single" w:sz="4" w:space="0" w:color="auto"/>
              <w:bottom w:val="single" w:sz="4" w:space="0" w:color="auto"/>
              <w:right w:val="single" w:sz="4" w:space="0" w:color="auto"/>
            </w:tcBorders>
          </w:tcPr>
          <w:p w:rsidR="00297447" w:rsidRPr="00FF6014" w:rsidRDefault="00297447" w:rsidP="00822B00">
            <w:pPr>
              <w:pStyle w:val="a3"/>
              <w:rPr>
                <w:rFonts w:ascii="Times New Roman" w:hAnsi="Times New Roman"/>
                <w:sz w:val="28"/>
                <w:szCs w:val="28"/>
              </w:rPr>
            </w:pPr>
            <w:r w:rsidRPr="00FF6014">
              <w:rPr>
                <w:rFonts w:ascii="Times New Roman" w:hAnsi="Times New Roman"/>
                <w:sz w:val="28"/>
                <w:szCs w:val="28"/>
              </w:rPr>
              <w:t>22</w:t>
            </w:r>
          </w:p>
        </w:tc>
        <w:tc>
          <w:tcPr>
            <w:tcW w:w="1040" w:type="dxa"/>
            <w:tcBorders>
              <w:top w:val="single" w:sz="4" w:space="0" w:color="auto"/>
              <w:left w:val="single" w:sz="4" w:space="0" w:color="auto"/>
              <w:bottom w:val="single" w:sz="4" w:space="0" w:color="auto"/>
              <w:right w:val="single" w:sz="4" w:space="0" w:color="auto"/>
            </w:tcBorders>
          </w:tcPr>
          <w:p w:rsidR="00297447" w:rsidRPr="00FF6014" w:rsidRDefault="00297447" w:rsidP="00822B00">
            <w:pPr>
              <w:pStyle w:val="a3"/>
              <w:rPr>
                <w:rFonts w:ascii="Times New Roman" w:hAnsi="Times New Roman"/>
                <w:sz w:val="28"/>
                <w:szCs w:val="28"/>
              </w:rPr>
            </w:pPr>
            <w:r w:rsidRPr="00FF6014">
              <w:rPr>
                <w:rFonts w:ascii="Times New Roman" w:hAnsi="Times New Roman"/>
                <w:sz w:val="28"/>
                <w:szCs w:val="28"/>
              </w:rPr>
              <w:t>--</w:t>
            </w:r>
          </w:p>
        </w:tc>
        <w:tc>
          <w:tcPr>
            <w:tcW w:w="1619" w:type="dxa"/>
            <w:tcBorders>
              <w:top w:val="single" w:sz="4" w:space="0" w:color="auto"/>
              <w:left w:val="single" w:sz="4" w:space="0" w:color="auto"/>
              <w:bottom w:val="single" w:sz="4" w:space="0" w:color="auto"/>
              <w:right w:val="single" w:sz="4" w:space="0" w:color="auto"/>
            </w:tcBorders>
          </w:tcPr>
          <w:p w:rsidR="00297447" w:rsidRPr="00FF6014" w:rsidRDefault="00297447" w:rsidP="00822B00">
            <w:pPr>
              <w:pStyle w:val="a3"/>
              <w:rPr>
                <w:rFonts w:ascii="Times New Roman" w:hAnsi="Times New Roman"/>
                <w:sz w:val="28"/>
                <w:szCs w:val="28"/>
              </w:rPr>
            </w:pPr>
            <w:r w:rsidRPr="00FF6014">
              <w:rPr>
                <w:rFonts w:ascii="Times New Roman" w:hAnsi="Times New Roman"/>
                <w:sz w:val="28"/>
                <w:szCs w:val="28"/>
              </w:rPr>
              <w:t>18</w:t>
            </w:r>
          </w:p>
        </w:tc>
        <w:tc>
          <w:tcPr>
            <w:tcW w:w="1241" w:type="dxa"/>
            <w:tcBorders>
              <w:top w:val="single" w:sz="4" w:space="0" w:color="auto"/>
              <w:left w:val="single" w:sz="4" w:space="0" w:color="auto"/>
              <w:bottom w:val="single" w:sz="4" w:space="0" w:color="auto"/>
              <w:right w:val="single" w:sz="4" w:space="0" w:color="auto"/>
            </w:tcBorders>
          </w:tcPr>
          <w:p w:rsidR="00297447" w:rsidRPr="00FF6014" w:rsidRDefault="00297447" w:rsidP="00822B00">
            <w:pPr>
              <w:pStyle w:val="a3"/>
              <w:rPr>
                <w:rFonts w:ascii="Times New Roman" w:hAnsi="Times New Roman"/>
                <w:sz w:val="28"/>
                <w:szCs w:val="28"/>
              </w:rPr>
            </w:pPr>
            <w:r w:rsidRPr="00FF6014">
              <w:rPr>
                <w:rFonts w:ascii="Times New Roman" w:hAnsi="Times New Roman"/>
                <w:sz w:val="28"/>
                <w:szCs w:val="28"/>
              </w:rPr>
              <w:t>27</w:t>
            </w:r>
          </w:p>
        </w:tc>
        <w:tc>
          <w:tcPr>
            <w:tcW w:w="1134"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sz w:val="28"/>
                <w:szCs w:val="28"/>
                <w:highlight w:val="yellow"/>
              </w:rPr>
            </w:pPr>
          </w:p>
        </w:tc>
        <w:tc>
          <w:tcPr>
            <w:tcW w:w="993" w:type="dxa"/>
            <w:tcBorders>
              <w:top w:val="single" w:sz="4" w:space="0" w:color="auto"/>
              <w:left w:val="single" w:sz="4" w:space="0" w:color="auto"/>
              <w:bottom w:val="single" w:sz="4" w:space="0" w:color="auto"/>
              <w:right w:val="single" w:sz="4" w:space="0" w:color="auto"/>
            </w:tcBorders>
          </w:tcPr>
          <w:p w:rsidR="00297447" w:rsidRPr="002C1178" w:rsidRDefault="00297447" w:rsidP="00822B00">
            <w:pPr>
              <w:pStyle w:val="a3"/>
              <w:rPr>
                <w:rFonts w:ascii="Times New Roman" w:hAnsi="Times New Roman"/>
                <w:sz w:val="28"/>
                <w:szCs w:val="28"/>
              </w:rPr>
            </w:pPr>
            <w:r>
              <w:rPr>
                <w:rFonts w:ascii="Times New Roman" w:hAnsi="Times New Roman"/>
                <w:sz w:val="28"/>
                <w:szCs w:val="28"/>
              </w:rPr>
              <w:t>45</w:t>
            </w:r>
          </w:p>
        </w:tc>
      </w:tr>
    </w:tbl>
    <w:p w:rsidR="00297447" w:rsidRDefault="00297447" w:rsidP="00297447">
      <w:pPr>
        <w:pStyle w:val="a3"/>
        <w:rPr>
          <w:rFonts w:ascii="Times New Roman" w:hAnsi="Times New Roman"/>
          <w:sz w:val="28"/>
          <w:szCs w:val="28"/>
        </w:rPr>
      </w:pPr>
    </w:p>
    <w:p w:rsidR="00297447" w:rsidRDefault="00297447" w:rsidP="00297447">
      <w:pPr>
        <w:pStyle w:val="a3"/>
        <w:rPr>
          <w:rFonts w:ascii="Times New Roman" w:hAnsi="Times New Roman"/>
          <w:sz w:val="28"/>
          <w:szCs w:val="28"/>
        </w:rPr>
      </w:pPr>
    </w:p>
    <w:p w:rsidR="00297447" w:rsidRDefault="00297447" w:rsidP="00297447">
      <w:pPr>
        <w:pStyle w:val="a3"/>
        <w:rPr>
          <w:rFonts w:ascii="Times New Roman" w:hAnsi="Times New Roman"/>
          <w:sz w:val="28"/>
          <w:szCs w:val="28"/>
        </w:rPr>
      </w:pPr>
    </w:p>
    <w:p w:rsidR="00297447" w:rsidRDefault="00297447" w:rsidP="00297447">
      <w:pPr>
        <w:pStyle w:val="a3"/>
        <w:rPr>
          <w:rFonts w:ascii="Times New Roman" w:hAnsi="Times New Roman"/>
          <w:sz w:val="28"/>
          <w:szCs w:val="28"/>
        </w:rPr>
      </w:pPr>
    </w:p>
    <w:p w:rsidR="00297447" w:rsidRDefault="00297447" w:rsidP="00297447">
      <w:pPr>
        <w:pStyle w:val="a3"/>
        <w:rPr>
          <w:rFonts w:ascii="Times New Roman" w:hAnsi="Times New Roman"/>
          <w:sz w:val="28"/>
          <w:szCs w:val="28"/>
        </w:rPr>
      </w:pPr>
    </w:p>
    <w:p w:rsidR="00297447" w:rsidRPr="00292662" w:rsidRDefault="00297447" w:rsidP="00297447">
      <w:pPr>
        <w:pStyle w:val="a3"/>
        <w:rPr>
          <w:rFonts w:ascii="Times New Roman" w:hAnsi="Times New Roman"/>
          <w:sz w:val="28"/>
          <w:szCs w:val="28"/>
        </w:rPr>
      </w:pPr>
    </w:p>
    <w:p w:rsidR="00297447" w:rsidRPr="00292662" w:rsidRDefault="00297447" w:rsidP="00297447">
      <w:pPr>
        <w:pStyle w:val="a3"/>
        <w:rPr>
          <w:rFonts w:ascii="Times New Roman" w:hAnsi="Times New Roman"/>
          <w:sz w:val="28"/>
          <w:szCs w:val="28"/>
        </w:rPr>
      </w:pPr>
      <w:r w:rsidRPr="00292662">
        <w:rPr>
          <w:rFonts w:ascii="Times New Roman" w:hAnsi="Times New Roman"/>
          <w:sz w:val="28"/>
          <w:szCs w:val="28"/>
        </w:rPr>
        <w:lastRenderedPageBreak/>
        <w:t>Таблица 3. Анализ численности населения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95"/>
        <w:gridCol w:w="4502"/>
        <w:gridCol w:w="1152"/>
        <w:gridCol w:w="1123"/>
        <w:gridCol w:w="1122"/>
        <w:gridCol w:w="1077"/>
      </w:tblGrid>
      <w:tr w:rsidR="00297447" w:rsidRPr="00292662" w:rsidTr="00822B00">
        <w:tc>
          <w:tcPr>
            <w:tcW w:w="540"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sz w:val="28"/>
                <w:szCs w:val="28"/>
              </w:rPr>
            </w:pPr>
            <w:r w:rsidRPr="00292662">
              <w:rPr>
                <w:rFonts w:ascii="Times New Roman" w:hAnsi="Times New Roman"/>
                <w:sz w:val="28"/>
                <w:szCs w:val="28"/>
              </w:rPr>
              <w:t xml:space="preserve">№ </w:t>
            </w:r>
            <w:proofErr w:type="spellStart"/>
            <w:proofErr w:type="gramStart"/>
            <w:r w:rsidRPr="00292662">
              <w:rPr>
                <w:rFonts w:ascii="Times New Roman" w:hAnsi="Times New Roman"/>
                <w:sz w:val="28"/>
                <w:szCs w:val="28"/>
              </w:rPr>
              <w:t>п</w:t>
            </w:r>
            <w:proofErr w:type="spellEnd"/>
            <w:proofErr w:type="gramEnd"/>
            <w:r w:rsidRPr="00292662">
              <w:rPr>
                <w:rFonts w:ascii="Times New Roman" w:hAnsi="Times New Roman"/>
                <w:sz w:val="28"/>
                <w:szCs w:val="28"/>
              </w:rPr>
              <w:t>/</w:t>
            </w:r>
            <w:proofErr w:type="spellStart"/>
            <w:r w:rsidRPr="00292662">
              <w:rPr>
                <w:rFonts w:ascii="Times New Roman" w:hAnsi="Times New Roman"/>
                <w:sz w:val="28"/>
                <w:szCs w:val="28"/>
              </w:rPr>
              <w:t>п</w:t>
            </w:r>
            <w:proofErr w:type="spellEnd"/>
          </w:p>
        </w:tc>
        <w:tc>
          <w:tcPr>
            <w:tcW w:w="6231"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sz w:val="28"/>
                <w:szCs w:val="28"/>
              </w:rPr>
            </w:pPr>
            <w:r w:rsidRPr="00292662">
              <w:rPr>
                <w:rFonts w:ascii="Times New Roman" w:hAnsi="Times New Roman"/>
                <w:sz w:val="28"/>
                <w:szCs w:val="28"/>
              </w:rPr>
              <w:t>Наименование показателя</w:t>
            </w:r>
          </w:p>
        </w:tc>
        <w:tc>
          <w:tcPr>
            <w:tcW w:w="1559"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sz w:val="28"/>
                <w:szCs w:val="28"/>
              </w:rPr>
            </w:pPr>
            <w:r w:rsidRPr="00292662">
              <w:rPr>
                <w:rFonts w:ascii="Times New Roman" w:hAnsi="Times New Roman"/>
                <w:sz w:val="28"/>
                <w:szCs w:val="28"/>
              </w:rPr>
              <w:t xml:space="preserve">Ед. </w:t>
            </w:r>
            <w:proofErr w:type="spellStart"/>
            <w:r w:rsidRPr="00292662">
              <w:rPr>
                <w:rFonts w:ascii="Times New Roman" w:hAnsi="Times New Roman"/>
                <w:sz w:val="28"/>
                <w:szCs w:val="28"/>
              </w:rPr>
              <w:t>изм</w:t>
            </w:r>
            <w:proofErr w:type="spellEnd"/>
            <w:r w:rsidRPr="00292662">
              <w:rPr>
                <w:rFonts w:ascii="Times New Roman" w:hAnsi="Times New Roman"/>
                <w:sz w:val="28"/>
                <w:szCs w:val="28"/>
              </w:rPr>
              <w:t>.</w:t>
            </w:r>
          </w:p>
        </w:tc>
        <w:tc>
          <w:tcPr>
            <w:tcW w:w="1276"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sz w:val="28"/>
                <w:szCs w:val="28"/>
              </w:rPr>
            </w:pPr>
            <w:r w:rsidRPr="00292662">
              <w:rPr>
                <w:rFonts w:ascii="Times New Roman" w:hAnsi="Times New Roman"/>
                <w:sz w:val="28"/>
                <w:szCs w:val="28"/>
              </w:rPr>
              <w:t>201</w:t>
            </w:r>
            <w:r>
              <w:rPr>
                <w:rFonts w:ascii="Times New Roman" w:hAnsi="Times New Roman"/>
                <w:sz w:val="28"/>
                <w:szCs w:val="28"/>
              </w:rPr>
              <w:t>4</w:t>
            </w:r>
            <w:r w:rsidRPr="00292662">
              <w:rPr>
                <w:rFonts w:ascii="Times New Roman" w:hAnsi="Times New Roman"/>
                <w:sz w:val="28"/>
                <w:szCs w:val="28"/>
              </w:rPr>
              <w:t>г.</w:t>
            </w:r>
          </w:p>
        </w:tc>
        <w:tc>
          <w:tcPr>
            <w:tcW w:w="127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sz w:val="28"/>
                <w:szCs w:val="28"/>
              </w:rPr>
            </w:pPr>
            <w:r w:rsidRPr="00292662">
              <w:rPr>
                <w:rFonts w:ascii="Times New Roman" w:hAnsi="Times New Roman"/>
                <w:sz w:val="28"/>
                <w:szCs w:val="28"/>
              </w:rPr>
              <w:t>201</w:t>
            </w:r>
            <w:r>
              <w:rPr>
                <w:rFonts w:ascii="Times New Roman" w:hAnsi="Times New Roman"/>
                <w:sz w:val="28"/>
                <w:szCs w:val="28"/>
              </w:rPr>
              <w:t>5</w:t>
            </w:r>
            <w:r w:rsidRPr="00292662">
              <w:rPr>
                <w:rFonts w:ascii="Times New Roman" w:hAnsi="Times New Roman"/>
                <w:sz w:val="28"/>
                <w:szCs w:val="28"/>
              </w:rPr>
              <w:t>г.</w:t>
            </w:r>
          </w:p>
        </w:tc>
        <w:tc>
          <w:tcPr>
            <w:tcW w:w="1188"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sz w:val="28"/>
                <w:szCs w:val="28"/>
              </w:rPr>
            </w:pPr>
            <w:r w:rsidRPr="00292662">
              <w:rPr>
                <w:rFonts w:ascii="Times New Roman" w:hAnsi="Times New Roman"/>
                <w:sz w:val="28"/>
                <w:szCs w:val="28"/>
              </w:rPr>
              <w:t>201</w:t>
            </w:r>
            <w:r>
              <w:rPr>
                <w:rFonts w:ascii="Times New Roman" w:hAnsi="Times New Roman"/>
                <w:sz w:val="28"/>
                <w:szCs w:val="28"/>
              </w:rPr>
              <w:t>6</w:t>
            </w:r>
            <w:r w:rsidRPr="00292662">
              <w:rPr>
                <w:rFonts w:ascii="Times New Roman" w:hAnsi="Times New Roman"/>
                <w:sz w:val="28"/>
                <w:szCs w:val="28"/>
              </w:rPr>
              <w:t>г.</w:t>
            </w:r>
          </w:p>
        </w:tc>
      </w:tr>
      <w:tr w:rsidR="00297447" w:rsidRPr="00292662" w:rsidTr="00822B00">
        <w:tc>
          <w:tcPr>
            <w:tcW w:w="540" w:type="dxa"/>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rPr>
                <w:rFonts w:ascii="Times New Roman" w:hAnsi="Times New Roman"/>
                <w:sz w:val="28"/>
                <w:szCs w:val="28"/>
              </w:rPr>
            </w:pPr>
            <w:r w:rsidRPr="00292662">
              <w:rPr>
                <w:rFonts w:ascii="Times New Roman" w:hAnsi="Times New Roman"/>
                <w:sz w:val="28"/>
                <w:szCs w:val="28"/>
              </w:rPr>
              <w:t>1</w:t>
            </w:r>
          </w:p>
        </w:tc>
        <w:tc>
          <w:tcPr>
            <w:tcW w:w="6231"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sz w:val="28"/>
                <w:szCs w:val="28"/>
              </w:rPr>
            </w:pPr>
            <w:r w:rsidRPr="00292662">
              <w:rPr>
                <w:rFonts w:ascii="Times New Roman" w:hAnsi="Times New Roman"/>
                <w:sz w:val="28"/>
                <w:szCs w:val="28"/>
              </w:rPr>
              <w:t>Численность населения (всего)</w:t>
            </w:r>
          </w:p>
        </w:tc>
        <w:tc>
          <w:tcPr>
            <w:tcW w:w="1559"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sz w:val="28"/>
                <w:szCs w:val="28"/>
              </w:rPr>
            </w:pPr>
            <w:r w:rsidRPr="00292662">
              <w:rPr>
                <w:rFonts w:ascii="Times New Roman" w:hAnsi="Times New Roman"/>
                <w:sz w:val="28"/>
                <w:szCs w:val="28"/>
              </w:rPr>
              <w:t>чел.</w:t>
            </w:r>
          </w:p>
        </w:tc>
        <w:tc>
          <w:tcPr>
            <w:tcW w:w="1276" w:type="dxa"/>
            <w:tcBorders>
              <w:top w:val="single" w:sz="4" w:space="0" w:color="auto"/>
              <w:left w:val="single" w:sz="4" w:space="0" w:color="auto"/>
              <w:bottom w:val="single" w:sz="4" w:space="0" w:color="auto"/>
              <w:right w:val="single" w:sz="4" w:space="0" w:color="auto"/>
            </w:tcBorders>
          </w:tcPr>
          <w:p w:rsidR="00297447" w:rsidRPr="00FF6014" w:rsidRDefault="00297447" w:rsidP="00822B00">
            <w:pPr>
              <w:pStyle w:val="a3"/>
              <w:rPr>
                <w:rFonts w:ascii="Times New Roman" w:hAnsi="Times New Roman"/>
                <w:sz w:val="28"/>
                <w:szCs w:val="28"/>
              </w:rPr>
            </w:pPr>
            <w:r w:rsidRPr="00FF6014">
              <w:rPr>
                <w:rFonts w:ascii="Times New Roman" w:hAnsi="Times New Roman"/>
                <w:sz w:val="28"/>
                <w:szCs w:val="28"/>
              </w:rPr>
              <w:t>1170</w:t>
            </w:r>
          </w:p>
        </w:tc>
        <w:tc>
          <w:tcPr>
            <w:tcW w:w="1275" w:type="dxa"/>
            <w:tcBorders>
              <w:top w:val="single" w:sz="4" w:space="0" w:color="auto"/>
              <w:left w:val="single" w:sz="4" w:space="0" w:color="auto"/>
              <w:bottom w:val="single" w:sz="4" w:space="0" w:color="auto"/>
              <w:right w:val="single" w:sz="4" w:space="0" w:color="auto"/>
            </w:tcBorders>
          </w:tcPr>
          <w:p w:rsidR="00297447" w:rsidRPr="00FF6014" w:rsidRDefault="00297447" w:rsidP="00822B00">
            <w:pPr>
              <w:pStyle w:val="a3"/>
              <w:rPr>
                <w:rFonts w:ascii="Times New Roman" w:hAnsi="Times New Roman"/>
                <w:sz w:val="28"/>
                <w:szCs w:val="28"/>
              </w:rPr>
            </w:pPr>
            <w:r w:rsidRPr="00FF6014">
              <w:rPr>
                <w:rFonts w:ascii="Times New Roman" w:hAnsi="Times New Roman"/>
                <w:sz w:val="28"/>
                <w:szCs w:val="28"/>
              </w:rPr>
              <w:t>1154</w:t>
            </w:r>
          </w:p>
        </w:tc>
        <w:tc>
          <w:tcPr>
            <w:tcW w:w="1188" w:type="dxa"/>
            <w:tcBorders>
              <w:top w:val="single" w:sz="4" w:space="0" w:color="auto"/>
              <w:left w:val="single" w:sz="4" w:space="0" w:color="auto"/>
              <w:bottom w:val="single" w:sz="4" w:space="0" w:color="auto"/>
              <w:right w:val="single" w:sz="4" w:space="0" w:color="auto"/>
            </w:tcBorders>
          </w:tcPr>
          <w:p w:rsidR="00297447" w:rsidRPr="00FF6014" w:rsidRDefault="00297447" w:rsidP="00822B00">
            <w:pPr>
              <w:pStyle w:val="a3"/>
              <w:rPr>
                <w:rFonts w:ascii="Times New Roman" w:hAnsi="Times New Roman"/>
                <w:sz w:val="28"/>
                <w:szCs w:val="28"/>
              </w:rPr>
            </w:pPr>
            <w:r w:rsidRPr="00FF6014">
              <w:rPr>
                <w:rFonts w:ascii="Times New Roman" w:hAnsi="Times New Roman"/>
                <w:sz w:val="28"/>
                <w:szCs w:val="28"/>
              </w:rPr>
              <w:t>1110</w:t>
            </w:r>
          </w:p>
        </w:tc>
      </w:tr>
      <w:tr w:rsidR="00297447" w:rsidRPr="00292662" w:rsidTr="00822B00">
        <w:tc>
          <w:tcPr>
            <w:tcW w:w="540" w:type="dxa"/>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rPr>
                <w:rFonts w:ascii="Times New Roman" w:hAnsi="Times New Roman"/>
                <w:sz w:val="28"/>
                <w:szCs w:val="28"/>
              </w:rPr>
            </w:pPr>
            <w:r w:rsidRPr="00292662">
              <w:rPr>
                <w:rFonts w:ascii="Times New Roman" w:hAnsi="Times New Roman"/>
                <w:sz w:val="28"/>
                <w:szCs w:val="28"/>
              </w:rPr>
              <w:t>2</w:t>
            </w:r>
          </w:p>
        </w:tc>
        <w:tc>
          <w:tcPr>
            <w:tcW w:w="6231"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sz w:val="28"/>
                <w:szCs w:val="28"/>
              </w:rPr>
            </w:pPr>
            <w:r w:rsidRPr="00292662">
              <w:rPr>
                <w:rFonts w:ascii="Times New Roman" w:hAnsi="Times New Roman"/>
                <w:sz w:val="28"/>
                <w:szCs w:val="28"/>
              </w:rPr>
              <w:t>Общий коэффициент рождаемости</w:t>
            </w:r>
          </w:p>
        </w:tc>
        <w:tc>
          <w:tcPr>
            <w:tcW w:w="1559"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sz w:val="28"/>
                <w:szCs w:val="28"/>
              </w:rPr>
            </w:pPr>
            <w:r w:rsidRPr="00292662">
              <w:rPr>
                <w:rFonts w:ascii="Times New Roman" w:hAnsi="Times New Roman"/>
                <w:sz w:val="28"/>
                <w:szCs w:val="28"/>
              </w:rPr>
              <w:t xml:space="preserve">чел. </w:t>
            </w:r>
          </w:p>
        </w:tc>
        <w:tc>
          <w:tcPr>
            <w:tcW w:w="1276" w:type="dxa"/>
            <w:tcBorders>
              <w:top w:val="single" w:sz="4" w:space="0" w:color="auto"/>
              <w:left w:val="single" w:sz="4" w:space="0" w:color="auto"/>
              <w:bottom w:val="single" w:sz="4" w:space="0" w:color="auto"/>
              <w:right w:val="single" w:sz="4" w:space="0" w:color="auto"/>
            </w:tcBorders>
          </w:tcPr>
          <w:p w:rsidR="00297447" w:rsidRPr="00FF6014" w:rsidRDefault="00297447" w:rsidP="00822B00">
            <w:pPr>
              <w:pStyle w:val="a3"/>
              <w:rPr>
                <w:rFonts w:ascii="Times New Roman" w:hAnsi="Times New Roman"/>
                <w:sz w:val="28"/>
                <w:szCs w:val="28"/>
              </w:rPr>
            </w:pPr>
            <w:r w:rsidRPr="00FF6014">
              <w:rPr>
                <w:rFonts w:ascii="Times New Roman" w:hAnsi="Times New Roman"/>
                <w:sz w:val="28"/>
                <w:szCs w:val="28"/>
              </w:rPr>
              <w:t>8</w:t>
            </w:r>
          </w:p>
        </w:tc>
        <w:tc>
          <w:tcPr>
            <w:tcW w:w="1275" w:type="dxa"/>
            <w:tcBorders>
              <w:top w:val="single" w:sz="4" w:space="0" w:color="auto"/>
              <w:left w:val="single" w:sz="4" w:space="0" w:color="auto"/>
              <w:bottom w:val="single" w:sz="4" w:space="0" w:color="auto"/>
              <w:right w:val="single" w:sz="4" w:space="0" w:color="auto"/>
            </w:tcBorders>
          </w:tcPr>
          <w:p w:rsidR="00297447" w:rsidRPr="00FF6014" w:rsidRDefault="00297447" w:rsidP="00822B00">
            <w:pPr>
              <w:pStyle w:val="a3"/>
              <w:rPr>
                <w:rFonts w:ascii="Times New Roman" w:hAnsi="Times New Roman"/>
                <w:sz w:val="28"/>
                <w:szCs w:val="28"/>
              </w:rPr>
            </w:pPr>
            <w:r w:rsidRPr="00FF6014">
              <w:rPr>
                <w:rFonts w:ascii="Times New Roman" w:hAnsi="Times New Roman"/>
                <w:sz w:val="28"/>
                <w:szCs w:val="28"/>
              </w:rPr>
              <w:t>11</w:t>
            </w:r>
          </w:p>
        </w:tc>
        <w:tc>
          <w:tcPr>
            <w:tcW w:w="1188" w:type="dxa"/>
            <w:tcBorders>
              <w:top w:val="single" w:sz="4" w:space="0" w:color="auto"/>
              <w:left w:val="single" w:sz="4" w:space="0" w:color="auto"/>
              <w:bottom w:val="single" w:sz="4" w:space="0" w:color="auto"/>
              <w:right w:val="single" w:sz="4" w:space="0" w:color="auto"/>
            </w:tcBorders>
          </w:tcPr>
          <w:p w:rsidR="00297447" w:rsidRPr="00FF6014" w:rsidRDefault="00297447" w:rsidP="00822B00">
            <w:pPr>
              <w:pStyle w:val="a3"/>
              <w:rPr>
                <w:rFonts w:ascii="Times New Roman" w:hAnsi="Times New Roman"/>
                <w:sz w:val="28"/>
                <w:szCs w:val="28"/>
              </w:rPr>
            </w:pPr>
            <w:r w:rsidRPr="00FF6014">
              <w:rPr>
                <w:rFonts w:ascii="Times New Roman" w:hAnsi="Times New Roman"/>
                <w:sz w:val="28"/>
                <w:szCs w:val="28"/>
              </w:rPr>
              <w:t>3</w:t>
            </w:r>
          </w:p>
        </w:tc>
      </w:tr>
      <w:tr w:rsidR="00297447" w:rsidRPr="00292662" w:rsidTr="00822B00">
        <w:tc>
          <w:tcPr>
            <w:tcW w:w="540" w:type="dxa"/>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rPr>
                <w:rFonts w:ascii="Times New Roman" w:hAnsi="Times New Roman"/>
                <w:sz w:val="28"/>
                <w:szCs w:val="28"/>
              </w:rPr>
            </w:pPr>
            <w:r w:rsidRPr="00292662">
              <w:rPr>
                <w:rFonts w:ascii="Times New Roman" w:hAnsi="Times New Roman"/>
                <w:sz w:val="28"/>
                <w:szCs w:val="28"/>
              </w:rPr>
              <w:t>3</w:t>
            </w:r>
          </w:p>
        </w:tc>
        <w:tc>
          <w:tcPr>
            <w:tcW w:w="6231"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sz w:val="28"/>
                <w:szCs w:val="28"/>
              </w:rPr>
            </w:pPr>
            <w:r w:rsidRPr="00292662">
              <w:rPr>
                <w:rFonts w:ascii="Times New Roman" w:hAnsi="Times New Roman"/>
                <w:sz w:val="28"/>
                <w:szCs w:val="28"/>
              </w:rPr>
              <w:t>Общий коэффициент смертности</w:t>
            </w:r>
          </w:p>
        </w:tc>
        <w:tc>
          <w:tcPr>
            <w:tcW w:w="1559"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sz w:val="28"/>
                <w:szCs w:val="28"/>
              </w:rPr>
            </w:pPr>
            <w:r w:rsidRPr="00292662">
              <w:rPr>
                <w:rFonts w:ascii="Times New Roman" w:hAnsi="Times New Roman"/>
                <w:sz w:val="28"/>
                <w:szCs w:val="28"/>
              </w:rPr>
              <w:t xml:space="preserve">чел. </w:t>
            </w:r>
          </w:p>
        </w:tc>
        <w:tc>
          <w:tcPr>
            <w:tcW w:w="1276" w:type="dxa"/>
            <w:tcBorders>
              <w:top w:val="single" w:sz="4" w:space="0" w:color="auto"/>
              <w:left w:val="single" w:sz="4" w:space="0" w:color="auto"/>
              <w:bottom w:val="single" w:sz="4" w:space="0" w:color="auto"/>
              <w:right w:val="single" w:sz="4" w:space="0" w:color="auto"/>
            </w:tcBorders>
          </w:tcPr>
          <w:p w:rsidR="00297447" w:rsidRPr="00FF6014" w:rsidRDefault="00297447" w:rsidP="00822B00">
            <w:pPr>
              <w:pStyle w:val="a3"/>
              <w:rPr>
                <w:rFonts w:ascii="Times New Roman" w:hAnsi="Times New Roman"/>
                <w:sz w:val="28"/>
                <w:szCs w:val="28"/>
              </w:rPr>
            </w:pPr>
            <w:r w:rsidRPr="00FF6014">
              <w:rPr>
                <w:rFonts w:ascii="Times New Roman" w:hAnsi="Times New Roman"/>
                <w:sz w:val="28"/>
                <w:szCs w:val="28"/>
              </w:rPr>
              <w:t>12</w:t>
            </w:r>
          </w:p>
        </w:tc>
        <w:tc>
          <w:tcPr>
            <w:tcW w:w="1275" w:type="dxa"/>
            <w:tcBorders>
              <w:top w:val="single" w:sz="4" w:space="0" w:color="auto"/>
              <w:left w:val="single" w:sz="4" w:space="0" w:color="auto"/>
              <w:bottom w:val="single" w:sz="4" w:space="0" w:color="auto"/>
              <w:right w:val="single" w:sz="4" w:space="0" w:color="auto"/>
            </w:tcBorders>
          </w:tcPr>
          <w:p w:rsidR="00297447" w:rsidRPr="00FF6014" w:rsidRDefault="00297447" w:rsidP="00822B00">
            <w:pPr>
              <w:pStyle w:val="a3"/>
              <w:rPr>
                <w:rFonts w:ascii="Times New Roman" w:hAnsi="Times New Roman"/>
                <w:sz w:val="28"/>
                <w:szCs w:val="28"/>
              </w:rPr>
            </w:pPr>
            <w:r w:rsidRPr="00FF6014">
              <w:rPr>
                <w:rFonts w:ascii="Times New Roman" w:hAnsi="Times New Roman"/>
                <w:sz w:val="28"/>
                <w:szCs w:val="28"/>
              </w:rPr>
              <w:t>23</w:t>
            </w:r>
          </w:p>
        </w:tc>
        <w:tc>
          <w:tcPr>
            <w:tcW w:w="1188" w:type="dxa"/>
            <w:tcBorders>
              <w:top w:val="single" w:sz="4" w:space="0" w:color="auto"/>
              <w:left w:val="single" w:sz="4" w:space="0" w:color="auto"/>
              <w:bottom w:val="single" w:sz="4" w:space="0" w:color="auto"/>
              <w:right w:val="single" w:sz="4" w:space="0" w:color="auto"/>
            </w:tcBorders>
          </w:tcPr>
          <w:p w:rsidR="00297447" w:rsidRPr="00FF6014" w:rsidRDefault="00297447" w:rsidP="00822B00">
            <w:pPr>
              <w:pStyle w:val="a3"/>
              <w:rPr>
                <w:rFonts w:ascii="Times New Roman" w:hAnsi="Times New Roman"/>
                <w:sz w:val="28"/>
                <w:szCs w:val="28"/>
              </w:rPr>
            </w:pPr>
            <w:r w:rsidRPr="00FF6014">
              <w:rPr>
                <w:rFonts w:ascii="Times New Roman" w:hAnsi="Times New Roman"/>
                <w:sz w:val="28"/>
                <w:szCs w:val="28"/>
              </w:rPr>
              <w:t>24</w:t>
            </w:r>
          </w:p>
        </w:tc>
      </w:tr>
      <w:tr w:rsidR="00297447" w:rsidRPr="00292662" w:rsidTr="00822B00">
        <w:tc>
          <w:tcPr>
            <w:tcW w:w="540" w:type="dxa"/>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rPr>
                <w:rFonts w:ascii="Times New Roman" w:hAnsi="Times New Roman"/>
                <w:sz w:val="28"/>
                <w:szCs w:val="28"/>
              </w:rPr>
            </w:pPr>
            <w:r w:rsidRPr="00292662">
              <w:rPr>
                <w:rFonts w:ascii="Times New Roman" w:hAnsi="Times New Roman"/>
                <w:sz w:val="28"/>
                <w:szCs w:val="28"/>
              </w:rPr>
              <w:t>4</w:t>
            </w:r>
          </w:p>
        </w:tc>
        <w:tc>
          <w:tcPr>
            <w:tcW w:w="6231"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sz w:val="28"/>
                <w:szCs w:val="28"/>
              </w:rPr>
            </w:pPr>
            <w:r w:rsidRPr="00292662">
              <w:rPr>
                <w:rFonts w:ascii="Times New Roman" w:hAnsi="Times New Roman"/>
                <w:sz w:val="28"/>
                <w:szCs w:val="28"/>
              </w:rPr>
              <w:t>Трудовые ресурсы</w:t>
            </w:r>
          </w:p>
        </w:tc>
        <w:tc>
          <w:tcPr>
            <w:tcW w:w="1559"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sz w:val="28"/>
                <w:szCs w:val="28"/>
              </w:rPr>
            </w:pPr>
            <w:r w:rsidRPr="00292662">
              <w:rPr>
                <w:rFonts w:ascii="Times New Roman" w:hAnsi="Times New Roman"/>
                <w:sz w:val="28"/>
                <w:szCs w:val="28"/>
              </w:rPr>
              <w:t>чел.</w:t>
            </w:r>
          </w:p>
        </w:tc>
        <w:tc>
          <w:tcPr>
            <w:tcW w:w="1276" w:type="dxa"/>
            <w:tcBorders>
              <w:top w:val="single" w:sz="4" w:space="0" w:color="auto"/>
              <w:left w:val="single" w:sz="4" w:space="0" w:color="auto"/>
              <w:bottom w:val="single" w:sz="4" w:space="0" w:color="auto"/>
              <w:right w:val="single" w:sz="4" w:space="0" w:color="auto"/>
            </w:tcBorders>
          </w:tcPr>
          <w:p w:rsidR="00297447" w:rsidRPr="00FF6014" w:rsidRDefault="00297447" w:rsidP="00822B00">
            <w:pPr>
              <w:pStyle w:val="a3"/>
              <w:rPr>
                <w:rFonts w:ascii="Times New Roman" w:hAnsi="Times New Roman"/>
                <w:sz w:val="28"/>
                <w:szCs w:val="28"/>
              </w:rPr>
            </w:pPr>
            <w:r w:rsidRPr="00FF6014">
              <w:rPr>
                <w:rFonts w:ascii="Times New Roman" w:hAnsi="Times New Roman"/>
                <w:sz w:val="28"/>
                <w:szCs w:val="28"/>
              </w:rPr>
              <w:t>711</w:t>
            </w:r>
          </w:p>
        </w:tc>
        <w:tc>
          <w:tcPr>
            <w:tcW w:w="1275" w:type="dxa"/>
            <w:tcBorders>
              <w:top w:val="single" w:sz="4" w:space="0" w:color="auto"/>
              <w:left w:val="single" w:sz="4" w:space="0" w:color="auto"/>
              <w:bottom w:val="single" w:sz="4" w:space="0" w:color="auto"/>
              <w:right w:val="single" w:sz="4" w:space="0" w:color="auto"/>
            </w:tcBorders>
          </w:tcPr>
          <w:p w:rsidR="00297447" w:rsidRPr="00FF6014" w:rsidRDefault="00297447" w:rsidP="00822B00">
            <w:pPr>
              <w:pStyle w:val="a3"/>
              <w:rPr>
                <w:rFonts w:ascii="Times New Roman" w:hAnsi="Times New Roman"/>
                <w:sz w:val="28"/>
                <w:szCs w:val="28"/>
              </w:rPr>
            </w:pPr>
            <w:r w:rsidRPr="00FF6014">
              <w:rPr>
                <w:rFonts w:ascii="Times New Roman" w:hAnsi="Times New Roman"/>
                <w:sz w:val="28"/>
                <w:szCs w:val="28"/>
              </w:rPr>
              <w:t>689</w:t>
            </w:r>
          </w:p>
        </w:tc>
        <w:tc>
          <w:tcPr>
            <w:tcW w:w="1188" w:type="dxa"/>
            <w:tcBorders>
              <w:top w:val="single" w:sz="4" w:space="0" w:color="auto"/>
              <w:left w:val="single" w:sz="4" w:space="0" w:color="auto"/>
              <w:bottom w:val="single" w:sz="4" w:space="0" w:color="auto"/>
              <w:right w:val="single" w:sz="4" w:space="0" w:color="auto"/>
            </w:tcBorders>
          </w:tcPr>
          <w:p w:rsidR="00297447" w:rsidRPr="00FF6014" w:rsidRDefault="00297447" w:rsidP="00822B00">
            <w:pPr>
              <w:pStyle w:val="a3"/>
              <w:rPr>
                <w:rFonts w:ascii="Times New Roman" w:hAnsi="Times New Roman"/>
                <w:sz w:val="28"/>
                <w:szCs w:val="28"/>
              </w:rPr>
            </w:pPr>
            <w:r w:rsidRPr="00FF6014">
              <w:rPr>
                <w:rFonts w:ascii="Times New Roman" w:hAnsi="Times New Roman"/>
                <w:sz w:val="28"/>
                <w:szCs w:val="28"/>
              </w:rPr>
              <w:t>654</w:t>
            </w:r>
          </w:p>
        </w:tc>
      </w:tr>
      <w:tr w:rsidR="00297447" w:rsidRPr="00292662" w:rsidTr="00822B00">
        <w:tc>
          <w:tcPr>
            <w:tcW w:w="540" w:type="dxa"/>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rPr>
                <w:rFonts w:ascii="Times New Roman" w:hAnsi="Times New Roman"/>
                <w:sz w:val="28"/>
                <w:szCs w:val="28"/>
              </w:rPr>
            </w:pPr>
            <w:r w:rsidRPr="00292662">
              <w:rPr>
                <w:rFonts w:ascii="Times New Roman" w:hAnsi="Times New Roman"/>
                <w:sz w:val="28"/>
                <w:szCs w:val="28"/>
              </w:rPr>
              <w:t>5</w:t>
            </w:r>
          </w:p>
        </w:tc>
        <w:tc>
          <w:tcPr>
            <w:tcW w:w="6231"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sz w:val="28"/>
                <w:szCs w:val="28"/>
              </w:rPr>
            </w:pPr>
            <w:r w:rsidRPr="00292662">
              <w:rPr>
                <w:rFonts w:ascii="Times New Roman" w:hAnsi="Times New Roman"/>
                <w:sz w:val="28"/>
                <w:szCs w:val="28"/>
              </w:rPr>
              <w:t xml:space="preserve">Численность безработных, зарегистрированных в государственных учреждениях службы занятости населения </w:t>
            </w:r>
          </w:p>
        </w:tc>
        <w:tc>
          <w:tcPr>
            <w:tcW w:w="1559"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sz w:val="28"/>
                <w:szCs w:val="28"/>
              </w:rPr>
            </w:pPr>
            <w:r w:rsidRPr="00292662">
              <w:rPr>
                <w:rFonts w:ascii="Times New Roman" w:hAnsi="Times New Roman"/>
                <w:sz w:val="28"/>
                <w:szCs w:val="28"/>
              </w:rPr>
              <w:t>чел.</w:t>
            </w:r>
          </w:p>
        </w:tc>
        <w:tc>
          <w:tcPr>
            <w:tcW w:w="1276" w:type="dxa"/>
            <w:tcBorders>
              <w:top w:val="single" w:sz="4" w:space="0" w:color="auto"/>
              <w:left w:val="single" w:sz="4" w:space="0" w:color="auto"/>
              <w:bottom w:val="single" w:sz="4" w:space="0" w:color="auto"/>
              <w:right w:val="single" w:sz="4" w:space="0" w:color="auto"/>
            </w:tcBorders>
          </w:tcPr>
          <w:p w:rsidR="00297447" w:rsidRPr="00FF6014" w:rsidRDefault="00297447" w:rsidP="00822B00">
            <w:pPr>
              <w:pStyle w:val="a3"/>
              <w:rPr>
                <w:rFonts w:ascii="Times New Roman" w:hAnsi="Times New Roman"/>
                <w:sz w:val="28"/>
                <w:szCs w:val="28"/>
              </w:rPr>
            </w:pPr>
          </w:p>
        </w:tc>
        <w:tc>
          <w:tcPr>
            <w:tcW w:w="1275" w:type="dxa"/>
            <w:tcBorders>
              <w:top w:val="single" w:sz="4" w:space="0" w:color="auto"/>
              <w:left w:val="single" w:sz="4" w:space="0" w:color="auto"/>
              <w:bottom w:val="single" w:sz="4" w:space="0" w:color="auto"/>
              <w:right w:val="single" w:sz="4" w:space="0" w:color="auto"/>
            </w:tcBorders>
          </w:tcPr>
          <w:p w:rsidR="00297447" w:rsidRPr="00FF6014" w:rsidRDefault="00297447" w:rsidP="00822B00">
            <w:pPr>
              <w:pStyle w:val="a3"/>
              <w:rPr>
                <w:rFonts w:ascii="Times New Roman" w:hAnsi="Times New Roman"/>
                <w:sz w:val="28"/>
                <w:szCs w:val="28"/>
              </w:rPr>
            </w:pPr>
            <w:r w:rsidRPr="00FF6014">
              <w:rPr>
                <w:rFonts w:ascii="Times New Roman" w:hAnsi="Times New Roman"/>
                <w:sz w:val="28"/>
                <w:szCs w:val="28"/>
              </w:rPr>
              <w:t>-</w:t>
            </w:r>
          </w:p>
        </w:tc>
        <w:tc>
          <w:tcPr>
            <w:tcW w:w="1188" w:type="dxa"/>
            <w:tcBorders>
              <w:top w:val="single" w:sz="4" w:space="0" w:color="auto"/>
              <w:left w:val="single" w:sz="4" w:space="0" w:color="auto"/>
              <w:bottom w:val="single" w:sz="4" w:space="0" w:color="auto"/>
              <w:right w:val="single" w:sz="4" w:space="0" w:color="auto"/>
            </w:tcBorders>
          </w:tcPr>
          <w:p w:rsidR="00297447" w:rsidRPr="00FF6014" w:rsidRDefault="00297447" w:rsidP="00822B00">
            <w:pPr>
              <w:pStyle w:val="a3"/>
              <w:rPr>
                <w:rFonts w:ascii="Times New Roman" w:hAnsi="Times New Roman"/>
                <w:sz w:val="28"/>
                <w:szCs w:val="28"/>
              </w:rPr>
            </w:pPr>
          </w:p>
        </w:tc>
      </w:tr>
      <w:tr w:rsidR="00297447" w:rsidRPr="00292662" w:rsidTr="00822B00">
        <w:tc>
          <w:tcPr>
            <w:tcW w:w="540" w:type="dxa"/>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rPr>
                <w:rFonts w:ascii="Times New Roman" w:hAnsi="Times New Roman"/>
                <w:sz w:val="28"/>
                <w:szCs w:val="28"/>
              </w:rPr>
            </w:pPr>
            <w:r w:rsidRPr="00292662">
              <w:rPr>
                <w:rFonts w:ascii="Times New Roman" w:hAnsi="Times New Roman"/>
                <w:sz w:val="28"/>
                <w:szCs w:val="28"/>
              </w:rPr>
              <w:t>6</w:t>
            </w:r>
          </w:p>
        </w:tc>
        <w:tc>
          <w:tcPr>
            <w:tcW w:w="6231"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sz w:val="28"/>
                <w:szCs w:val="28"/>
              </w:rPr>
            </w:pPr>
            <w:r w:rsidRPr="00292662">
              <w:rPr>
                <w:rFonts w:ascii="Times New Roman" w:hAnsi="Times New Roman"/>
                <w:sz w:val="28"/>
                <w:szCs w:val="28"/>
              </w:rPr>
              <w:t>Уровень регистрируемой безработицы (от численности экономически активного населения)</w:t>
            </w:r>
          </w:p>
        </w:tc>
        <w:tc>
          <w:tcPr>
            <w:tcW w:w="1559"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sz w:val="28"/>
                <w:szCs w:val="28"/>
              </w:rPr>
            </w:pPr>
            <w:r w:rsidRPr="00292662">
              <w:rPr>
                <w:rFonts w:ascii="Times New Roman" w:hAnsi="Times New Roman"/>
                <w:sz w:val="28"/>
                <w:szCs w:val="28"/>
              </w:rPr>
              <w:t>%</w:t>
            </w:r>
          </w:p>
        </w:tc>
        <w:tc>
          <w:tcPr>
            <w:tcW w:w="1276" w:type="dxa"/>
            <w:tcBorders>
              <w:top w:val="single" w:sz="4" w:space="0" w:color="auto"/>
              <w:left w:val="single" w:sz="4" w:space="0" w:color="auto"/>
              <w:bottom w:val="single" w:sz="4" w:space="0" w:color="auto"/>
              <w:right w:val="single" w:sz="4" w:space="0" w:color="auto"/>
            </w:tcBorders>
          </w:tcPr>
          <w:p w:rsidR="00297447" w:rsidRPr="00FF6014" w:rsidRDefault="00297447" w:rsidP="00822B00">
            <w:pPr>
              <w:pStyle w:val="a3"/>
              <w:rPr>
                <w:rFonts w:ascii="Times New Roman" w:hAnsi="Times New Roman"/>
                <w:sz w:val="28"/>
                <w:szCs w:val="28"/>
              </w:rPr>
            </w:pPr>
            <w:r w:rsidRPr="00FF6014">
              <w:rPr>
                <w:rFonts w:ascii="Times New Roman" w:hAnsi="Times New Roman"/>
                <w:sz w:val="28"/>
                <w:szCs w:val="28"/>
              </w:rPr>
              <w:t>0</w:t>
            </w:r>
          </w:p>
        </w:tc>
        <w:tc>
          <w:tcPr>
            <w:tcW w:w="1275" w:type="dxa"/>
            <w:tcBorders>
              <w:top w:val="single" w:sz="4" w:space="0" w:color="auto"/>
              <w:left w:val="single" w:sz="4" w:space="0" w:color="auto"/>
              <w:bottom w:val="single" w:sz="4" w:space="0" w:color="auto"/>
              <w:right w:val="single" w:sz="4" w:space="0" w:color="auto"/>
            </w:tcBorders>
          </w:tcPr>
          <w:p w:rsidR="00297447" w:rsidRPr="00FF6014" w:rsidRDefault="00297447" w:rsidP="00822B00">
            <w:pPr>
              <w:pStyle w:val="a3"/>
              <w:rPr>
                <w:rFonts w:ascii="Times New Roman" w:hAnsi="Times New Roman"/>
                <w:sz w:val="28"/>
                <w:szCs w:val="28"/>
              </w:rPr>
            </w:pPr>
            <w:r w:rsidRPr="00FF6014">
              <w:rPr>
                <w:rFonts w:ascii="Times New Roman" w:hAnsi="Times New Roman"/>
                <w:sz w:val="28"/>
                <w:szCs w:val="28"/>
              </w:rPr>
              <w:t>0</w:t>
            </w:r>
          </w:p>
        </w:tc>
        <w:tc>
          <w:tcPr>
            <w:tcW w:w="1188" w:type="dxa"/>
            <w:tcBorders>
              <w:top w:val="single" w:sz="4" w:space="0" w:color="auto"/>
              <w:left w:val="single" w:sz="4" w:space="0" w:color="auto"/>
              <w:bottom w:val="single" w:sz="4" w:space="0" w:color="auto"/>
              <w:right w:val="single" w:sz="4" w:space="0" w:color="auto"/>
            </w:tcBorders>
          </w:tcPr>
          <w:p w:rsidR="00297447" w:rsidRPr="00FF6014" w:rsidRDefault="00297447" w:rsidP="00822B00">
            <w:pPr>
              <w:pStyle w:val="a3"/>
              <w:rPr>
                <w:rFonts w:ascii="Times New Roman" w:hAnsi="Times New Roman"/>
                <w:sz w:val="28"/>
                <w:szCs w:val="28"/>
              </w:rPr>
            </w:pPr>
            <w:r w:rsidRPr="00FF6014">
              <w:rPr>
                <w:rFonts w:ascii="Times New Roman" w:hAnsi="Times New Roman"/>
                <w:sz w:val="28"/>
                <w:szCs w:val="28"/>
              </w:rPr>
              <w:t>0</w:t>
            </w:r>
          </w:p>
        </w:tc>
      </w:tr>
      <w:tr w:rsidR="00297447" w:rsidRPr="00292662" w:rsidTr="00822B00">
        <w:tc>
          <w:tcPr>
            <w:tcW w:w="540" w:type="dxa"/>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rPr>
                <w:rFonts w:ascii="Times New Roman" w:hAnsi="Times New Roman"/>
                <w:sz w:val="28"/>
                <w:szCs w:val="28"/>
              </w:rPr>
            </w:pPr>
            <w:r w:rsidRPr="00292662">
              <w:rPr>
                <w:rFonts w:ascii="Times New Roman" w:hAnsi="Times New Roman"/>
                <w:sz w:val="28"/>
                <w:szCs w:val="28"/>
              </w:rPr>
              <w:t>7</w:t>
            </w:r>
          </w:p>
        </w:tc>
        <w:tc>
          <w:tcPr>
            <w:tcW w:w="6231"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sz w:val="28"/>
                <w:szCs w:val="28"/>
              </w:rPr>
            </w:pPr>
            <w:r w:rsidRPr="00292662">
              <w:rPr>
                <w:rFonts w:ascii="Times New Roman" w:hAnsi="Times New Roman"/>
                <w:sz w:val="28"/>
                <w:szCs w:val="28"/>
              </w:rPr>
              <w:t>Средний размер семьи</w:t>
            </w:r>
          </w:p>
        </w:tc>
        <w:tc>
          <w:tcPr>
            <w:tcW w:w="1559"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sz w:val="28"/>
                <w:szCs w:val="28"/>
              </w:rPr>
            </w:pPr>
            <w:r w:rsidRPr="00292662">
              <w:rPr>
                <w:rFonts w:ascii="Times New Roman" w:hAnsi="Times New Roman"/>
                <w:sz w:val="28"/>
                <w:szCs w:val="28"/>
              </w:rPr>
              <w:t>чел.</w:t>
            </w:r>
          </w:p>
        </w:tc>
        <w:tc>
          <w:tcPr>
            <w:tcW w:w="1276" w:type="dxa"/>
            <w:tcBorders>
              <w:top w:val="single" w:sz="4" w:space="0" w:color="auto"/>
              <w:left w:val="single" w:sz="4" w:space="0" w:color="auto"/>
              <w:bottom w:val="single" w:sz="4" w:space="0" w:color="auto"/>
              <w:right w:val="single" w:sz="4" w:space="0" w:color="auto"/>
            </w:tcBorders>
          </w:tcPr>
          <w:p w:rsidR="00297447" w:rsidRPr="00920A75" w:rsidRDefault="00297447" w:rsidP="00822B00">
            <w:pPr>
              <w:pStyle w:val="a3"/>
              <w:rPr>
                <w:rFonts w:ascii="Times New Roman" w:hAnsi="Times New Roman"/>
                <w:sz w:val="28"/>
                <w:szCs w:val="28"/>
              </w:rPr>
            </w:pPr>
            <w:r w:rsidRPr="00920A75">
              <w:rPr>
                <w:rFonts w:ascii="Times New Roman" w:hAnsi="Times New Roman"/>
                <w:sz w:val="28"/>
                <w:szCs w:val="28"/>
              </w:rPr>
              <w:t>3</w:t>
            </w:r>
          </w:p>
        </w:tc>
        <w:tc>
          <w:tcPr>
            <w:tcW w:w="1275" w:type="dxa"/>
            <w:tcBorders>
              <w:top w:val="single" w:sz="4" w:space="0" w:color="auto"/>
              <w:left w:val="single" w:sz="4" w:space="0" w:color="auto"/>
              <w:bottom w:val="single" w:sz="4" w:space="0" w:color="auto"/>
              <w:right w:val="single" w:sz="4" w:space="0" w:color="auto"/>
            </w:tcBorders>
          </w:tcPr>
          <w:p w:rsidR="00297447" w:rsidRPr="00920A75" w:rsidRDefault="00297447" w:rsidP="00822B00">
            <w:pPr>
              <w:pStyle w:val="a3"/>
              <w:rPr>
                <w:rFonts w:ascii="Times New Roman" w:hAnsi="Times New Roman"/>
                <w:sz w:val="28"/>
                <w:szCs w:val="28"/>
              </w:rPr>
            </w:pPr>
            <w:r w:rsidRPr="00920A75">
              <w:rPr>
                <w:rFonts w:ascii="Times New Roman" w:hAnsi="Times New Roman"/>
                <w:sz w:val="28"/>
                <w:szCs w:val="28"/>
              </w:rPr>
              <w:t>3</w:t>
            </w:r>
          </w:p>
        </w:tc>
        <w:tc>
          <w:tcPr>
            <w:tcW w:w="1188" w:type="dxa"/>
            <w:tcBorders>
              <w:top w:val="single" w:sz="4" w:space="0" w:color="auto"/>
              <w:left w:val="single" w:sz="4" w:space="0" w:color="auto"/>
              <w:bottom w:val="single" w:sz="4" w:space="0" w:color="auto"/>
              <w:right w:val="single" w:sz="4" w:space="0" w:color="auto"/>
            </w:tcBorders>
          </w:tcPr>
          <w:p w:rsidR="00297447" w:rsidRPr="00920A75" w:rsidRDefault="00297447" w:rsidP="00822B00">
            <w:pPr>
              <w:pStyle w:val="a3"/>
              <w:rPr>
                <w:rFonts w:ascii="Times New Roman" w:hAnsi="Times New Roman"/>
                <w:sz w:val="28"/>
                <w:szCs w:val="28"/>
              </w:rPr>
            </w:pPr>
            <w:r w:rsidRPr="00920A75">
              <w:rPr>
                <w:rFonts w:ascii="Times New Roman" w:hAnsi="Times New Roman"/>
                <w:sz w:val="28"/>
                <w:szCs w:val="28"/>
              </w:rPr>
              <w:t>3</w:t>
            </w:r>
          </w:p>
        </w:tc>
      </w:tr>
    </w:tbl>
    <w:p w:rsidR="00297447" w:rsidRPr="00292662" w:rsidRDefault="00297447" w:rsidP="00297447">
      <w:pPr>
        <w:pStyle w:val="a3"/>
        <w:rPr>
          <w:rFonts w:ascii="Times New Roman" w:hAnsi="Times New Roman"/>
          <w:sz w:val="28"/>
          <w:szCs w:val="28"/>
        </w:rPr>
      </w:pPr>
    </w:p>
    <w:p w:rsidR="00297447" w:rsidRPr="00292662" w:rsidRDefault="00297447" w:rsidP="00297447">
      <w:pPr>
        <w:pStyle w:val="a3"/>
        <w:rPr>
          <w:rFonts w:ascii="Times New Roman" w:hAnsi="Times New Roman"/>
          <w:bCs/>
          <w:i/>
          <w:sz w:val="28"/>
          <w:szCs w:val="28"/>
          <w:u w:val="single"/>
        </w:rPr>
      </w:pPr>
    </w:p>
    <w:p w:rsidR="00297447" w:rsidRPr="00292662" w:rsidRDefault="00297447" w:rsidP="00297447">
      <w:pPr>
        <w:pStyle w:val="a3"/>
        <w:rPr>
          <w:rFonts w:ascii="Times New Roman" w:hAnsi="Times New Roman"/>
          <w:b/>
          <w:i/>
          <w:sz w:val="28"/>
          <w:szCs w:val="28"/>
          <w:u w:val="single"/>
        </w:rPr>
      </w:pPr>
      <w:r w:rsidRPr="00292662">
        <w:rPr>
          <w:rFonts w:ascii="Times New Roman" w:hAnsi="Times New Roman"/>
          <w:b/>
          <w:i/>
          <w:sz w:val="28"/>
          <w:szCs w:val="28"/>
          <w:u w:val="single"/>
        </w:rPr>
        <w:t>Основные мероприятия Программы</w:t>
      </w:r>
    </w:p>
    <w:p w:rsidR="00297447" w:rsidRPr="00292662" w:rsidRDefault="00297447" w:rsidP="00297447">
      <w:pPr>
        <w:pStyle w:val="a3"/>
        <w:rPr>
          <w:rFonts w:ascii="Times New Roman" w:hAnsi="Times New Roman"/>
          <w:b/>
          <w:sz w:val="28"/>
          <w:szCs w:val="28"/>
        </w:rPr>
      </w:pPr>
      <w:r w:rsidRPr="00292662">
        <w:rPr>
          <w:rFonts w:ascii="Times New Roman" w:hAnsi="Times New Roman"/>
          <w:b/>
          <w:sz w:val="28"/>
          <w:szCs w:val="28"/>
        </w:rPr>
        <w:t>Таблица 4</w:t>
      </w:r>
    </w:p>
    <w:tbl>
      <w:tblPr>
        <w:tblW w:w="9004" w:type="dxa"/>
        <w:tblLayout w:type="fixed"/>
        <w:tblCellMar>
          <w:left w:w="70" w:type="dxa"/>
          <w:right w:w="70" w:type="dxa"/>
        </w:tblCellMar>
        <w:tblLook w:val="0000"/>
      </w:tblPr>
      <w:tblGrid>
        <w:gridCol w:w="567"/>
        <w:gridCol w:w="7087"/>
        <w:gridCol w:w="1350"/>
      </w:tblGrid>
      <w:tr w:rsidR="00297447" w:rsidRPr="00292662" w:rsidTr="00822B00">
        <w:trPr>
          <w:cantSplit/>
          <w:trHeight w:val="360"/>
        </w:trPr>
        <w:tc>
          <w:tcPr>
            <w:tcW w:w="567" w:type="dxa"/>
            <w:tcBorders>
              <w:top w:val="single" w:sz="6" w:space="0" w:color="auto"/>
              <w:left w:val="single" w:sz="6" w:space="0" w:color="auto"/>
              <w:bottom w:val="single" w:sz="6" w:space="0" w:color="auto"/>
              <w:right w:val="single" w:sz="6" w:space="0" w:color="auto"/>
            </w:tcBorders>
            <w:shd w:val="clear" w:color="auto" w:fill="D9D9D9"/>
          </w:tcPr>
          <w:p w:rsidR="00297447" w:rsidRPr="00292662" w:rsidRDefault="00297447" w:rsidP="00822B00">
            <w:pPr>
              <w:pStyle w:val="a3"/>
              <w:rPr>
                <w:rFonts w:ascii="Times New Roman" w:hAnsi="Times New Roman"/>
                <w:b/>
                <w:sz w:val="28"/>
                <w:szCs w:val="28"/>
              </w:rPr>
            </w:pPr>
            <w:r w:rsidRPr="00292662">
              <w:rPr>
                <w:rFonts w:ascii="Times New Roman" w:hAnsi="Times New Roman"/>
                <w:b/>
                <w:sz w:val="28"/>
                <w:szCs w:val="28"/>
              </w:rPr>
              <w:t xml:space="preserve">№ </w:t>
            </w:r>
            <w:r w:rsidRPr="00292662">
              <w:rPr>
                <w:rFonts w:ascii="Times New Roman" w:hAnsi="Times New Roman"/>
                <w:b/>
                <w:sz w:val="28"/>
                <w:szCs w:val="28"/>
              </w:rPr>
              <w:br/>
            </w:r>
            <w:proofErr w:type="spellStart"/>
            <w:proofErr w:type="gramStart"/>
            <w:r w:rsidRPr="00292662">
              <w:rPr>
                <w:rFonts w:ascii="Times New Roman" w:hAnsi="Times New Roman"/>
                <w:b/>
                <w:sz w:val="28"/>
                <w:szCs w:val="28"/>
              </w:rPr>
              <w:t>п</w:t>
            </w:r>
            <w:proofErr w:type="spellEnd"/>
            <w:proofErr w:type="gramEnd"/>
            <w:r w:rsidRPr="00292662">
              <w:rPr>
                <w:rFonts w:ascii="Times New Roman" w:hAnsi="Times New Roman"/>
                <w:b/>
                <w:sz w:val="28"/>
                <w:szCs w:val="28"/>
              </w:rPr>
              <w:t>/</w:t>
            </w:r>
            <w:proofErr w:type="spellStart"/>
            <w:r w:rsidRPr="00292662">
              <w:rPr>
                <w:rFonts w:ascii="Times New Roman" w:hAnsi="Times New Roman"/>
                <w:b/>
                <w:sz w:val="28"/>
                <w:szCs w:val="28"/>
              </w:rPr>
              <w:t>п</w:t>
            </w:r>
            <w:proofErr w:type="spellEnd"/>
          </w:p>
        </w:tc>
        <w:tc>
          <w:tcPr>
            <w:tcW w:w="7087" w:type="dxa"/>
            <w:tcBorders>
              <w:top w:val="single" w:sz="6" w:space="0" w:color="auto"/>
              <w:left w:val="single" w:sz="6" w:space="0" w:color="auto"/>
              <w:bottom w:val="single" w:sz="6" w:space="0" w:color="auto"/>
              <w:right w:val="single" w:sz="6" w:space="0" w:color="auto"/>
            </w:tcBorders>
            <w:shd w:val="clear" w:color="auto" w:fill="D9D9D9"/>
          </w:tcPr>
          <w:p w:rsidR="00297447" w:rsidRPr="00292662" w:rsidRDefault="00297447" w:rsidP="00822B00">
            <w:pPr>
              <w:pStyle w:val="a3"/>
              <w:rPr>
                <w:rFonts w:ascii="Times New Roman" w:hAnsi="Times New Roman"/>
                <w:b/>
                <w:sz w:val="28"/>
                <w:szCs w:val="28"/>
              </w:rPr>
            </w:pPr>
            <w:r w:rsidRPr="00292662">
              <w:rPr>
                <w:rFonts w:ascii="Times New Roman" w:hAnsi="Times New Roman"/>
                <w:b/>
                <w:sz w:val="28"/>
                <w:szCs w:val="28"/>
              </w:rPr>
              <w:t>Технические мероприятия</w:t>
            </w:r>
          </w:p>
        </w:tc>
        <w:tc>
          <w:tcPr>
            <w:tcW w:w="1350" w:type="dxa"/>
            <w:tcBorders>
              <w:top w:val="single" w:sz="6" w:space="0" w:color="auto"/>
              <w:left w:val="single" w:sz="6" w:space="0" w:color="auto"/>
              <w:bottom w:val="single" w:sz="6" w:space="0" w:color="auto"/>
              <w:right w:val="single" w:sz="6" w:space="0" w:color="auto"/>
            </w:tcBorders>
            <w:shd w:val="clear" w:color="auto" w:fill="D9D9D9"/>
          </w:tcPr>
          <w:p w:rsidR="00297447" w:rsidRPr="00292662" w:rsidRDefault="00297447" w:rsidP="00822B00">
            <w:pPr>
              <w:pStyle w:val="a3"/>
              <w:rPr>
                <w:rFonts w:ascii="Times New Roman" w:hAnsi="Times New Roman"/>
                <w:b/>
                <w:sz w:val="28"/>
                <w:szCs w:val="28"/>
              </w:rPr>
            </w:pPr>
            <w:r w:rsidRPr="00292662">
              <w:rPr>
                <w:rFonts w:ascii="Times New Roman" w:hAnsi="Times New Roman"/>
                <w:b/>
                <w:sz w:val="28"/>
                <w:szCs w:val="28"/>
              </w:rPr>
              <w:t>Всего,</w:t>
            </w:r>
            <w:r w:rsidRPr="00292662">
              <w:rPr>
                <w:rFonts w:ascii="Times New Roman" w:hAnsi="Times New Roman"/>
                <w:b/>
                <w:sz w:val="28"/>
                <w:szCs w:val="28"/>
              </w:rPr>
              <w:br/>
              <w:t>тыс. руб.</w:t>
            </w:r>
          </w:p>
        </w:tc>
      </w:tr>
      <w:tr w:rsidR="00297447" w:rsidRPr="00292662" w:rsidTr="00822B00">
        <w:trPr>
          <w:cantSplit/>
          <w:trHeight w:val="240"/>
        </w:trPr>
        <w:tc>
          <w:tcPr>
            <w:tcW w:w="9004" w:type="dxa"/>
            <w:gridSpan w:val="3"/>
            <w:tcBorders>
              <w:top w:val="single" w:sz="6" w:space="0" w:color="auto"/>
              <w:left w:val="single" w:sz="6" w:space="0" w:color="auto"/>
              <w:bottom w:val="single" w:sz="6" w:space="0" w:color="auto"/>
              <w:right w:val="single" w:sz="6" w:space="0" w:color="auto"/>
            </w:tcBorders>
          </w:tcPr>
          <w:p w:rsidR="00297447" w:rsidRPr="00292662" w:rsidRDefault="00297447" w:rsidP="00822B00">
            <w:pPr>
              <w:pStyle w:val="a3"/>
              <w:rPr>
                <w:rFonts w:ascii="Times New Roman" w:hAnsi="Times New Roman"/>
                <w:i/>
                <w:sz w:val="28"/>
                <w:szCs w:val="28"/>
                <w:highlight w:val="yellow"/>
              </w:rPr>
            </w:pPr>
            <w:r w:rsidRPr="00292662">
              <w:rPr>
                <w:rFonts w:ascii="Times New Roman" w:hAnsi="Times New Roman"/>
                <w:i/>
                <w:sz w:val="28"/>
                <w:szCs w:val="28"/>
              </w:rPr>
              <w:t>Утилизация мусора ТБО</w:t>
            </w:r>
          </w:p>
        </w:tc>
      </w:tr>
      <w:tr w:rsidR="00297447" w:rsidRPr="00292662" w:rsidTr="00822B00">
        <w:trPr>
          <w:cantSplit/>
          <w:trHeight w:val="360"/>
        </w:trPr>
        <w:tc>
          <w:tcPr>
            <w:tcW w:w="567" w:type="dxa"/>
            <w:tcBorders>
              <w:top w:val="single" w:sz="6" w:space="0" w:color="auto"/>
              <w:left w:val="single" w:sz="6" w:space="0" w:color="auto"/>
              <w:bottom w:val="single" w:sz="6" w:space="0" w:color="auto"/>
              <w:right w:val="single" w:sz="6" w:space="0" w:color="auto"/>
            </w:tcBorders>
          </w:tcPr>
          <w:p w:rsidR="00297447" w:rsidRPr="00292662" w:rsidRDefault="00297447" w:rsidP="00822B00">
            <w:pPr>
              <w:pStyle w:val="a3"/>
              <w:rPr>
                <w:rFonts w:ascii="Times New Roman" w:hAnsi="Times New Roman"/>
                <w:sz w:val="28"/>
                <w:szCs w:val="28"/>
              </w:rPr>
            </w:pPr>
            <w:r w:rsidRPr="00292662">
              <w:rPr>
                <w:rFonts w:ascii="Times New Roman" w:hAnsi="Times New Roman"/>
                <w:sz w:val="28"/>
                <w:szCs w:val="28"/>
              </w:rPr>
              <w:t>1</w:t>
            </w:r>
          </w:p>
        </w:tc>
        <w:tc>
          <w:tcPr>
            <w:tcW w:w="7087" w:type="dxa"/>
            <w:tcBorders>
              <w:top w:val="single" w:sz="6" w:space="0" w:color="auto"/>
              <w:left w:val="single" w:sz="6" w:space="0" w:color="auto"/>
              <w:bottom w:val="single" w:sz="6" w:space="0" w:color="auto"/>
              <w:right w:val="single" w:sz="6" w:space="0" w:color="auto"/>
            </w:tcBorders>
          </w:tcPr>
          <w:p w:rsidR="00297447" w:rsidRPr="00292662" w:rsidRDefault="00297447" w:rsidP="00822B00">
            <w:pPr>
              <w:pStyle w:val="a3"/>
              <w:rPr>
                <w:rFonts w:ascii="Times New Roman" w:hAnsi="Times New Roman"/>
                <w:sz w:val="28"/>
                <w:szCs w:val="28"/>
              </w:rPr>
            </w:pPr>
            <w:r w:rsidRPr="00292662">
              <w:rPr>
                <w:rFonts w:ascii="Times New Roman" w:hAnsi="Times New Roman"/>
                <w:sz w:val="28"/>
                <w:szCs w:val="28"/>
              </w:rPr>
              <w:t xml:space="preserve">Контейнер  накопительный для отходов емкостью </w:t>
            </w:r>
            <w:r>
              <w:rPr>
                <w:rFonts w:ascii="Times New Roman" w:hAnsi="Times New Roman"/>
                <w:sz w:val="28"/>
                <w:szCs w:val="28"/>
              </w:rPr>
              <w:t>0,75</w:t>
            </w:r>
            <w:r w:rsidRPr="00292662">
              <w:rPr>
                <w:rFonts w:ascii="Times New Roman" w:hAnsi="Times New Roman"/>
                <w:sz w:val="28"/>
                <w:szCs w:val="28"/>
              </w:rPr>
              <w:t>м</w:t>
            </w:r>
            <w:r w:rsidRPr="00292662">
              <w:rPr>
                <w:rFonts w:ascii="Times New Roman" w:hAnsi="Times New Roman"/>
                <w:sz w:val="28"/>
                <w:szCs w:val="28"/>
                <w:vertAlign w:val="superscript"/>
              </w:rPr>
              <w:t>3</w:t>
            </w:r>
            <w:r>
              <w:rPr>
                <w:rFonts w:ascii="Times New Roman" w:hAnsi="Times New Roman"/>
                <w:sz w:val="28"/>
                <w:szCs w:val="28"/>
                <w:vertAlign w:val="superscript"/>
              </w:rPr>
              <w:t xml:space="preserve"> </w:t>
            </w:r>
            <w:r>
              <w:rPr>
                <w:rFonts w:ascii="Times New Roman" w:hAnsi="Times New Roman"/>
                <w:sz w:val="28"/>
                <w:szCs w:val="28"/>
              </w:rPr>
              <w:t>(23</w:t>
            </w:r>
            <w:r w:rsidRPr="00292662">
              <w:rPr>
                <w:rFonts w:ascii="Times New Roman" w:hAnsi="Times New Roman"/>
                <w:sz w:val="28"/>
                <w:szCs w:val="28"/>
              </w:rPr>
              <w:t>шт.)</w:t>
            </w:r>
          </w:p>
        </w:tc>
        <w:tc>
          <w:tcPr>
            <w:tcW w:w="1350" w:type="dxa"/>
            <w:tcBorders>
              <w:top w:val="single" w:sz="6" w:space="0" w:color="auto"/>
              <w:left w:val="single" w:sz="6" w:space="0" w:color="auto"/>
              <w:bottom w:val="single" w:sz="6" w:space="0" w:color="auto"/>
              <w:right w:val="single" w:sz="6" w:space="0" w:color="auto"/>
            </w:tcBorders>
          </w:tcPr>
          <w:p w:rsidR="00297447" w:rsidRPr="001C1088" w:rsidRDefault="00297447" w:rsidP="00822B00">
            <w:pPr>
              <w:pStyle w:val="a3"/>
              <w:rPr>
                <w:rFonts w:ascii="Times New Roman" w:hAnsi="Times New Roman"/>
                <w:sz w:val="28"/>
                <w:szCs w:val="28"/>
              </w:rPr>
            </w:pPr>
            <w:r>
              <w:rPr>
                <w:rFonts w:ascii="Times New Roman" w:hAnsi="Times New Roman"/>
                <w:sz w:val="28"/>
                <w:szCs w:val="28"/>
              </w:rPr>
              <w:t>161,0</w:t>
            </w:r>
          </w:p>
        </w:tc>
      </w:tr>
      <w:tr w:rsidR="00297447" w:rsidRPr="00292662" w:rsidTr="00822B00">
        <w:trPr>
          <w:cantSplit/>
          <w:trHeight w:val="240"/>
        </w:trPr>
        <w:tc>
          <w:tcPr>
            <w:tcW w:w="567" w:type="dxa"/>
            <w:tcBorders>
              <w:top w:val="single" w:sz="6" w:space="0" w:color="auto"/>
              <w:left w:val="single" w:sz="6" w:space="0" w:color="auto"/>
              <w:bottom w:val="single" w:sz="6" w:space="0" w:color="auto"/>
              <w:right w:val="single" w:sz="6" w:space="0" w:color="auto"/>
            </w:tcBorders>
          </w:tcPr>
          <w:p w:rsidR="00297447" w:rsidRPr="00292662" w:rsidRDefault="00297447" w:rsidP="00822B00">
            <w:pPr>
              <w:pStyle w:val="a3"/>
              <w:rPr>
                <w:rFonts w:ascii="Times New Roman" w:hAnsi="Times New Roman"/>
                <w:sz w:val="28"/>
                <w:szCs w:val="28"/>
                <w:highlight w:val="yellow"/>
              </w:rPr>
            </w:pPr>
          </w:p>
        </w:tc>
        <w:tc>
          <w:tcPr>
            <w:tcW w:w="7087" w:type="dxa"/>
            <w:tcBorders>
              <w:top w:val="single" w:sz="6" w:space="0" w:color="auto"/>
              <w:left w:val="single" w:sz="6" w:space="0" w:color="auto"/>
              <w:bottom w:val="single" w:sz="6" w:space="0" w:color="auto"/>
              <w:right w:val="single" w:sz="6" w:space="0" w:color="auto"/>
            </w:tcBorders>
          </w:tcPr>
          <w:p w:rsidR="00297447" w:rsidRPr="00292662" w:rsidRDefault="00297447" w:rsidP="00822B00">
            <w:pPr>
              <w:pStyle w:val="a3"/>
              <w:rPr>
                <w:rFonts w:ascii="Times New Roman" w:hAnsi="Times New Roman"/>
                <w:b/>
                <w:sz w:val="28"/>
                <w:szCs w:val="28"/>
              </w:rPr>
            </w:pPr>
            <w:r w:rsidRPr="00292662">
              <w:rPr>
                <w:rFonts w:ascii="Times New Roman" w:hAnsi="Times New Roman"/>
                <w:b/>
                <w:sz w:val="28"/>
                <w:szCs w:val="28"/>
              </w:rPr>
              <w:t xml:space="preserve">ИТОГО </w:t>
            </w:r>
          </w:p>
        </w:tc>
        <w:tc>
          <w:tcPr>
            <w:tcW w:w="1350" w:type="dxa"/>
            <w:tcBorders>
              <w:top w:val="single" w:sz="6" w:space="0" w:color="auto"/>
              <w:left w:val="single" w:sz="6" w:space="0" w:color="auto"/>
              <w:bottom w:val="single" w:sz="6" w:space="0" w:color="auto"/>
              <w:right w:val="single" w:sz="6" w:space="0" w:color="auto"/>
            </w:tcBorders>
          </w:tcPr>
          <w:p w:rsidR="00297447" w:rsidRPr="001C1088" w:rsidRDefault="00297447" w:rsidP="00822B00">
            <w:pPr>
              <w:pStyle w:val="a3"/>
              <w:rPr>
                <w:rFonts w:ascii="Times New Roman" w:hAnsi="Times New Roman"/>
                <w:sz w:val="28"/>
                <w:szCs w:val="28"/>
              </w:rPr>
            </w:pPr>
            <w:r>
              <w:rPr>
                <w:rFonts w:ascii="Times New Roman" w:hAnsi="Times New Roman"/>
                <w:sz w:val="28"/>
                <w:szCs w:val="28"/>
              </w:rPr>
              <w:t>161,0</w:t>
            </w:r>
          </w:p>
        </w:tc>
      </w:tr>
      <w:tr w:rsidR="00297447" w:rsidRPr="00292662" w:rsidTr="00822B00">
        <w:trPr>
          <w:cantSplit/>
          <w:trHeight w:val="240"/>
        </w:trPr>
        <w:tc>
          <w:tcPr>
            <w:tcW w:w="9004" w:type="dxa"/>
            <w:gridSpan w:val="3"/>
            <w:tcBorders>
              <w:top w:val="single" w:sz="6" w:space="0" w:color="auto"/>
              <w:left w:val="single" w:sz="6" w:space="0" w:color="auto"/>
              <w:bottom w:val="single" w:sz="6" w:space="0" w:color="auto"/>
              <w:right w:val="single" w:sz="6" w:space="0" w:color="auto"/>
            </w:tcBorders>
          </w:tcPr>
          <w:p w:rsidR="00297447" w:rsidRPr="00014277" w:rsidRDefault="00297447" w:rsidP="00822B00">
            <w:pPr>
              <w:pStyle w:val="a3"/>
              <w:rPr>
                <w:rFonts w:ascii="Times New Roman" w:hAnsi="Times New Roman"/>
                <w:i/>
                <w:sz w:val="28"/>
                <w:szCs w:val="28"/>
                <w:highlight w:val="yellow"/>
              </w:rPr>
            </w:pPr>
            <w:r w:rsidRPr="00014277">
              <w:rPr>
                <w:rFonts w:ascii="Times New Roman" w:hAnsi="Times New Roman"/>
                <w:i/>
                <w:sz w:val="28"/>
                <w:szCs w:val="28"/>
              </w:rPr>
              <w:t xml:space="preserve">Электроснабжение </w:t>
            </w:r>
          </w:p>
        </w:tc>
      </w:tr>
      <w:tr w:rsidR="00297447" w:rsidRPr="00292662" w:rsidTr="00822B00">
        <w:trPr>
          <w:cantSplit/>
          <w:trHeight w:val="240"/>
        </w:trPr>
        <w:tc>
          <w:tcPr>
            <w:tcW w:w="567" w:type="dxa"/>
            <w:tcBorders>
              <w:top w:val="single" w:sz="6" w:space="0" w:color="auto"/>
              <w:left w:val="single" w:sz="6" w:space="0" w:color="auto"/>
              <w:bottom w:val="single" w:sz="6" w:space="0" w:color="auto"/>
              <w:right w:val="single" w:sz="6" w:space="0" w:color="auto"/>
            </w:tcBorders>
          </w:tcPr>
          <w:p w:rsidR="00297447" w:rsidRPr="00292662" w:rsidRDefault="00297447" w:rsidP="00822B00">
            <w:pPr>
              <w:pStyle w:val="a3"/>
              <w:rPr>
                <w:rFonts w:ascii="Times New Roman" w:hAnsi="Times New Roman"/>
                <w:sz w:val="28"/>
                <w:szCs w:val="28"/>
              </w:rPr>
            </w:pPr>
            <w:r w:rsidRPr="00292662">
              <w:rPr>
                <w:rFonts w:ascii="Times New Roman" w:hAnsi="Times New Roman"/>
                <w:sz w:val="28"/>
                <w:szCs w:val="28"/>
              </w:rPr>
              <w:t>1</w:t>
            </w:r>
          </w:p>
        </w:tc>
        <w:tc>
          <w:tcPr>
            <w:tcW w:w="7087" w:type="dxa"/>
            <w:tcBorders>
              <w:top w:val="single" w:sz="6" w:space="0" w:color="auto"/>
              <w:left w:val="single" w:sz="6" w:space="0" w:color="auto"/>
              <w:bottom w:val="single" w:sz="6" w:space="0" w:color="auto"/>
              <w:right w:val="single" w:sz="6" w:space="0" w:color="auto"/>
            </w:tcBorders>
          </w:tcPr>
          <w:p w:rsidR="00297447" w:rsidRPr="00292662" w:rsidRDefault="00297447" w:rsidP="00822B00">
            <w:pPr>
              <w:pStyle w:val="a3"/>
              <w:rPr>
                <w:rFonts w:ascii="Times New Roman" w:hAnsi="Times New Roman"/>
                <w:sz w:val="28"/>
                <w:szCs w:val="28"/>
              </w:rPr>
            </w:pPr>
            <w:r w:rsidRPr="00292662">
              <w:rPr>
                <w:rFonts w:ascii="Times New Roman" w:hAnsi="Times New Roman"/>
                <w:sz w:val="28"/>
                <w:szCs w:val="28"/>
              </w:rPr>
              <w:t>Замена ламп уличного ос</w:t>
            </w:r>
            <w:r>
              <w:rPr>
                <w:rFonts w:ascii="Times New Roman" w:hAnsi="Times New Roman"/>
                <w:sz w:val="28"/>
                <w:szCs w:val="28"/>
              </w:rPr>
              <w:t xml:space="preserve">вещения </w:t>
            </w:r>
            <w:proofErr w:type="gramStart"/>
            <w:r>
              <w:rPr>
                <w:rFonts w:ascii="Times New Roman" w:hAnsi="Times New Roman"/>
                <w:sz w:val="28"/>
                <w:szCs w:val="28"/>
              </w:rPr>
              <w:t>на</w:t>
            </w:r>
            <w:proofErr w:type="gramEnd"/>
            <w:r>
              <w:rPr>
                <w:rFonts w:ascii="Times New Roman" w:hAnsi="Times New Roman"/>
                <w:sz w:val="28"/>
                <w:szCs w:val="28"/>
              </w:rPr>
              <w:t xml:space="preserve"> энергосберегающие (23</w:t>
            </w:r>
            <w:r w:rsidRPr="00292662">
              <w:rPr>
                <w:rFonts w:ascii="Times New Roman" w:hAnsi="Times New Roman"/>
                <w:sz w:val="28"/>
                <w:szCs w:val="28"/>
              </w:rPr>
              <w:t xml:space="preserve"> шт.)</w:t>
            </w:r>
          </w:p>
        </w:tc>
        <w:tc>
          <w:tcPr>
            <w:tcW w:w="1350" w:type="dxa"/>
            <w:tcBorders>
              <w:top w:val="single" w:sz="6" w:space="0" w:color="auto"/>
              <w:left w:val="single" w:sz="6" w:space="0" w:color="auto"/>
              <w:bottom w:val="single" w:sz="6" w:space="0" w:color="auto"/>
              <w:right w:val="single" w:sz="6" w:space="0" w:color="auto"/>
            </w:tcBorders>
          </w:tcPr>
          <w:p w:rsidR="00297447" w:rsidRPr="00014277" w:rsidRDefault="00297447" w:rsidP="00822B00">
            <w:pPr>
              <w:pStyle w:val="a3"/>
              <w:rPr>
                <w:rFonts w:ascii="Times New Roman" w:hAnsi="Times New Roman"/>
                <w:sz w:val="28"/>
                <w:szCs w:val="28"/>
                <w:highlight w:val="yellow"/>
              </w:rPr>
            </w:pPr>
            <w:r w:rsidRPr="001C1088">
              <w:rPr>
                <w:rFonts w:ascii="Times New Roman" w:hAnsi="Times New Roman"/>
                <w:sz w:val="28"/>
                <w:szCs w:val="28"/>
              </w:rPr>
              <w:t>34</w:t>
            </w:r>
            <w:r>
              <w:rPr>
                <w:rFonts w:ascii="Times New Roman" w:hAnsi="Times New Roman"/>
                <w:sz w:val="28"/>
                <w:szCs w:val="28"/>
              </w:rPr>
              <w:t>,</w:t>
            </w:r>
            <w:r w:rsidRPr="001C1088">
              <w:rPr>
                <w:rFonts w:ascii="Times New Roman" w:hAnsi="Times New Roman"/>
                <w:sz w:val="28"/>
                <w:szCs w:val="28"/>
              </w:rPr>
              <w:t>5</w:t>
            </w:r>
          </w:p>
        </w:tc>
      </w:tr>
      <w:tr w:rsidR="00297447" w:rsidRPr="00292662" w:rsidTr="00822B00">
        <w:trPr>
          <w:cantSplit/>
          <w:trHeight w:val="612"/>
        </w:trPr>
        <w:tc>
          <w:tcPr>
            <w:tcW w:w="567" w:type="dxa"/>
            <w:tcBorders>
              <w:top w:val="single" w:sz="6" w:space="0" w:color="auto"/>
              <w:left w:val="single" w:sz="6" w:space="0" w:color="auto"/>
              <w:bottom w:val="single" w:sz="6" w:space="0" w:color="auto"/>
              <w:right w:val="single" w:sz="6" w:space="0" w:color="auto"/>
            </w:tcBorders>
          </w:tcPr>
          <w:p w:rsidR="00297447" w:rsidRPr="00292662" w:rsidRDefault="00297447" w:rsidP="00822B00">
            <w:pPr>
              <w:pStyle w:val="a3"/>
              <w:rPr>
                <w:rFonts w:ascii="Times New Roman" w:hAnsi="Times New Roman"/>
                <w:sz w:val="28"/>
                <w:szCs w:val="28"/>
                <w:highlight w:val="yellow"/>
              </w:rPr>
            </w:pPr>
          </w:p>
        </w:tc>
        <w:tc>
          <w:tcPr>
            <w:tcW w:w="7087" w:type="dxa"/>
            <w:tcBorders>
              <w:top w:val="single" w:sz="6" w:space="0" w:color="auto"/>
              <w:left w:val="single" w:sz="6" w:space="0" w:color="auto"/>
              <w:bottom w:val="single" w:sz="6" w:space="0" w:color="auto"/>
              <w:right w:val="single" w:sz="6" w:space="0" w:color="auto"/>
            </w:tcBorders>
          </w:tcPr>
          <w:p w:rsidR="00297447" w:rsidRPr="00292662" w:rsidRDefault="00297447" w:rsidP="00822B00">
            <w:pPr>
              <w:pStyle w:val="a3"/>
              <w:rPr>
                <w:rFonts w:ascii="Times New Roman" w:hAnsi="Times New Roman"/>
                <w:b/>
                <w:sz w:val="28"/>
                <w:szCs w:val="28"/>
              </w:rPr>
            </w:pPr>
            <w:r w:rsidRPr="00292662">
              <w:rPr>
                <w:rFonts w:ascii="Times New Roman" w:hAnsi="Times New Roman"/>
                <w:b/>
                <w:sz w:val="28"/>
                <w:szCs w:val="28"/>
              </w:rPr>
              <w:t xml:space="preserve">ИТОГО </w:t>
            </w:r>
          </w:p>
        </w:tc>
        <w:tc>
          <w:tcPr>
            <w:tcW w:w="1350" w:type="dxa"/>
            <w:tcBorders>
              <w:top w:val="single" w:sz="6" w:space="0" w:color="auto"/>
              <w:left w:val="single" w:sz="6" w:space="0" w:color="auto"/>
              <w:bottom w:val="single" w:sz="6" w:space="0" w:color="auto"/>
              <w:right w:val="single" w:sz="6" w:space="0" w:color="auto"/>
            </w:tcBorders>
          </w:tcPr>
          <w:p w:rsidR="00297447" w:rsidRPr="001C1088" w:rsidRDefault="00297447" w:rsidP="00822B00">
            <w:pPr>
              <w:pStyle w:val="a3"/>
              <w:rPr>
                <w:rFonts w:ascii="Times New Roman" w:hAnsi="Times New Roman"/>
                <w:sz w:val="28"/>
                <w:szCs w:val="28"/>
              </w:rPr>
            </w:pPr>
            <w:r>
              <w:rPr>
                <w:rFonts w:ascii="Times New Roman" w:hAnsi="Times New Roman"/>
                <w:sz w:val="28"/>
                <w:szCs w:val="28"/>
              </w:rPr>
              <w:t>195</w:t>
            </w:r>
            <w:r w:rsidRPr="001C1088">
              <w:rPr>
                <w:rFonts w:ascii="Times New Roman" w:hAnsi="Times New Roman"/>
                <w:sz w:val="28"/>
                <w:szCs w:val="28"/>
              </w:rPr>
              <w:t>,5</w:t>
            </w:r>
          </w:p>
        </w:tc>
      </w:tr>
      <w:tr w:rsidR="00297447" w:rsidRPr="00292662" w:rsidTr="00822B00">
        <w:trPr>
          <w:cantSplit/>
          <w:trHeight w:val="240"/>
        </w:trPr>
        <w:tc>
          <w:tcPr>
            <w:tcW w:w="567" w:type="dxa"/>
            <w:tcBorders>
              <w:top w:val="single" w:sz="6" w:space="0" w:color="auto"/>
              <w:left w:val="single" w:sz="6" w:space="0" w:color="auto"/>
              <w:bottom w:val="single" w:sz="6" w:space="0" w:color="auto"/>
              <w:right w:val="single" w:sz="6" w:space="0" w:color="auto"/>
            </w:tcBorders>
          </w:tcPr>
          <w:p w:rsidR="00297447" w:rsidRPr="00292662" w:rsidRDefault="00297447" w:rsidP="00822B00">
            <w:pPr>
              <w:pStyle w:val="a3"/>
              <w:rPr>
                <w:rFonts w:ascii="Times New Roman" w:hAnsi="Times New Roman"/>
                <w:sz w:val="28"/>
                <w:szCs w:val="28"/>
                <w:highlight w:val="yellow"/>
              </w:rPr>
            </w:pPr>
          </w:p>
        </w:tc>
        <w:tc>
          <w:tcPr>
            <w:tcW w:w="7087" w:type="dxa"/>
            <w:tcBorders>
              <w:top w:val="single" w:sz="6" w:space="0" w:color="auto"/>
              <w:left w:val="single" w:sz="6" w:space="0" w:color="auto"/>
              <w:bottom w:val="single" w:sz="6" w:space="0" w:color="auto"/>
              <w:right w:val="single" w:sz="6" w:space="0" w:color="auto"/>
            </w:tcBorders>
          </w:tcPr>
          <w:p w:rsidR="00297447" w:rsidRPr="00292662" w:rsidRDefault="00297447" w:rsidP="00822B00">
            <w:pPr>
              <w:pStyle w:val="a3"/>
              <w:rPr>
                <w:rFonts w:ascii="Times New Roman" w:hAnsi="Times New Roman"/>
                <w:b/>
                <w:sz w:val="28"/>
                <w:szCs w:val="28"/>
                <w:highlight w:val="yellow"/>
              </w:rPr>
            </w:pPr>
            <w:r w:rsidRPr="00292662">
              <w:rPr>
                <w:rFonts w:ascii="Times New Roman" w:hAnsi="Times New Roman"/>
                <w:b/>
                <w:sz w:val="28"/>
                <w:szCs w:val="28"/>
              </w:rPr>
              <w:t xml:space="preserve">ВСЕГО по </w:t>
            </w:r>
            <w:r>
              <w:rPr>
                <w:rFonts w:ascii="Times New Roman" w:hAnsi="Times New Roman"/>
                <w:b/>
                <w:sz w:val="28"/>
                <w:szCs w:val="28"/>
              </w:rPr>
              <w:t>Октябрьскому</w:t>
            </w:r>
            <w:r w:rsidRPr="00292662">
              <w:rPr>
                <w:rFonts w:ascii="Times New Roman" w:hAnsi="Times New Roman"/>
                <w:b/>
                <w:sz w:val="28"/>
                <w:szCs w:val="28"/>
              </w:rPr>
              <w:t xml:space="preserve"> сельскому поселению </w:t>
            </w:r>
          </w:p>
        </w:tc>
        <w:tc>
          <w:tcPr>
            <w:tcW w:w="1350" w:type="dxa"/>
            <w:tcBorders>
              <w:top w:val="single" w:sz="6" w:space="0" w:color="auto"/>
              <w:left w:val="single" w:sz="6" w:space="0" w:color="auto"/>
              <w:bottom w:val="single" w:sz="6" w:space="0" w:color="auto"/>
              <w:right w:val="single" w:sz="6" w:space="0" w:color="auto"/>
            </w:tcBorders>
          </w:tcPr>
          <w:p w:rsidR="00297447" w:rsidRPr="001C1088" w:rsidRDefault="00297447" w:rsidP="00822B00">
            <w:pPr>
              <w:pStyle w:val="a3"/>
              <w:rPr>
                <w:rFonts w:ascii="Times New Roman" w:hAnsi="Times New Roman"/>
                <w:b/>
                <w:sz w:val="28"/>
                <w:szCs w:val="28"/>
              </w:rPr>
            </w:pPr>
            <w:r>
              <w:rPr>
                <w:rFonts w:ascii="Times New Roman" w:hAnsi="Times New Roman"/>
                <w:b/>
                <w:sz w:val="28"/>
                <w:szCs w:val="28"/>
              </w:rPr>
              <w:t>195,</w:t>
            </w:r>
            <w:r w:rsidRPr="001C1088">
              <w:rPr>
                <w:rFonts w:ascii="Times New Roman" w:hAnsi="Times New Roman"/>
                <w:b/>
                <w:sz w:val="28"/>
                <w:szCs w:val="28"/>
              </w:rPr>
              <w:t>5</w:t>
            </w:r>
          </w:p>
        </w:tc>
      </w:tr>
    </w:tbl>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br w:type="page"/>
      </w:r>
    </w:p>
    <w:p w:rsidR="00297447" w:rsidRPr="00292662" w:rsidRDefault="00297447" w:rsidP="00297447">
      <w:pPr>
        <w:pStyle w:val="a3"/>
        <w:ind w:firstLine="567"/>
        <w:jc w:val="center"/>
        <w:rPr>
          <w:rFonts w:ascii="Times New Roman" w:hAnsi="Times New Roman"/>
          <w:b/>
          <w:bCs/>
          <w:sz w:val="28"/>
          <w:szCs w:val="28"/>
        </w:rPr>
      </w:pPr>
      <w:r w:rsidRPr="00292662">
        <w:rPr>
          <w:rFonts w:ascii="Times New Roman" w:hAnsi="Times New Roman"/>
          <w:b/>
          <w:bCs/>
          <w:sz w:val="28"/>
          <w:szCs w:val="28"/>
        </w:rPr>
        <w:lastRenderedPageBreak/>
        <w:t>Раздел 2.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p>
    <w:p w:rsidR="00297447" w:rsidRPr="00292662" w:rsidRDefault="00297447" w:rsidP="00297447">
      <w:pPr>
        <w:pStyle w:val="a3"/>
        <w:ind w:firstLine="567"/>
        <w:jc w:val="both"/>
        <w:rPr>
          <w:rFonts w:ascii="Times New Roman" w:hAnsi="Times New Roman"/>
          <w:sz w:val="28"/>
          <w:szCs w:val="28"/>
        </w:rPr>
      </w:pPr>
    </w:p>
    <w:p w:rsidR="00297447" w:rsidRPr="00292662" w:rsidRDefault="00297447" w:rsidP="00297447">
      <w:pPr>
        <w:pStyle w:val="a3"/>
        <w:ind w:firstLine="567"/>
        <w:jc w:val="both"/>
        <w:rPr>
          <w:rFonts w:ascii="Times New Roman" w:hAnsi="Times New Roman"/>
          <w:b/>
          <w:sz w:val="28"/>
          <w:szCs w:val="28"/>
        </w:rPr>
      </w:pPr>
      <w:r w:rsidRPr="00292662">
        <w:rPr>
          <w:rFonts w:ascii="Times New Roman" w:hAnsi="Times New Roman"/>
          <w:b/>
          <w:sz w:val="28"/>
          <w:szCs w:val="28"/>
        </w:rPr>
        <w:t xml:space="preserve">2.1.Существующая система водоснабжения </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 xml:space="preserve">Обеспеченность населения питьевой водой </w:t>
      </w:r>
      <w:r>
        <w:rPr>
          <w:rFonts w:ascii="Times New Roman" w:hAnsi="Times New Roman"/>
          <w:sz w:val="28"/>
          <w:szCs w:val="28"/>
        </w:rPr>
        <w:t>Октябрьского</w:t>
      </w:r>
      <w:r w:rsidRPr="00292662">
        <w:rPr>
          <w:rFonts w:ascii="Times New Roman" w:hAnsi="Times New Roman"/>
          <w:sz w:val="28"/>
          <w:szCs w:val="28"/>
        </w:rPr>
        <w:t xml:space="preserve"> сельского поселения не осуществлена.  Для решения задач обеспечения каждого сельского дома питьевой водой в соответствии с нормами водопотребления необходимо выполнить значительный объем работ по строительству новых сетей и сооружений водоснабжения.</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 xml:space="preserve">Качество воды в сельском поселении удовлетворительное. Микробиологический состав воды соответствует </w:t>
      </w:r>
      <w:proofErr w:type="spellStart"/>
      <w:r w:rsidRPr="00292662">
        <w:rPr>
          <w:rFonts w:ascii="Times New Roman" w:hAnsi="Times New Roman"/>
          <w:sz w:val="28"/>
          <w:szCs w:val="28"/>
        </w:rPr>
        <w:t>ГОСТу</w:t>
      </w:r>
      <w:proofErr w:type="spellEnd"/>
      <w:r w:rsidRPr="00292662">
        <w:rPr>
          <w:rFonts w:ascii="Times New Roman" w:hAnsi="Times New Roman"/>
          <w:sz w:val="28"/>
          <w:szCs w:val="28"/>
        </w:rPr>
        <w:t xml:space="preserve"> 2874-82 и </w:t>
      </w:r>
      <w:proofErr w:type="spellStart"/>
      <w:r w:rsidRPr="00292662">
        <w:rPr>
          <w:rFonts w:ascii="Times New Roman" w:hAnsi="Times New Roman"/>
          <w:sz w:val="28"/>
          <w:szCs w:val="28"/>
        </w:rPr>
        <w:t>СанПиН</w:t>
      </w:r>
      <w:proofErr w:type="spellEnd"/>
      <w:r w:rsidRPr="00292662">
        <w:rPr>
          <w:rFonts w:ascii="Times New Roman" w:hAnsi="Times New Roman"/>
          <w:sz w:val="28"/>
          <w:szCs w:val="28"/>
        </w:rPr>
        <w:t xml:space="preserve"> 2.14.1074-01. Химический состав: наличие железа, минерализация и жесткость воды не превышает норм, установленных соответствующими документами. </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 xml:space="preserve">В населенных пунктах поселения нет центрального водоснабжения, поэтому население пользуется водой из шахтных колодцев. </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На территории сельского поселения в настоящее время имеются</w:t>
      </w:r>
      <w:r>
        <w:rPr>
          <w:rFonts w:ascii="Times New Roman" w:hAnsi="Times New Roman"/>
          <w:sz w:val="28"/>
          <w:szCs w:val="28"/>
        </w:rPr>
        <w:t xml:space="preserve"> артезианская </w:t>
      </w:r>
      <w:proofErr w:type="gramStart"/>
      <w:r>
        <w:rPr>
          <w:rFonts w:ascii="Times New Roman" w:hAnsi="Times New Roman"/>
          <w:sz w:val="28"/>
          <w:szCs w:val="28"/>
        </w:rPr>
        <w:t>скважина</w:t>
      </w:r>
      <w:proofErr w:type="gramEnd"/>
      <w:r w:rsidRPr="00292662">
        <w:rPr>
          <w:rFonts w:ascii="Times New Roman" w:hAnsi="Times New Roman"/>
          <w:sz w:val="28"/>
          <w:szCs w:val="28"/>
        </w:rPr>
        <w:t xml:space="preserve"> </w:t>
      </w:r>
      <w:r>
        <w:rPr>
          <w:rFonts w:ascii="Times New Roman" w:hAnsi="Times New Roman"/>
          <w:sz w:val="28"/>
          <w:szCs w:val="28"/>
        </w:rPr>
        <w:t>но для технических средств.</w:t>
      </w:r>
    </w:p>
    <w:p w:rsidR="00297447" w:rsidRPr="00292662" w:rsidRDefault="00297447" w:rsidP="00297447">
      <w:pPr>
        <w:pStyle w:val="a3"/>
        <w:ind w:firstLine="567"/>
        <w:jc w:val="both"/>
        <w:rPr>
          <w:rFonts w:ascii="Times New Roman" w:hAnsi="Times New Roman"/>
          <w:sz w:val="28"/>
          <w:szCs w:val="28"/>
        </w:rPr>
      </w:pPr>
    </w:p>
    <w:p w:rsidR="00297447" w:rsidRPr="00292662" w:rsidRDefault="00297447" w:rsidP="00297447">
      <w:pPr>
        <w:pStyle w:val="a3"/>
        <w:ind w:firstLine="567"/>
        <w:rPr>
          <w:rFonts w:ascii="Times New Roman" w:hAnsi="Times New Roman"/>
          <w:b/>
          <w:sz w:val="28"/>
          <w:szCs w:val="28"/>
        </w:rPr>
      </w:pPr>
      <w:r w:rsidRPr="00292662">
        <w:rPr>
          <w:rFonts w:ascii="Times New Roman" w:hAnsi="Times New Roman"/>
          <w:b/>
          <w:sz w:val="28"/>
          <w:szCs w:val="28"/>
          <w:lang w:eastAsia="ar-SA"/>
        </w:rPr>
        <w:t>2.2</w:t>
      </w:r>
      <w:r w:rsidRPr="00292662">
        <w:rPr>
          <w:rFonts w:ascii="Times New Roman" w:hAnsi="Times New Roman"/>
          <w:b/>
          <w:sz w:val="28"/>
          <w:szCs w:val="28"/>
        </w:rPr>
        <w:t xml:space="preserve"> Электроснабжение</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Электроснабжение осуществляется филиалом ПАО «</w:t>
      </w:r>
      <w:proofErr w:type="spellStart"/>
      <w:r w:rsidRPr="00292662">
        <w:rPr>
          <w:rFonts w:ascii="Times New Roman" w:hAnsi="Times New Roman"/>
          <w:sz w:val="28"/>
          <w:szCs w:val="28"/>
        </w:rPr>
        <w:t>МРСК-Волги</w:t>
      </w:r>
      <w:proofErr w:type="spellEnd"/>
      <w:r w:rsidRPr="00292662">
        <w:rPr>
          <w:rFonts w:ascii="Times New Roman" w:hAnsi="Times New Roman"/>
          <w:sz w:val="28"/>
          <w:szCs w:val="28"/>
        </w:rPr>
        <w:t>» «</w:t>
      </w:r>
      <w:proofErr w:type="spellStart"/>
      <w:r w:rsidRPr="00292662">
        <w:rPr>
          <w:rFonts w:ascii="Times New Roman" w:hAnsi="Times New Roman"/>
          <w:sz w:val="28"/>
          <w:szCs w:val="28"/>
        </w:rPr>
        <w:t>Мордовэнерго</w:t>
      </w:r>
      <w:proofErr w:type="spellEnd"/>
      <w:r w:rsidRPr="00292662">
        <w:rPr>
          <w:rFonts w:ascii="Times New Roman" w:hAnsi="Times New Roman"/>
          <w:sz w:val="28"/>
          <w:szCs w:val="28"/>
        </w:rPr>
        <w:t xml:space="preserve">». </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Распределение электроэнергии между потребителями поселения осуществляется на напряжение 10 кВ.</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Техническое состояние электрических сетей поселения неудовлетворительно. Капитальный ремонт трансформаторных подстанций и сетей электроснабжения осуществляется компанией «</w:t>
      </w:r>
      <w:proofErr w:type="spellStart"/>
      <w:r w:rsidRPr="00292662">
        <w:rPr>
          <w:rFonts w:ascii="Times New Roman" w:hAnsi="Times New Roman"/>
          <w:sz w:val="28"/>
          <w:szCs w:val="28"/>
        </w:rPr>
        <w:t>Мордовэнерго</w:t>
      </w:r>
      <w:proofErr w:type="spellEnd"/>
      <w:r w:rsidRPr="00292662">
        <w:rPr>
          <w:rFonts w:ascii="Times New Roman" w:hAnsi="Times New Roman"/>
          <w:sz w:val="28"/>
          <w:szCs w:val="28"/>
        </w:rPr>
        <w:t>».</w:t>
      </w:r>
    </w:p>
    <w:p w:rsidR="00297447" w:rsidRPr="00292662" w:rsidRDefault="00297447" w:rsidP="00297447">
      <w:pPr>
        <w:pStyle w:val="a3"/>
        <w:ind w:firstLine="567"/>
        <w:jc w:val="both"/>
        <w:rPr>
          <w:rFonts w:ascii="Times New Roman" w:hAnsi="Times New Roman"/>
          <w:sz w:val="28"/>
          <w:szCs w:val="28"/>
        </w:rPr>
      </w:pPr>
    </w:p>
    <w:p w:rsidR="00297447" w:rsidRDefault="00297447" w:rsidP="00297447">
      <w:pPr>
        <w:pStyle w:val="a3"/>
        <w:ind w:firstLine="567"/>
        <w:jc w:val="both"/>
        <w:rPr>
          <w:rFonts w:ascii="Times New Roman" w:hAnsi="Times New Roman"/>
          <w:b/>
          <w:spacing w:val="-5"/>
          <w:sz w:val="28"/>
          <w:szCs w:val="28"/>
        </w:rPr>
      </w:pPr>
      <w:r w:rsidRPr="00292662">
        <w:rPr>
          <w:rFonts w:ascii="Times New Roman" w:hAnsi="Times New Roman"/>
          <w:b/>
          <w:sz w:val="28"/>
          <w:szCs w:val="28"/>
        </w:rPr>
        <w:t>2.3</w:t>
      </w:r>
      <w:r w:rsidRPr="00292662">
        <w:rPr>
          <w:rFonts w:ascii="Times New Roman" w:hAnsi="Times New Roman"/>
          <w:b/>
          <w:spacing w:val="-5"/>
          <w:sz w:val="28"/>
          <w:szCs w:val="28"/>
        </w:rPr>
        <w:t xml:space="preserve"> Существующая система  сбора и утилизации ТБО </w:t>
      </w:r>
      <w:r>
        <w:rPr>
          <w:rFonts w:ascii="Times New Roman" w:hAnsi="Times New Roman"/>
          <w:b/>
          <w:spacing w:val="-5"/>
          <w:sz w:val="28"/>
          <w:szCs w:val="28"/>
        </w:rPr>
        <w:t xml:space="preserve">Октябрьского </w:t>
      </w:r>
      <w:r w:rsidRPr="00292662">
        <w:rPr>
          <w:rFonts w:ascii="Times New Roman" w:hAnsi="Times New Roman"/>
          <w:b/>
          <w:spacing w:val="-5"/>
          <w:sz w:val="28"/>
          <w:szCs w:val="28"/>
        </w:rPr>
        <w:t xml:space="preserve"> и перспектива ее развития</w:t>
      </w:r>
    </w:p>
    <w:p w:rsidR="00297447" w:rsidRPr="00292662" w:rsidRDefault="00297447" w:rsidP="00297447">
      <w:pPr>
        <w:pStyle w:val="a3"/>
        <w:ind w:firstLine="567"/>
        <w:jc w:val="both"/>
        <w:rPr>
          <w:rFonts w:ascii="Times New Roman" w:hAnsi="Times New Roman"/>
          <w:b/>
          <w:spacing w:val="-5"/>
          <w:sz w:val="28"/>
          <w:szCs w:val="28"/>
        </w:rPr>
      </w:pPr>
    </w:p>
    <w:p w:rsidR="00297447" w:rsidRPr="00292662" w:rsidRDefault="00297447" w:rsidP="00297447">
      <w:pPr>
        <w:pStyle w:val="a3"/>
        <w:ind w:firstLine="567"/>
        <w:jc w:val="both"/>
        <w:rPr>
          <w:rFonts w:ascii="Times New Roman" w:hAnsi="Times New Roman"/>
          <w:spacing w:val="-5"/>
          <w:sz w:val="28"/>
          <w:szCs w:val="28"/>
        </w:rPr>
      </w:pPr>
      <w:r w:rsidRPr="00292662">
        <w:rPr>
          <w:rFonts w:ascii="Times New Roman" w:hAnsi="Times New Roman"/>
          <w:spacing w:val="-5"/>
          <w:sz w:val="28"/>
          <w:szCs w:val="28"/>
        </w:rPr>
        <w:t xml:space="preserve">На территории </w:t>
      </w:r>
      <w:r>
        <w:rPr>
          <w:rFonts w:ascii="Times New Roman" w:hAnsi="Times New Roman"/>
          <w:spacing w:val="-5"/>
          <w:sz w:val="28"/>
          <w:szCs w:val="28"/>
        </w:rPr>
        <w:t>Октябрьского</w:t>
      </w:r>
      <w:r w:rsidRPr="00292662">
        <w:rPr>
          <w:rFonts w:ascii="Times New Roman" w:hAnsi="Times New Roman"/>
          <w:spacing w:val="-5"/>
          <w:sz w:val="28"/>
          <w:szCs w:val="28"/>
        </w:rPr>
        <w:t xml:space="preserve"> сельского поселения отсутствуют контейнерные площадки и контейнеры, сбор ТБО осуществляется жителями самостоятельно.</w:t>
      </w:r>
    </w:p>
    <w:p w:rsidR="00297447" w:rsidRPr="00292662" w:rsidRDefault="00297447" w:rsidP="00297447">
      <w:pPr>
        <w:pStyle w:val="a3"/>
        <w:ind w:firstLine="567"/>
        <w:jc w:val="both"/>
        <w:rPr>
          <w:rFonts w:ascii="Times New Roman" w:hAnsi="Times New Roman"/>
          <w:spacing w:val="-5"/>
          <w:sz w:val="28"/>
          <w:szCs w:val="28"/>
        </w:rPr>
      </w:pPr>
      <w:r w:rsidRPr="00292662">
        <w:rPr>
          <w:rFonts w:ascii="Times New Roman" w:hAnsi="Times New Roman"/>
          <w:spacing w:val="-5"/>
          <w:sz w:val="28"/>
          <w:szCs w:val="28"/>
        </w:rPr>
        <w:t>Анализируя проблемы системы по сбору и утилизации ТБО, необходимо отметить следующее:</w:t>
      </w:r>
    </w:p>
    <w:p w:rsidR="00297447" w:rsidRPr="00292662" w:rsidRDefault="00297447" w:rsidP="00297447">
      <w:pPr>
        <w:pStyle w:val="a3"/>
        <w:ind w:firstLine="567"/>
        <w:jc w:val="both"/>
        <w:rPr>
          <w:rFonts w:ascii="Times New Roman" w:hAnsi="Times New Roman"/>
          <w:spacing w:val="-5"/>
          <w:sz w:val="28"/>
          <w:szCs w:val="28"/>
        </w:rPr>
      </w:pPr>
      <w:r w:rsidRPr="00292662">
        <w:rPr>
          <w:rFonts w:ascii="Times New Roman" w:hAnsi="Times New Roman"/>
          <w:spacing w:val="-5"/>
          <w:sz w:val="28"/>
          <w:szCs w:val="28"/>
        </w:rPr>
        <w:t>- рост потребительского спроса населения и рост объема образования отходов;</w:t>
      </w:r>
    </w:p>
    <w:p w:rsidR="00297447" w:rsidRPr="00292662" w:rsidRDefault="00297447" w:rsidP="00297447">
      <w:pPr>
        <w:pStyle w:val="a3"/>
        <w:ind w:firstLine="567"/>
        <w:jc w:val="both"/>
        <w:rPr>
          <w:rFonts w:ascii="Times New Roman" w:hAnsi="Times New Roman"/>
          <w:spacing w:val="-5"/>
          <w:sz w:val="28"/>
          <w:szCs w:val="28"/>
        </w:rPr>
      </w:pPr>
      <w:r w:rsidRPr="00292662">
        <w:rPr>
          <w:rFonts w:ascii="Times New Roman" w:hAnsi="Times New Roman"/>
          <w:spacing w:val="-5"/>
          <w:sz w:val="28"/>
          <w:szCs w:val="28"/>
        </w:rPr>
        <w:t>-отсутствие машины для вывоза крупногабаритных отходов.</w:t>
      </w:r>
    </w:p>
    <w:p w:rsidR="00297447" w:rsidRPr="00292662" w:rsidRDefault="00297447" w:rsidP="00297447">
      <w:pPr>
        <w:pStyle w:val="a3"/>
        <w:ind w:firstLine="567"/>
        <w:jc w:val="both"/>
        <w:rPr>
          <w:rFonts w:ascii="Times New Roman" w:hAnsi="Times New Roman"/>
          <w:spacing w:val="-5"/>
          <w:sz w:val="28"/>
          <w:szCs w:val="28"/>
        </w:rPr>
      </w:pPr>
      <w:r w:rsidRPr="00292662">
        <w:rPr>
          <w:rFonts w:ascii="Times New Roman" w:hAnsi="Times New Roman"/>
          <w:spacing w:val="-5"/>
          <w:sz w:val="28"/>
          <w:szCs w:val="28"/>
        </w:rPr>
        <w:t xml:space="preserve">В связи </w:t>
      </w:r>
      <w:proofErr w:type="gramStart"/>
      <w:r w:rsidRPr="00292662">
        <w:rPr>
          <w:rFonts w:ascii="Times New Roman" w:hAnsi="Times New Roman"/>
          <w:spacing w:val="-5"/>
          <w:sz w:val="28"/>
          <w:szCs w:val="28"/>
        </w:rPr>
        <w:t>с выше</w:t>
      </w:r>
      <w:proofErr w:type="gramEnd"/>
      <w:r w:rsidRPr="00292662">
        <w:rPr>
          <w:rFonts w:ascii="Times New Roman" w:hAnsi="Times New Roman"/>
          <w:spacing w:val="-5"/>
          <w:sz w:val="28"/>
          <w:szCs w:val="28"/>
        </w:rPr>
        <w:t xml:space="preserve"> указанным населением необходимо рассмотреть и реализовать в ближайшее время такие мероприятия, как:</w:t>
      </w:r>
    </w:p>
    <w:p w:rsidR="00297447" w:rsidRPr="00292662" w:rsidRDefault="00297447" w:rsidP="00297447">
      <w:pPr>
        <w:pStyle w:val="a3"/>
        <w:ind w:firstLine="567"/>
        <w:jc w:val="both"/>
        <w:rPr>
          <w:rFonts w:ascii="Times New Roman" w:hAnsi="Times New Roman"/>
          <w:spacing w:val="-5"/>
          <w:sz w:val="28"/>
          <w:szCs w:val="28"/>
        </w:rPr>
      </w:pPr>
      <w:r w:rsidRPr="00292662">
        <w:rPr>
          <w:rFonts w:ascii="Times New Roman" w:hAnsi="Times New Roman"/>
          <w:spacing w:val="-5"/>
          <w:sz w:val="28"/>
          <w:szCs w:val="28"/>
        </w:rPr>
        <w:t>-организовать сбор и вызов отходов от жителей частного сектора.</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pacing w:val="-5"/>
          <w:sz w:val="28"/>
          <w:szCs w:val="28"/>
        </w:rPr>
        <w:t xml:space="preserve">Необходимо установить контейнеры для сбора ТБО. </w:t>
      </w:r>
      <w:r w:rsidRPr="00292662">
        <w:rPr>
          <w:rFonts w:ascii="Times New Roman" w:hAnsi="Times New Roman"/>
          <w:sz w:val="28"/>
          <w:szCs w:val="28"/>
        </w:rPr>
        <w:t xml:space="preserve">Должны быть разработаны графики организованного сбора и вывоза бытовых отходов с </w:t>
      </w:r>
      <w:r w:rsidRPr="00292662">
        <w:rPr>
          <w:rFonts w:ascii="Times New Roman" w:hAnsi="Times New Roman"/>
          <w:sz w:val="28"/>
          <w:szCs w:val="28"/>
        </w:rPr>
        <w:lastRenderedPageBreak/>
        <w:t>разбивкой по маршрутам, с указанием дней недели и времени прибытия на место сбора.</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 организовать систему раздельного сбора отходов производства и потребления.</w:t>
      </w:r>
    </w:p>
    <w:p w:rsidR="00297447" w:rsidRPr="00292662" w:rsidRDefault="00297447" w:rsidP="00297447">
      <w:pPr>
        <w:pStyle w:val="a3"/>
        <w:ind w:firstLine="567"/>
        <w:jc w:val="both"/>
        <w:rPr>
          <w:rFonts w:ascii="Times New Roman" w:hAnsi="Times New Roman"/>
          <w:sz w:val="28"/>
          <w:szCs w:val="28"/>
        </w:rPr>
      </w:pPr>
    </w:p>
    <w:p w:rsidR="00297447" w:rsidRPr="00292662" w:rsidRDefault="00297447" w:rsidP="00297447">
      <w:pPr>
        <w:pStyle w:val="a3"/>
        <w:ind w:firstLine="567"/>
        <w:jc w:val="both"/>
        <w:rPr>
          <w:rFonts w:ascii="Times New Roman" w:hAnsi="Times New Roman"/>
          <w:b/>
          <w:sz w:val="28"/>
          <w:szCs w:val="28"/>
        </w:rPr>
      </w:pPr>
      <w:r w:rsidRPr="00292662">
        <w:rPr>
          <w:rFonts w:ascii="Times New Roman" w:hAnsi="Times New Roman"/>
          <w:b/>
          <w:sz w:val="28"/>
          <w:szCs w:val="28"/>
        </w:rPr>
        <w:t>Раздел 3. Перспективы развития систем коммунальной инфраструктуры и прогноз спроса на коммунальные ресурсы</w:t>
      </w:r>
    </w:p>
    <w:p w:rsidR="00297447" w:rsidRPr="00292662" w:rsidRDefault="00297447" w:rsidP="00297447">
      <w:pPr>
        <w:pStyle w:val="a3"/>
        <w:ind w:firstLine="567"/>
        <w:jc w:val="both"/>
        <w:rPr>
          <w:rFonts w:ascii="Times New Roman" w:hAnsi="Times New Roman"/>
          <w:sz w:val="28"/>
          <w:szCs w:val="28"/>
        </w:rPr>
      </w:pPr>
    </w:p>
    <w:p w:rsidR="00297447" w:rsidRPr="00292662" w:rsidRDefault="00297447" w:rsidP="00297447">
      <w:pPr>
        <w:pStyle w:val="a3"/>
        <w:ind w:firstLine="567"/>
        <w:jc w:val="both"/>
        <w:rPr>
          <w:rFonts w:ascii="Times New Roman" w:hAnsi="Times New Roman"/>
          <w:b/>
          <w:sz w:val="28"/>
          <w:szCs w:val="28"/>
        </w:rPr>
      </w:pPr>
      <w:r w:rsidRPr="00292662">
        <w:rPr>
          <w:rFonts w:ascii="Times New Roman" w:hAnsi="Times New Roman"/>
          <w:b/>
          <w:sz w:val="28"/>
          <w:szCs w:val="28"/>
        </w:rPr>
        <w:t xml:space="preserve">3.1 Перспективная схема водоснабжения </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 xml:space="preserve">Централизованная система водоснабжения в </w:t>
      </w:r>
      <w:r>
        <w:rPr>
          <w:rFonts w:ascii="Times New Roman" w:hAnsi="Times New Roman"/>
          <w:sz w:val="28"/>
          <w:szCs w:val="28"/>
        </w:rPr>
        <w:t>Октябрьском</w:t>
      </w:r>
      <w:r w:rsidRPr="00292662">
        <w:rPr>
          <w:rFonts w:ascii="Times New Roman" w:hAnsi="Times New Roman"/>
          <w:sz w:val="28"/>
          <w:szCs w:val="28"/>
        </w:rPr>
        <w:t xml:space="preserve"> сельском поселении</w:t>
      </w:r>
      <w:r>
        <w:rPr>
          <w:rFonts w:ascii="Times New Roman" w:hAnsi="Times New Roman"/>
          <w:sz w:val="28"/>
          <w:szCs w:val="28"/>
        </w:rPr>
        <w:t xml:space="preserve"> имеется</w:t>
      </w:r>
      <w:r w:rsidRPr="00292662">
        <w:rPr>
          <w:rFonts w:ascii="Times New Roman" w:hAnsi="Times New Roman"/>
          <w:sz w:val="28"/>
          <w:szCs w:val="28"/>
        </w:rPr>
        <w:t xml:space="preserve">. </w:t>
      </w:r>
      <w:r>
        <w:rPr>
          <w:rFonts w:ascii="Times New Roman" w:hAnsi="Times New Roman"/>
          <w:sz w:val="28"/>
          <w:szCs w:val="28"/>
        </w:rPr>
        <w:t xml:space="preserve"> И также</w:t>
      </w:r>
      <w:r w:rsidRPr="00292662">
        <w:rPr>
          <w:rFonts w:ascii="Times New Roman" w:hAnsi="Times New Roman"/>
          <w:sz w:val="28"/>
          <w:szCs w:val="28"/>
        </w:rPr>
        <w:t xml:space="preserve"> население пользуется водой из шахтных колодцев, ключей и скважин. Поверхностные воды водоемов в основном используются для орошения и водопоя скота. </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На территории сельского поселения в</w:t>
      </w:r>
      <w:r>
        <w:rPr>
          <w:rFonts w:ascii="Times New Roman" w:hAnsi="Times New Roman"/>
          <w:sz w:val="28"/>
          <w:szCs w:val="28"/>
        </w:rPr>
        <w:t xml:space="preserve"> настоящее время имеются, и функционирует артезианская скважина</w:t>
      </w:r>
      <w:r w:rsidRPr="00292662">
        <w:rPr>
          <w:rFonts w:ascii="Times New Roman" w:hAnsi="Times New Roman"/>
          <w:sz w:val="28"/>
          <w:szCs w:val="28"/>
        </w:rPr>
        <w:t xml:space="preserve">.  </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Для обеспечения водой на перспективу планируется, но не предусмотрены проектом строительство водопровода по селам поселения.</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 xml:space="preserve"> </w:t>
      </w:r>
    </w:p>
    <w:p w:rsidR="00297447" w:rsidRPr="00292662" w:rsidRDefault="00297447" w:rsidP="00297447">
      <w:pPr>
        <w:pStyle w:val="a3"/>
        <w:ind w:firstLine="567"/>
        <w:jc w:val="both"/>
        <w:rPr>
          <w:rFonts w:ascii="Times New Roman" w:hAnsi="Times New Roman"/>
          <w:b/>
          <w:sz w:val="28"/>
          <w:szCs w:val="28"/>
        </w:rPr>
      </w:pPr>
      <w:r w:rsidRPr="00292662">
        <w:rPr>
          <w:rFonts w:ascii="Times New Roman" w:hAnsi="Times New Roman"/>
          <w:b/>
          <w:sz w:val="28"/>
          <w:szCs w:val="28"/>
        </w:rPr>
        <w:t xml:space="preserve">3.2 Перспективная схема электроснабжения </w:t>
      </w:r>
    </w:p>
    <w:p w:rsidR="00297447" w:rsidRPr="00292662" w:rsidRDefault="00297447" w:rsidP="00297447">
      <w:pPr>
        <w:pStyle w:val="a3"/>
        <w:ind w:firstLine="567"/>
        <w:jc w:val="both"/>
        <w:rPr>
          <w:rFonts w:ascii="Times New Roman" w:hAnsi="Times New Roman"/>
          <w:bCs/>
          <w:sz w:val="28"/>
          <w:szCs w:val="28"/>
          <w:lang w:eastAsia="ar-SA"/>
        </w:rPr>
      </w:pPr>
      <w:r w:rsidRPr="00292662">
        <w:rPr>
          <w:rFonts w:ascii="Times New Roman" w:hAnsi="Times New Roman"/>
          <w:bCs/>
          <w:sz w:val="28"/>
          <w:szCs w:val="28"/>
          <w:lang w:eastAsia="ar-SA"/>
        </w:rPr>
        <w:t>На территории сельского поселения проходят линии электропередач высокого напряжения 35 кВ и 110 кВ, среднего напряжения 10 кВ. Села полностью электрифицированы.</w:t>
      </w:r>
    </w:p>
    <w:p w:rsidR="00297447" w:rsidRPr="00292662" w:rsidRDefault="00297447" w:rsidP="00297447">
      <w:pPr>
        <w:pStyle w:val="a3"/>
        <w:ind w:firstLine="567"/>
        <w:jc w:val="both"/>
        <w:rPr>
          <w:rFonts w:ascii="Times New Roman" w:hAnsi="Times New Roman"/>
          <w:bCs/>
          <w:sz w:val="28"/>
          <w:szCs w:val="28"/>
          <w:lang w:eastAsia="ar-SA"/>
        </w:rPr>
      </w:pPr>
      <w:r w:rsidRPr="00292662">
        <w:rPr>
          <w:rFonts w:ascii="Times New Roman" w:hAnsi="Times New Roman"/>
          <w:bCs/>
          <w:sz w:val="28"/>
          <w:szCs w:val="28"/>
          <w:lang w:eastAsia="ar-SA"/>
        </w:rPr>
        <w:t xml:space="preserve">На территории сельского поселения расположено </w:t>
      </w:r>
      <w:r>
        <w:rPr>
          <w:rFonts w:ascii="Times New Roman" w:hAnsi="Times New Roman"/>
          <w:bCs/>
          <w:sz w:val="28"/>
          <w:szCs w:val="28"/>
          <w:lang w:eastAsia="ar-SA"/>
        </w:rPr>
        <w:t>5</w:t>
      </w:r>
      <w:r w:rsidRPr="00292662">
        <w:rPr>
          <w:rFonts w:ascii="Times New Roman" w:hAnsi="Times New Roman"/>
          <w:bCs/>
          <w:sz w:val="28"/>
          <w:szCs w:val="28"/>
          <w:lang w:eastAsia="ar-SA"/>
        </w:rPr>
        <w:t xml:space="preserve"> трансформаторных подстанций, различной мощностью  и загруженности. </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 xml:space="preserve">Важнейшими целевыми индикаторами </w:t>
      </w:r>
      <w:proofErr w:type="gramStart"/>
      <w:r w:rsidRPr="00292662">
        <w:rPr>
          <w:rFonts w:ascii="Times New Roman" w:hAnsi="Times New Roman"/>
          <w:sz w:val="28"/>
          <w:szCs w:val="28"/>
        </w:rPr>
        <w:t>являются</w:t>
      </w:r>
      <w:proofErr w:type="gramEnd"/>
      <w:r w:rsidRPr="00292662">
        <w:rPr>
          <w:rFonts w:ascii="Times New Roman" w:hAnsi="Times New Roman"/>
          <w:sz w:val="28"/>
          <w:szCs w:val="28"/>
        </w:rPr>
        <w:t xml:space="preserve"> снижение общего износа основных фондов энергосистемы села; создание благоприятных условий для привлечения собственных средств предприятий в проекты по техническому перевооружению энергосистемы поселения.</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 xml:space="preserve">Проектом предусматривается мероприятие по замене ламп уличного освещения </w:t>
      </w:r>
      <w:proofErr w:type="gramStart"/>
      <w:r w:rsidRPr="00292662">
        <w:rPr>
          <w:rFonts w:ascii="Times New Roman" w:hAnsi="Times New Roman"/>
          <w:sz w:val="28"/>
          <w:szCs w:val="28"/>
        </w:rPr>
        <w:t>на</w:t>
      </w:r>
      <w:proofErr w:type="gramEnd"/>
      <w:r w:rsidRPr="00292662">
        <w:rPr>
          <w:rFonts w:ascii="Times New Roman" w:hAnsi="Times New Roman"/>
          <w:sz w:val="28"/>
          <w:szCs w:val="28"/>
        </w:rPr>
        <w:t xml:space="preserve"> энергосберегающие (</w:t>
      </w:r>
      <w:r>
        <w:rPr>
          <w:rFonts w:ascii="Times New Roman" w:hAnsi="Times New Roman"/>
          <w:sz w:val="28"/>
          <w:szCs w:val="28"/>
        </w:rPr>
        <w:t>23</w:t>
      </w:r>
      <w:r w:rsidRPr="00292662">
        <w:rPr>
          <w:rFonts w:ascii="Times New Roman" w:hAnsi="Times New Roman"/>
          <w:sz w:val="28"/>
          <w:szCs w:val="28"/>
        </w:rPr>
        <w:t xml:space="preserve"> шт.)</w:t>
      </w:r>
    </w:p>
    <w:p w:rsidR="00297447" w:rsidRPr="00292662" w:rsidRDefault="00297447" w:rsidP="00297447">
      <w:pPr>
        <w:pStyle w:val="a3"/>
        <w:ind w:firstLine="567"/>
        <w:jc w:val="both"/>
        <w:rPr>
          <w:rFonts w:ascii="Times New Roman" w:hAnsi="Times New Roman"/>
          <w:sz w:val="28"/>
          <w:szCs w:val="28"/>
        </w:rPr>
      </w:pPr>
    </w:p>
    <w:p w:rsidR="00297447" w:rsidRPr="00292662" w:rsidRDefault="00297447" w:rsidP="00297447">
      <w:pPr>
        <w:pStyle w:val="a3"/>
        <w:ind w:firstLine="567"/>
        <w:jc w:val="both"/>
        <w:rPr>
          <w:rFonts w:ascii="Times New Roman" w:hAnsi="Times New Roman"/>
          <w:b/>
          <w:bCs/>
          <w:sz w:val="28"/>
          <w:szCs w:val="28"/>
        </w:rPr>
      </w:pPr>
      <w:r w:rsidRPr="00292662">
        <w:rPr>
          <w:rFonts w:ascii="Times New Roman" w:hAnsi="Times New Roman"/>
          <w:b/>
          <w:sz w:val="28"/>
          <w:szCs w:val="28"/>
        </w:rPr>
        <w:t xml:space="preserve">3.3 </w:t>
      </w:r>
      <w:r w:rsidRPr="00292662">
        <w:rPr>
          <w:rFonts w:ascii="Times New Roman" w:hAnsi="Times New Roman"/>
          <w:b/>
          <w:bCs/>
          <w:sz w:val="28"/>
          <w:szCs w:val="28"/>
        </w:rPr>
        <w:t>Перспективная схема  развития системы утилизации твердых бытовых отходов</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 xml:space="preserve">Необходимо внедрить контейнерный способ сбора ТБО. Должны быть разработаны графики организованного сбора и вывоза бытовых отходов с разбивкой по маршрутам, с указанием дней недели и времени прибытия на место сбора. </w:t>
      </w:r>
    </w:p>
    <w:p w:rsidR="00297447" w:rsidRPr="00292662" w:rsidRDefault="00297447" w:rsidP="00297447">
      <w:pPr>
        <w:pStyle w:val="a3"/>
        <w:ind w:firstLine="567"/>
        <w:jc w:val="both"/>
        <w:rPr>
          <w:rFonts w:ascii="Times New Roman" w:hAnsi="Times New Roman"/>
          <w:bCs/>
          <w:sz w:val="28"/>
          <w:szCs w:val="28"/>
        </w:rPr>
      </w:pPr>
      <w:r w:rsidRPr="00292662">
        <w:rPr>
          <w:rFonts w:ascii="Times New Roman" w:hAnsi="Times New Roman"/>
          <w:sz w:val="28"/>
          <w:szCs w:val="28"/>
        </w:rPr>
        <w:t>Реализация представленных проектов и мероприятий в сфере</w:t>
      </w:r>
      <w:r>
        <w:rPr>
          <w:rFonts w:ascii="Times New Roman" w:hAnsi="Times New Roman"/>
          <w:sz w:val="28"/>
          <w:szCs w:val="28"/>
        </w:rPr>
        <w:t xml:space="preserve"> </w:t>
      </w:r>
      <w:r w:rsidRPr="00292662">
        <w:rPr>
          <w:rFonts w:ascii="Times New Roman" w:hAnsi="Times New Roman"/>
          <w:bCs/>
          <w:sz w:val="28"/>
          <w:szCs w:val="28"/>
        </w:rPr>
        <w:t xml:space="preserve">утилизации твердых бытовых отходов </w:t>
      </w:r>
      <w:r w:rsidRPr="00292662">
        <w:rPr>
          <w:rFonts w:ascii="Times New Roman" w:hAnsi="Times New Roman"/>
          <w:sz w:val="28"/>
          <w:szCs w:val="28"/>
        </w:rPr>
        <w:t>позволит:</w:t>
      </w:r>
      <w:r w:rsidRPr="00292662">
        <w:rPr>
          <w:rFonts w:ascii="Times New Roman" w:hAnsi="Times New Roman"/>
          <w:bCs/>
          <w:sz w:val="28"/>
          <w:szCs w:val="28"/>
        </w:rPr>
        <w:tab/>
      </w:r>
      <w:r w:rsidRPr="00292662">
        <w:rPr>
          <w:rFonts w:ascii="Times New Roman" w:hAnsi="Times New Roman"/>
          <w:bCs/>
          <w:sz w:val="28"/>
          <w:szCs w:val="28"/>
        </w:rPr>
        <w:tab/>
      </w:r>
      <w:r w:rsidRPr="00292662">
        <w:rPr>
          <w:rFonts w:ascii="Times New Roman" w:hAnsi="Times New Roman"/>
          <w:bCs/>
          <w:sz w:val="28"/>
          <w:szCs w:val="28"/>
        </w:rPr>
        <w:tab/>
      </w:r>
      <w:r w:rsidRPr="00292662">
        <w:rPr>
          <w:rFonts w:ascii="Times New Roman" w:hAnsi="Times New Roman"/>
          <w:bCs/>
          <w:sz w:val="28"/>
          <w:szCs w:val="28"/>
        </w:rPr>
        <w:tab/>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 организовать систему раздельного сбора отходов производства и потребления;</w:t>
      </w:r>
      <w:r w:rsidRPr="00292662">
        <w:rPr>
          <w:rFonts w:ascii="Times New Roman" w:hAnsi="Times New Roman"/>
          <w:sz w:val="28"/>
          <w:szCs w:val="28"/>
        </w:rPr>
        <w:tab/>
      </w:r>
      <w:r w:rsidRPr="00292662">
        <w:rPr>
          <w:rFonts w:ascii="Times New Roman" w:hAnsi="Times New Roman"/>
          <w:sz w:val="28"/>
          <w:szCs w:val="28"/>
        </w:rPr>
        <w:tab/>
      </w:r>
      <w:r w:rsidRPr="00292662">
        <w:rPr>
          <w:rFonts w:ascii="Times New Roman" w:hAnsi="Times New Roman"/>
          <w:sz w:val="28"/>
          <w:szCs w:val="28"/>
        </w:rPr>
        <w:tab/>
      </w:r>
      <w:r w:rsidRPr="00292662">
        <w:rPr>
          <w:rFonts w:ascii="Times New Roman" w:hAnsi="Times New Roman"/>
          <w:sz w:val="28"/>
          <w:szCs w:val="28"/>
        </w:rPr>
        <w:tab/>
      </w:r>
      <w:r w:rsidRPr="00292662">
        <w:rPr>
          <w:rFonts w:ascii="Times New Roman" w:hAnsi="Times New Roman"/>
          <w:sz w:val="28"/>
          <w:szCs w:val="28"/>
        </w:rPr>
        <w:tab/>
      </w:r>
      <w:r w:rsidRPr="00292662">
        <w:rPr>
          <w:rFonts w:ascii="Times New Roman" w:hAnsi="Times New Roman"/>
          <w:sz w:val="28"/>
          <w:szCs w:val="28"/>
        </w:rPr>
        <w:tab/>
      </w:r>
      <w:r w:rsidRPr="00292662">
        <w:rPr>
          <w:rFonts w:ascii="Times New Roman" w:hAnsi="Times New Roman"/>
          <w:sz w:val="28"/>
          <w:szCs w:val="28"/>
        </w:rPr>
        <w:tab/>
      </w:r>
      <w:r w:rsidRPr="00292662">
        <w:rPr>
          <w:rFonts w:ascii="Times New Roman" w:hAnsi="Times New Roman"/>
          <w:sz w:val="28"/>
          <w:szCs w:val="28"/>
        </w:rPr>
        <w:tab/>
      </w:r>
      <w:r w:rsidRPr="00292662">
        <w:rPr>
          <w:rFonts w:ascii="Times New Roman" w:hAnsi="Times New Roman"/>
          <w:sz w:val="28"/>
          <w:szCs w:val="28"/>
        </w:rPr>
        <w:tab/>
      </w:r>
      <w:r w:rsidRPr="00292662">
        <w:rPr>
          <w:rFonts w:ascii="Times New Roman" w:hAnsi="Times New Roman"/>
          <w:sz w:val="28"/>
          <w:szCs w:val="28"/>
        </w:rPr>
        <w:tab/>
      </w:r>
      <w:r w:rsidRPr="00292662">
        <w:rPr>
          <w:rFonts w:ascii="Times New Roman" w:hAnsi="Times New Roman"/>
          <w:sz w:val="28"/>
          <w:szCs w:val="28"/>
        </w:rPr>
        <w:tab/>
      </w:r>
    </w:p>
    <w:p w:rsidR="00297447" w:rsidRPr="00292662" w:rsidRDefault="00297447" w:rsidP="00297447">
      <w:pPr>
        <w:pStyle w:val="a3"/>
        <w:ind w:firstLine="567"/>
        <w:jc w:val="both"/>
        <w:rPr>
          <w:rFonts w:ascii="Times New Roman" w:hAnsi="Times New Roman"/>
          <w:bCs/>
          <w:sz w:val="28"/>
          <w:szCs w:val="28"/>
        </w:rPr>
      </w:pPr>
      <w:r w:rsidRPr="00292662">
        <w:rPr>
          <w:rFonts w:ascii="Times New Roman" w:hAnsi="Times New Roman"/>
          <w:sz w:val="28"/>
          <w:szCs w:val="28"/>
        </w:rPr>
        <w:t>-организовать систему вывоза ТБО образующиеся в результате жизнедеятельности населения и деятельности организаций, на полигон для твердых бытовых отходов, расположенный в г. Ардатов</w:t>
      </w:r>
      <w:proofErr w:type="gramStart"/>
      <w:r w:rsidRPr="00292662">
        <w:rPr>
          <w:rFonts w:ascii="Times New Roman" w:hAnsi="Times New Roman"/>
          <w:sz w:val="28"/>
          <w:szCs w:val="28"/>
        </w:rPr>
        <w:t xml:space="preserve"> ,</w:t>
      </w:r>
      <w:proofErr w:type="gramEnd"/>
      <w:r w:rsidRPr="00292662">
        <w:rPr>
          <w:rFonts w:ascii="Times New Roman" w:hAnsi="Times New Roman"/>
          <w:sz w:val="28"/>
          <w:szCs w:val="28"/>
        </w:rPr>
        <w:t xml:space="preserve"> для дальнейшего захоронения.</w:t>
      </w:r>
      <w:r w:rsidRPr="00292662">
        <w:rPr>
          <w:rFonts w:ascii="Times New Roman" w:hAnsi="Times New Roman"/>
          <w:bCs/>
          <w:sz w:val="28"/>
          <w:szCs w:val="28"/>
        </w:rPr>
        <w:tab/>
      </w:r>
      <w:r w:rsidRPr="00292662">
        <w:rPr>
          <w:rFonts w:ascii="Times New Roman" w:hAnsi="Times New Roman"/>
          <w:bCs/>
          <w:sz w:val="28"/>
          <w:szCs w:val="28"/>
        </w:rPr>
        <w:tab/>
      </w:r>
      <w:r w:rsidRPr="00292662">
        <w:rPr>
          <w:rFonts w:ascii="Times New Roman" w:hAnsi="Times New Roman"/>
          <w:bCs/>
          <w:sz w:val="28"/>
          <w:szCs w:val="28"/>
        </w:rPr>
        <w:tab/>
      </w:r>
      <w:r w:rsidRPr="00292662">
        <w:rPr>
          <w:rFonts w:ascii="Times New Roman" w:hAnsi="Times New Roman"/>
          <w:bCs/>
          <w:sz w:val="28"/>
          <w:szCs w:val="28"/>
        </w:rPr>
        <w:tab/>
      </w:r>
      <w:r w:rsidRPr="00292662">
        <w:rPr>
          <w:rFonts w:ascii="Times New Roman" w:hAnsi="Times New Roman"/>
          <w:bCs/>
          <w:sz w:val="28"/>
          <w:szCs w:val="28"/>
        </w:rPr>
        <w:tab/>
      </w:r>
      <w:r w:rsidRPr="00292662">
        <w:rPr>
          <w:rFonts w:ascii="Times New Roman" w:hAnsi="Times New Roman"/>
          <w:bCs/>
          <w:sz w:val="28"/>
          <w:szCs w:val="28"/>
        </w:rPr>
        <w:tab/>
      </w:r>
      <w:r w:rsidRPr="00292662">
        <w:rPr>
          <w:rFonts w:ascii="Times New Roman" w:hAnsi="Times New Roman"/>
          <w:bCs/>
          <w:sz w:val="28"/>
          <w:szCs w:val="28"/>
        </w:rPr>
        <w:tab/>
      </w:r>
      <w:r w:rsidRPr="00292662">
        <w:rPr>
          <w:rFonts w:ascii="Times New Roman" w:hAnsi="Times New Roman"/>
          <w:bCs/>
          <w:sz w:val="28"/>
          <w:szCs w:val="28"/>
        </w:rPr>
        <w:tab/>
      </w:r>
      <w:r w:rsidRPr="00292662">
        <w:rPr>
          <w:rFonts w:ascii="Times New Roman" w:hAnsi="Times New Roman"/>
          <w:bCs/>
          <w:sz w:val="28"/>
          <w:szCs w:val="28"/>
        </w:rPr>
        <w:tab/>
      </w:r>
      <w:r w:rsidRPr="00292662">
        <w:rPr>
          <w:rFonts w:ascii="Times New Roman" w:hAnsi="Times New Roman"/>
          <w:bCs/>
          <w:sz w:val="28"/>
          <w:szCs w:val="28"/>
        </w:rPr>
        <w:tab/>
      </w:r>
      <w:r w:rsidRPr="00292662">
        <w:rPr>
          <w:rFonts w:ascii="Times New Roman" w:hAnsi="Times New Roman"/>
          <w:bCs/>
          <w:sz w:val="28"/>
          <w:szCs w:val="28"/>
        </w:rPr>
        <w:tab/>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lastRenderedPageBreak/>
        <w:t>- улучшить  санитарное состояние сельских территорий;</w:t>
      </w:r>
      <w:r w:rsidRPr="00292662">
        <w:rPr>
          <w:rFonts w:ascii="Times New Roman" w:hAnsi="Times New Roman"/>
          <w:sz w:val="28"/>
          <w:szCs w:val="28"/>
        </w:rPr>
        <w:tab/>
      </w:r>
      <w:r w:rsidRPr="00292662">
        <w:rPr>
          <w:rFonts w:ascii="Times New Roman" w:hAnsi="Times New Roman"/>
          <w:sz w:val="28"/>
          <w:szCs w:val="28"/>
        </w:rPr>
        <w:tab/>
      </w:r>
      <w:r w:rsidRPr="00292662">
        <w:rPr>
          <w:rFonts w:ascii="Times New Roman" w:hAnsi="Times New Roman"/>
          <w:sz w:val="28"/>
          <w:szCs w:val="28"/>
        </w:rPr>
        <w:tab/>
      </w:r>
    </w:p>
    <w:p w:rsidR="00297447" w:rsidRPr="00292662" w:rsidRDefault="00297447" w:rsidP="00297447">
      <w:pPr>
        <w:pStyle w:val="a3"/>
        <w:ind w:firstLine="567"/>
        <w:jc w:val="both"/>
        <w:rPr>
          <w:rFonts w:ascii="Times New Roman" w:hAnsi="Times New Roman"/>
          <w:spacing w:val="-5"/>
          <w:sz w:val="28"/>
          <w:szCs w:val="28"/>
        </w:rPr>
      </w:pPr>
      <w:r w:rsidRPr="00292662">
        <w:rPr>
          <w:rFonts w:ascii="Times New Roman" w:hAnsi="Times New Roman"/>
          <w:sz w:val="28"/>
          <w:szCs w:val="28"/>
        </w:rPr>
        <w:t xml:space="preserve">- улучшить экологическое состояние </w:t>
      </w:r>
      <w:r>
        <w:rPr>
          <w:rFonts w:ascii="Times New Roman" w:hAnsi="Times New Roman"/>
          <w:spacing w:val="-5"/>
          <w:sz w:val="28"/>
          <w:szCs w:val="28"/>
        </w:rPr>
        <w:t>Октябрьского</w:t>
      </w:r>
      <w:r w:rsidRPr="00292662">
        <w:rPr>
          <w:rFonts w:ascii="Times New Roman" w:hAnsi="Times New Roman"/>
          <w:spacing w:val="-5"/>
          <w:sz w:val="28"/>
          <w:szCs w:val="28"/>
        </w:rPr>
        <w:t xml:space="preserve"> сельского поселения.</w:t>
      </w:r>
    </w:p>
    <w:p w:rsidR="00297447" w:rsidRDefault="00297447" w:rsidP="00297447">
      <w:pPr>
        <w:pStyle w:val="a3"/>
        <w:ind w:firstLine="567"/>
        <w:jc w:val="both"/>
        <w:rPr>
          <w:rFonts w:ascii="Times New Roman" w:hAnsi="Times New Roman"/>
          <w:sz w:val="28"/>
          <w:szCs w:val="28"/>
        </w:rPr>
      </w:pPr>
    </w:p>
    <w:p w:rsidR="00297447" w:rsidRPr="00292662" w:rsidRDefault="00297447" w:rsidP="00297447">
      <w:pPr>
        <w:pStyle w:val="a3"/>
        <w:ind w:firstLine="567"/>
        <w:jc w:val="both"/>
        <w:rPr>
          <w:rFonts w:ascii="Times New Roman" w:hAnsi="Times New Roman"/>
          <w:sz w:val="28"/>
          <w:szCs w:val="28"/>
        </w:rPr>
      </w:pPr>
    </w:p>
    <w:p w:rsidR="00297447" w:rsidRDefault="00297447" w:rsidP="00297447">
      <w:pPr>
        <w:pStyle w:val="a3"/>
        <w:ind w:firstLine="567"/>
        <w:jc w:val="both"/>
        <w:rPr>
          <w:rFonts w:ascii="Times New Roman" w:hAnsi="Times New Roman"/>
          <w:b/>
          <w:bCs/>
          <w:sz w:val="28"/>
          <w:szCs w:val="28"/>
        </w:rPr>
      </w:pPr>
      <w:r w:rsidRPr="00292662">
        <w:rPr>
          <w:rFonts w:ascii="Times New Roman" w:hAnsi="Times New Roman"/>
          <w:b/>
          <w:bCs/>
          <w:sz w:val="28"/>
          <w:szCs w:val="28"/>
        </w:rPr>
        <w:t>Раздел 4. Целевые показатели развития коммунальной инфраструктуры</w:t>
      </w:r>
    </w:p>
    <w:p w:rsidR="00297447" w:rsidRPr="00292662" w:rsidRDefault="00297447" w:rsidP="00297447">
      <w:pPr>
        <w:pStyle w:val="a3"/>
        <w:ind w:firstLine="567"/>
        <w:jc w:val="both"/>
        <w:rPr>
          <w:rFonts w:ascii="Times New Roman" w:hAnsi="Times New Roman"/>
          <w:b/>
          <w:bCs/>
          <w:sz w:val="28"/>
          <w:szCs w:val="28"/>
        </w:rPr>
      </w:pPr>
    </w:p>
    <w:p w:rsidR="00297447" w:rsidRDefault="00297447" w:rsidP="00297447">
      <w:pPr>
        <w:pStyle w:val="a3"/>
        <w:ind w:firstLine="567"/>
        <w:jc w:val="both"/>
        <w:rPr>
          <w:rFonts w:ascii="Times New Roman" w:hAnsi="Times New Roman"/>
          <w:b/>
          <w:bCs/>
          <w:sz w:val="28"/>
          <w:szCs w:val="28"/>
        </w:rPr>
      </w:pPr>
      <w:r w:rsidRPr="00292662">
        <w:rPr>
          <w:rFonts w:ascii="Times New Roman" w:hAnsi="Times New Roman"/>
          <w:b/>
          <w:bCs/>
          <w:sz w:val="28"/>
          <w:szCs w:val="28"/>
        </w:rPr>
        <w:t>4.1 Показатели качества поставляемого коммунального ресурса.</w:t>
      </w:r>
    </w:p>
    <w:p w:rsidR="00297447" w:rsidRPr="00292662" w:rsidRDefault="00297447" w:rsidP="00297447">
      <w:pPr>
        <w:pStyle w:val="a3"/>
        <w:ind w:firstLine="567"/>
        <w:jc w:val="both"/>
        <w:rPr>
          <w:rFonts w:ascii="Times New Roman" w:hAnsi="Times New Roman"/>
          <w:b/>
          <w:bCs/>
          <w:sz w:val="28"/>
          <w:szCs w:val="28"/>
        </w:rPr>
      </w:pPr>
    </w:p>
    <w:p w:rsidR="00297447" w:rsidRPr="00292662" w:rsidRDefault="00297447" w:rsidP="00297447">
      <w:pPr>
        <w:pStyle w:val="a3"/>
        <w:ind w:firstLine="567"/>
        <w:jc w:val="both"/>
        <w:rPr>
          <w:rFonts w:ascii="Times New Roman" w:hAnsi="Times New Roman"/>
          <w:bCs/>
          <w:sz w:val="28"/>
          <w:szCs w:val="28"/>
        </w:rPr>
      </w:pPr>
      <w:r w:rsidRPr="00292662">
        <w:rPr>
          <w:rFonts w:ascii="Times New Roman" w:hAnsi="Times New Roman"/>
          <w:bCs/>
          <w:sz w:val="28"/>
          <w:szCs w:val="28"/>
        </w:rPr>
        <w:t>По качеству поставляемого ресурса, электроэнергия поставляется потребителями в соответствии с ГОСТ 13109-97 «Электроэнергия. Совместимость технических средств электромагнитная. Норм качества электрической энергии в системах электроснабжения общего назначения» и другими нормативными документами.</w:t>
      </w:r>
    </w:p>
    <w:p w:rsidR="00297447" w:rsidRPr="00292662" w:rsidRDefault="00297447" w:rsidP="00297447">
      <w:pPr>
        <w:pStyle w:val="a3"/>
        <w:ind w:firstLine="567"/>
        <w:jc w:val="both"/>
        <w:rPr>
          <w:rFonts w:ascii="Times New Roman" w:hAnsi="Times New Roman"/>
          <w:bCs/>
          <w:sz w:val="28"/>
          <w:szCs w:val="28"/>
        </w:rPr>
      </w:pPr>
      <w:r w:rsidRPr="00292662">
        <w:rPr>
          <w:rFonts w:ascii="Times New Roman" w:hAnsi="Times New Roman"/>
          <w:bCs/>
          <w:sz w:val="28"/>
          <w:szCs w:val="28"/>
        </w:rPr>
        <w:t>При выработке тепловой энергии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w:t>
      </w:r>
    </w:p>
    <w:p w:rsidR="00297447" w:rsidRPr="00292662" w:rsidRDefault="00297447" w:rsidP="00297447">
      <w:pPr>
        <w:pStyle w:val="a3"/>
        <w:ind w:firstLine="567"/>
        <w:jc w:val="both"/>
        <w:rPr>
          <w:rFonts w:ascii="Times New Roman" w:hAnsi="Times New Roman"/>
          <w:bCs/>
          <w:sz w:val="28"/>
          <w:szCs w:val="28"/>
        </w:rPr>
      </w:pPr>
      <w:r w:rsidRPr="00292662">
        <w:rPr>
          <w:rFonts w:ascii="Times New Roman" w:hAnsi="Times New Roman"/>
          <w:bCs/>
          <w:sz w:val="28"/>
          <w:szCs w:val="28"/>
        </w:rPr>
        <w:t xml:space="preserve">Качество поставляемой воды не всегда соответствует требованиям ГОСТ </w:t>
      </w:r>
      <w:proofErr w:type="gramStart"/>
      <w:r w:rsidRPr="00292662">
        <w:rPr>
          <w:rFonts w:ascii="Times New Roman" w:hAnsi="Times New Roman"/>
          <w:bCs/>
          <w:sz w:val="28"/>
          <w:szCs w:val="28"/>
        </w:rPr>
        <w:t>Р</w:t>
      </w:r>
      <w:proofErr w:type="gramEnd"/>
      <w:r w:rsidRPr="00292662">
        <w:rPr>
          <w:rFonts w:ascii="Times New Roman" w:hAnsi="Times New Roman"/>
          <w:bCs/>
          <w:sz w:val="28"/>
          <w:szCs w:val="28"/>
        </w:rPr>
        <w:t xml:space="preserve"> 51232-98 «Вода питьевая» и </w:t>
      </w:r>
      <w:proofErr w:type="spellStart"/>
      <w:r w:rsidRPr="00292662">
        <w:rPr>
          <w:rFonts w:ascii="Times New Roman" w:hAnsi="Times New Roman"/>
          <w:bCs/>
          <w:sz w:val="28"/>
          <w:szCs w:val="28"/>
        </w:rPr>
        <w:t>СанПин</w:t>
      </w:r>
      <w:proofErr w:type="spellEnd"/>
      <w:r w:rsidRPr="00292662">
        <w:rPr>
          <w:rFonts w:ascii="Times New Roman" w:hAnsi="Times New Roman"/>
          <w:bCs/>
          <w:sz w:val="28"/>
          <w:szCs w:val="28"/>
        </w:rPr>
        <w:t xml:space="preserve"> 2.1.4.1074-01 «Питьевая вода». Гигиенические требования к качеству воды централизованных систем питьевого водоснабжения».</w:t>
      </w:r>
    </w:p>
    <w:p w:rsidR="00297447" w:rsidRPr="00292662" w:rsidRDefault="00297447" w:rsidP="00297447">
      <w:pPr>
        <w:pStyle w:val="a3"/>
        <w:ind w:firstLine="567"/>
        <w:jc w:val="both"/>
        <w:rPr>
          <w:rFonts w:ascii="Times New Roman" w:hAnsi="Times New Roman"/>
          <w:bCs/>
          <w:sz w:val="28"/>
          <w:szCs w:val="28"/>
        </w:rPr>
      </w:pPr>
    </w:p>
    <w:p w:rsidR="00297447" w:rsidRDefault="00297447" w:rsidP="00297447">
      <w:pPr>
        <w:pStyle w:val="a3"/>
        <w:ind w:firstLine="567"/>
        <w:jc w:val="both"/>
        <w:rPr>
          <w:rFonts w:ascii="Times New Roman" w:hAnsi="Times New Roman"/>
          <w:b/>
          <w:sz w:val="28"/>
          <w:szCs w:val="28"/>
        </w:rPr>
      </w:pPr>
      <w:r w:rsidRPr="00292662">
        <w:rPr>
          <w:rFonts w:ascii="Times New Roman" w:hAnsi="Times New Roman"/>
          <w:b/>
          <w:sz w:val="28"/>
          <w:szCs w:val="28"/>
        </w:rPr>
        <w:t xml:space="preserve">4.2. Показатели надежности систем </w:t>
      </w:r>
      <w:proofErr w:type="spellStart"/>
      <w:r w:rsidRPr="00292662">
        <w:rPr>
          <w:rFonts w:ascii="Times New Roman" w:hAnsi="Times New Roman"/>
          <w:b/>
          <w:sz w:val="28"/>
          <w:szCs w:val="28"/>
        </w:rPr>
        <w:t>ресурсоснабжения</w:t>
      </w:r>
      <w:proofErr w:type="spellEnd"/>
    </w:p>
    <w:p w:rsidR="00297447" w:rsidRPr="00292662" w:rsidRDefault="00297447" w:rsidP="00297447">
      <w:pPr>
        <w:pStyle w:val="a3"/>
        <w:ind w:firstLine="567"/>
        <w:jc w:val="both"/>
        <w:rPr>
          <w:rFonts w:ascii="Times New Roman" w:hAnsi="Times New Roman"/>
          <w:bCs/>
          <w:sz w:val="28"/>
          <w:szCs w:val="28"/>
        </w:rPr>
      </w:pPr>
    </w:p>
    <w:p w:rsidR="00297447" w:rsidRDefault="00297447" w:rsidP="00297447">
      <w:pPr>
        <w:pStyle w:val="a3"/>
        <w:ind w:firstLine="567"/>
        <w:jc w:val="both"/>
        <w:rPr>
          <w:rFonts w:ascii="Times New Roman" w:hAnsi="Times New Roman"/>
          <w:bCs/>
          <w:sz w:val="28"/>
          <w:szCs w:val="28"/>
        </w:rPr>
      </w:pPr>
      <w:r w:rsidRPr="00292662">
        <w:rPr>
          <w:rFonts w:ascii="Times New Roman" w:hAnsi="Times New Roman"/>
          <w:bCs/>
          <w:sz w:val="28"/>
          <w:szCs w:val="28"/>
        </w:rPr>
        <w:t xml:space="preserve">Надежность и готовность систем </w:t>
      </w:r>
      <w:proofErr w:type="spellStart"/>
      <w:r w:rsidRPr="00292662">
        <w:rPr>
          <w:rFonts w:ascii="Times New Roman" w:hAnsi="Times New Roman"/>
          <w:bCs/>
          <w:sz w:val="28"/>
          <w:szCs w:val="28"/>
        </w:rPr>
        <w:t>ресурсоснабжения</w:t>
      </w:r>
      <w:proofErr w:type="spellEnd"/>
      <w:r w:rsidRPr="00292662">
        <w:rPr>
          <w:rFonts w:ascii="Times New Roman" w:hAnsi="Times New Roman"/>
          <w:bCs/>
          <w:sz w:val="28"/>
          <w:szCs w:val="28"/>
        </w:rPr>
        <w:t xml:space="preserve"> подтверждается ежегодно выдачей паспорта готовности к работе в осенне-зимний период после проверки комиссией по оценке готовности </w:t>
      </w:r>
      <w:proofErr w:type="spellStart"/>
      <w:r w:rsidRPr="00292662">
        <w:rPr>
          <w:rFonts w:ascii="Times New Roman" w:hAnsi="Times New Roman"/>
          <w:bCs/>
          <w:sz w:val="28"/>
          <w:szCs w:val="28"/>
        </w:rPr>
        <w:t>электро</w:t>
      </w:r>
      <w:proofErr w:type="spellEnd"/>
      <w:r w:rsidRPr="00292662">
        <w:rPr>
          <w:rFonts w:ascii="Times New Roman" w:hAnsi="Times New Roman"/>
          <w:bCs/>
          <w:sz w:val="28"/>
          <w:szCs w:val="28"/>
        </w:rPr>
        <w:t>- и теплоснабжающих организаций с участием органов исполнительной власти (</w:t>
      </w:r>
      <w:proofErr w:type="spellStart"/>
      <w:r w:rsidRPr="00292662">
        <w:rPr>
          <w:rFonts w:ascii="Times New Roman" w:hAnsi="Times New Roman"/>
          <w:bCs/>
          <w:sz w:val="28"/>
          <w:szCs w:val="28"/>
        </w:rPr>
        <w:t>Ростехнадзора</w:t>
      </w:r>
      <w:proofErr w:type="spellEnd"/>
      <w:r w:rsidRPr="00292662">
        <w:rPr>
          <w:rFonts w:ascii="Times New Roman" w:hAnsi="Times New Roman"/>
          <w:bCs/>
          <w:sz w:val="28"/>
          <w:szCs w:val="28"/>
        </w:rPr>
        <w:t>, МЧС).</w:t>
      </w:r>
    </w:p>
    <w:p w:rsidR="00297447" w:rsidRPr="00292662" w:rsidRDefault="00297447" w:rsidP="00297447">
      <w:pPr>
        <w:pStyle w:val="a3"/>
        <w:ind w:firstLine="567"/>
        <w:jc w:val="both"/>
        <w:rPr>
          <w:rFonts w:ascii="Times New Roman" w:hAnsi="Times New Roman"/>
          <w:bC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07"/>
        <w:gridCol w:w="734"/>
        <w:gridCol w:w="733"/>
        <w:gridCol w:w="733"/>
        <w:gridCol w:w="733"/>
        <w:gridCol w:w="733"/>
        <w:gridCol w:w="733"/>
        <w:gridCol w:w="733"/>
        <w:gridCol w:w="733"/>
        <w:gridCol w:w="733"/>
        <w:gridCol w:w="733"/>
        <w:gridCol w:w="733"/>
      </w:tblGrid>
      <w:tr w:rsidR="00297447" w:rsidRPr="00292662" w:rsidTr="00822B00">
        <w:trPr>
          <w:jc w:val="center"/>
        </w:trPr>
        <w:tc>
          <w:tcPr>
            <w:tcW w:w="10030" w:type="dxa"/>
            <w:gridSpan w:val="12"/>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sz w:val="28"/>
                <w:szCs w:val="28"/>
              </w:rPr>
            </w:pPr>
            <w:r w:rsidRPr="00292662">
              <w:rPr>
                <w:rFonts w:ascii="Times New Roman" w:hAnsi="Times New Roman"/>
                <w:b/>
                <w:sz w:val="28"/>
                <w:szCs w:val="28"/>
                <w:shd w:val="clear" w:color="auto" w:fill="FFFFFF"/>
              </w:rPr>
              <w:t xml:space="preserve">Реализация мер </w:t>
            </w:r>
            <w:r w:rsidRPr="00292662">
              <w:rPr>
                <w:rFonts w:ascii="Times New Roman" w:hAnsi="Times New Roman"/>
                <w:b/>
                <w:sz w:val="28"/>
                <w:szCs w:val="28"/>
              </w:rPr>
              <w:t>Программы</w:t>
            </w:r>
          </w:p>
        </w:tc>
      </w:tr>
      <w:tr w:rsidR="00297447" w:rsidRPr="00292662" w:rsidTr="00822B00">
        <w:trPr>
          <w:jc w:val="center"/>
        </w:trPr>
        <w:tc>
          <w:tcPr>
            <w:tcW w:w="1494" w:type="dxa"/>
            <w:tcBorders>
              <w:top w:val="single" w:sz="4" w:space="0" w:color="auto"/>
              <w:left w:val="single" w:sz="4" w:space="0" w:color="auto"/>
              <w:bottom w:val="single" w:sz="4" w:space="0" w:color="auto"/>
              <w:right w:val="single" w:sz="4" w:space="0" w:color="auto"/>
            </w:tcBorders>
          </w:tcPr>
          <w:p w:rsidR="00297447" w:rsidRPr="000901E7" w:rsidRDefault="00297447" w:rsidP="00822B00">
            <w:pPr>
              <w:pStyle w:val="a3"/>
              <w:rPr>
                <w:rFonts w:ascii="Times New Roman" w:hAnsi="Times New Roman"/>
                <w:sz w:val="24"/>
                <w:szCs w:val="24"/>
              </w:rPr>
            </w:pPr>
            <w:r w:rsidRPr="000901E7">
              <w:rPr>
                <w:rFonts w:ascii="Times New Roman" w:hAnsi="Times New Roman"/>
                <w:sz w:val="24"/>
                <w:szCs w:val="24"/>
              </w:rPr>
              <w:t>года реализации Программы</w:t>
            </w:r>
          </w:p>
        </w:tc>
        <w:tc>
          <w:tcPr>
            <w:tcW w:w="776" w:type="dxa"/>
            <w:tcBorders>
              <w:top w:val="single" w:sz="4" w:space="0" w:color="auto"/>
              <w:left w:val="single" w:sz="4" w:space="0" w:color="auto"/>
              <w:bottom w:val="single" w:sz="4" w:space="0" w:color="auto"/>
              <w:right w:val="single" w:sz="4" w:space="0" w:color="auto"/>
            </w:tcBorders>
          </w:tcPr>
          <w:p w:rsidR="00297447" w:rsidRPr="000901E7" w:rsidRDefault="00297447" w:rsidP="00822B00">
            <w:pPr>
              <w:pStyle w:val="a3"/>
              <w:rPr>
                <w:rFonts w:ascii="Times New Roman" w:hAnsi="Times New Roman"/>
                <w:sz w:val="24"/>
                <w:szCs w:val="24"/>
              </w:rPr>
            </w:pPr>
            <w:r w:rsidRPr="000901E7">
              <w:rPr>
                <w:rFonts w:ascii="Times New Roman" w:hAnsi="Times New Roman"/>
                <w:sz w:val="24"/>
                <w:szCs w:val="24"/>
              </w:rPr>
              <w:t>2017</w:t>
            </w:r>
          </w:p>
        </w:tc>
        <w:tc>
          <w:tcPr>
            <w:tcW w:w="776" w:type="dxa"/>
            <w:tcBorders>
              <w:top w:val="single" w:sz="4" w:space="0" w:color="auto"/>
              <w:left w:val="single" w:sz="4" w:space="0" w:color="auto"/>
              <w:bottom w:val="single" w:sz="4" w:space="0" w:color="auto"/>
              <w:right w:val="single" w:sz="4" w:space="0" w:color="auto"/>
            </w:tcBorders>
          </w:tcPr>
          <w:p w:rsidR="00297447" w:rsidRPr="000901E7" w:rsidRDefault="00297447" w:rsidP="00822B00">
            <w:pPr>
              <w:pStyle w:val="a3"/>
              <w:rPr>
                <w:rFonts w:ascii="Times New Roman" w:hAnsi="Times New Roman"/>
                <w:sz w:val="24"/>
                <w:szCs w:val="24"/>
              </w:rPr>
            </w:pPr>
            <w:r w:rsidRPr="000901E7">
              <w:rPr>
                <w:rFonts w:ascii="Times New Roman" w:hAnsi="Times New Roman"/>
                <w:sz w:val="24"/>
                <w:szCs w:val="24"/>
              </w:rPr>
              <w:t>2018</w:t>
            </w:r>
          </w:p>
        </w:tc>
        <w:tc>
          <w:tcPr>
            <w:tcW w:w="776" w:type="dxa"/>
            <w:tcBorders>
              <w:top w:val="single" w:sz="4" w:space="0" w:color="auto"/>
              <w:left w:val="single" w:sz="4" w:space="0" w:color="auto"/>
              <w:bottom w:val="single" w:sz="4" w:space="0" w:color="auto"/>
              <w:right w:val="single" w:sz="4" w:space="0" w:color="auto"/>
            </w:tcBorders>
          </w:tcPr>
          <w:p w:rsidR="00297447" w:rsidRPr="000901E7" w:rsidRDefault="00297447" w:rsidP="00822B00">
            <w:pPr>
              <w:pStyle w:val="a3"/>
              <w:rPr>
                <w:rFonts w:ascii="Times New Roman" w:hAnsi="Times New Roman"/>
                <w:sz w:val="24"/>
                <w:szCs w:val="24"/>
              </w:rPr>
            </w:pPr>
            <w:r w:rsidRPr="000901E7">
              <w:rPr>
                <w:rFonts w:ascii="Times New Roman" w:hAnsi="Times New Roman"/>
                <w:sz w:val="24"/>
                <w:szCs w:val="24"/>
              </w:rPr>
              <w:t>2019</w:t>
            </w:r>
          </w:p>
        </w:tc>
        <w:tc>
          <w:tcPr>
            <w:tcW w:w="776" w:type="dxa"/>
            <w:tcBorders>
              <w:top w:val="single" w:sz="4" w:space="0" w:color="auto"/>
              <w:left w:val="single" w:sz="4" w:space="0" w:color="auto"/>
              <w:bottom w:val="single" w:sz="4" w:space="0" w:color="auto"/>
              <w:right w:val="single" w:sz="4" w:space="0" w:color="auto"/>
            </w:tcBorders>
          </w:tcPr>
          <w:p w:rsidR="00297447" w:rsidRPr="000901E7" w:rsidRDefault="00297447" w:rsidP="00822B00">
            <w:pPr>
              <w:pStyle w:val="a3"/>
              <w:rPr>
                <w:rFonts w:ascii="Times New Roman" w:hAnsi="Times New Roman"/>
                <w:sz w:val="24"/>
                <w:szCs w:val="24"/>
              </w:rPr>
            </w:pPr>
            <w:r w:rsidRPr="000901E7">
              <w:rPr>
                <w:rFonts w:ascii="Times New Roman" w:hAnsi="Times New Roman"/>
                <w:sz w:val="24"/>
                <w:szCs w:val="24"/>
              </w:rPr>
              <w:t>2020</w:t>
            </w:r>
          </w:p>
        </w:tc>
        <w:tc>
          <w:tcPr>
            <w:tcW w:w="776" w:type="dxa"/>
            <w:tcBorders>
              <w:top w:val="single" w:sz="4" w:space="0" w:color="auto"/>
              <w:left w:val="single" w:sz="4" w:space="0" w:color="auto"/>
              <w:bottom w:val="single" w:sz="4" w:space="0" w:color="auto"/>
              <w:right w:val="single" w:sz="4" w:space="0" w:color="auto"/>
            </w:tcBorders>
          </w:tcPr>
          <w:p w:rsidR="00297447" w:rsidRPr="000901E7" w:rsidRDefault="00297447" w:rsidP="00822B00">
            <w:pPr>
              <w:pStyle w:val="a3"/>
              <w:rPr>
                <w:rFonts w:ascii="Times New Roman" w:hAnsi="Times New Roman"/>
                <w:sz w:val="24"/>
                <w:szCs w:val="24"/>
              </w:rPr>
            </w:pPr>
            <w:r w:rsidRPr="000901E7">
              <w:rPr>
                <w:rFonts w:ascii="Times New Roman" w:hAnsi="Times New Roman"/>
                <w:sz w:val="24"/>
                <w:szCs w:val="24"/>
              </w:rPr>
              <w:t>2021</w:t>
            </w:r>
          </w:p>
        </w:tc>
        <w:tc>
          <w:tcPr>
            <w:tcW w:w="776" w:type="dxa"/>
            <w:tcBorders>
              <w:top w:val="single" w:sz="4" w:space="0" w:color="auto"/>
              <w:left w:val="single" w:sz="4" w:space="0" w:color="auto"/>
              <w:bottom w:val="single" w:sz="4" w:space="0" w:color="auto"/>
              <w:right w:val="single" w:sz="4" w:space="0" w:color="auto"/>
            </w:tcBorders>
          </w:tcPr>
          <w:p w:rsidR="00297447" w:rsidRPr="000901E7" w:rsidRDefault="00297447" w:rsidP="00822B00">
            <w:pPr>
              <w:pStyle w:val="a3"/>
              <w:rPr>
                <w:rFonts w:ascii="Times New Roman" w:hAnsi="Times New Roman"/>
                <w:sz w:val="24"/>
                <w:szCs w:val="24"/>
              </w:rPr>
            </w:pPr>
            <w:r w:rsidRPr="000901E7">
              <w:rPr>
                <w:rFonts w:ascii="Times New Roman" w:hAnsi="Times New Roman"/>
                <w:sz w:val="24"/>
                <w:szCs w:val="24"/>
              </w:rPr>
              <w:t>2022</w:t>
            </w:r>
          </w:p>
        </w:tc>
        <w:tc>
          <w:tcPr>
            <w:tcW w:w="776" w:type="dxa"/>
            <w:tcBorders>
              <w:top w:val="single" w:sz="4" w:space="0" w:color="auto"/>
              <w:left w:val="single" w:sz="4" w:space="0" w:color="auto"/>
              <w:bottom w:val="single" w:sz="4" w:space="0" w:color="auto"/>
              <w:right w:val="single" w:sz="4" w:space="0" w:color="auto"/>
            </w:tcBorders>
          </w:tcPr>
          <w:p w:rsidR="00297447" w:rsidRPr="000901E7" w:rsidRDefault="00297447" w:rsidP="00822B00">
            <w:pPr>
              <w:pStyle w:val="a3"/>
              <w:rPr>
                <w:rFonts w:ascii="Times New Roman" w:hAnsi="Times New Roman"/>
                <w:sz w:val="24"/>
                <w:szCs w:val="24"/>
              </w:rPr>
            </w:pPr>
            <w:r w:rsidRPr="000901E7">
              <w:rPr>
                <w:rFonts w:ascii="Times New Roman" w:hAnsi="Times New Roman"/>
                <w:sz w:val="24"/>
                <w:szCs w:val="24"/>
              </w:rPr>
              <w:t>2023</w:t>
            </w:r>
          </w:p>
        </w:tc>
        <w:tc>
          <w:tcPr>
            <w:tcW w:w="776" w:type="dxa"/>
            <w:tcBorders>
              <w:top w:val="single" w:sz="4" w:space="0" w:color="auto"/>
              <w:left w:val="single" w:sz="4" w:space="0" w:color="auto"/>
              <w:bottom w:val="single" w:sz="4" w:space="0" w:color="auto"/>
              <w:right w:val="single" w:sz="4" w:space="0" w:color="auto"/>
            </w:tcBorders>
          </w:tcPr>
          <w:p w:rsidR="00297447" w:rsidRPr="000901E7" w:rsidRDefault="00297447" w:rsidP="00822B00">
            <w:pPr>
              <w:pStyle w:val="a3"/>
              <w:rPr>
                <w:rFonts w:ascii="Times New Roman" w:hAnsi="Times New Roman"/>
                <w:sz w:val="24"/>
                <w:szCs w:val="24"/>
              </w:rPr>
            </w:pPr>
            <w:r w:rsidRPr="000901E7">
              <w:rPr>
                <w:rFonts w:ascii="Times New Roman" w:hAnsi="Times New Roman"/>
                <w:sz w:val="24"/>
                <w:szCs w:val="24"/>
              </w:rPr>
              <w:t>2024</w:t>
            </w:r>
          </w:p>
        </w:tc>
        <w:tc>
          <w:tcPr>
            <w:tcW w:w="776" w:type="dxa"/>
            <w:tcBorders>
              <w:top w:val="single" w:sz="4" w:space="0" w:color="auto"/>
              <w:left w:val="single" w:sz="4" w:space="0" w:color="auto"/>
              <w:bottom w:val="single" w:sz="4" w:space="0" w:color="auto"/>
              <w:right w:val="single" w:sz="4" w:space="0" w:color="auto"/>
            </w:tcBorders>
          </w:tcPr>
          <w:p w:rsidR="00297447" w:rsidRPr="000901E7" w:rsidRDefault="00297447" w:rsidP="00822B00">
            <w:pPr>
              <w:pStyle w:val="a3"/>
              <w:rPr>
                <w:rFonts w:ascii="Times New Roman" w:hAnsi="Times New Roman"/>
                <w:sz w:val="24"/>
                <w:szCs w:val="24"/>
              </w:rPr>
            </w:pPr>
            <w:r w:rsidRPr="000901E7">
              <w:rPr>
                <w:rFonts w:ascii="Times New Roman" w:hAnsi="Times New Roman"/>
                <w:sz w:val="24"/>
                <w:szCs w:val="24"/>
              </w:rPr>
              <w:t>2025</w:t>
            </w:r>
          </w:p>
        </w:tc>
        <w:tc>
          <w:tcPr>
            <w:tcW w:w="776" w:type="dxa"/>
            <w:tcBorders>
              <w:top w:val="single" w:sz="4" w:space="0" w:color="auto"/>
              <w:left w:val="single" w:sz="4" w:space="0" w:color="auto"/>
              <w:bottom w:val="single" w:sz="4" w:space="0" w:color="auto"/>
              <w:right w:val="single" w:sz="4" w:space="0" w:color="auto"/>
            </w:tcBorders>
          </w:tcPr>
          <w:p w:rsidR="00297447" w:rsidRPr="000901E7" w:rsidRDefault="00297447" w:rsidP="00822B00">
            <w:pPr>
              <w:pStyle w:val="a3"/>
              <w:rPr>
                <w:rFonts w:ascii="Times New Roman" w:hAnsi="Times New Roman"/>
                <w:sz w:val="24"/>
                <w:szCs w:val="24"/>
              </w:rPr>
            </w:pPr>
            <w:r w:rsidRPr="000901E7">
              <w:rPr>
                <w:rFonts w:ascii="Times New Roman" w:hAnsi="Times New Roman"/>
                <w:sz w:val="24"/>
                <w:szCs w:val="24"/>
              </w:rPr>
              <w:t>2026</w:t>
            </w:r>
          </w:p>
        </w:tc>
        <w:tc>
          <w:tcPr>
            <w:tcW w:w="776" w:type="dxa"/>
            <w:tcBorders>
              <w:top w:val="single" w:sz="4" w:space="0" w:color="auto"/>
              <w:left w:val="single" w:sz="4" w:space="0" w:color="auto"/>
              <w:bottom w:val="single" w:sz="4" w:space="0" w:color="auto"/>
              <w:right w:val="single" w:sz="4" w:space="0" w:color="auto"/>
            </w:tcBorders>
          </w:tcPr>
          <w:p w:rsidR="00297447" w:rsidRPr="000901E7" w:rsidRDefault="00297447" w:rsidP="00822B00">
            <w:pPr>
              <w:pStyle w:val="a3"/>
              <w:rPr>
                <w:rFonts w:ascii="Times New Roman" w:hAnsi="Times New Roman"/>
                <w:sz w:val="24"/>
                <w:szCs w:val="24"/>
              </w:rPr>
            </w:pPr>
            <w:r w:rsidRPr="000901E7">
              <w:rPr>
                <w:rFonts w:ascii="Times New Roman" w:hAnsi="Times New Roman"/>
                <w:sz w:val="24"/>
                <w:szCs w:val="24"/>
              </w:rPr>
              <w:t>2027</w:t>
            </w:r>
          </w:p>
        </w:tc>
      </w:tr>
      <w:tr w:rsidR="00297447" w:rsidRPr="00292662" w:rsidTr="00822B00">
        <w:trPr>
          <w:jc w:val="center"/>
        </w:trPr>
        <w:tc>
          <w:tcPr>
            <w:tcW w:w="10030" w:type="dxa"/>
            <w:gridSpan w:val="12"/>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sz w:val="28"/>
                <w:szCs w:val="28"/>
              </w:rPr>
            </w:pPr>
            <w:r w:rsidRPr="00292662">
              <w:rPr>
                <w:rFonts w:ascii="Times New Roman" w:hAnsi="Times New Roman"/>
                <w:b/>
                <w:bCs/>
                <w:sz w:val="28"/>
                <w:szCs w:val="28"/>
              </w:rPr>
              <w:t>Программа инвестиционных проектов развития системы электроснабжения (в натуральном выражении)</w:t>
            </w:r>
          </w:p>
        </w:tc>
      </w:tr>
      <w:tr w:rsidR="00297447" w:rsidRPr="00292662" w:rsidTr="00822B00">
        <w:trPr>
          <w:trHeight w:val="791"/>
          <w:jc w:val="center"/>
        </w:trPr>
        <w:tc>
          <w:tcPr>
            <w:tcW w:w="1494"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sz w:val="28"/>
                <w:szCs w:val="28"/>
              </w:rPr>
            </w:pPr>
            <w:r w:rsidRPr="00292662">
              <w:rPr>
                <w:rFonts w:ascii="Times New Roman" w:hAnsi="Times New Roman"/>
                <w:bCs/>
                <w:sz w:val="28"/>
                <w:szCs w:val="28"/>
              </w:rPr>
              <w:t>Замена ламп уличного освещения</w:t>
            </w:r>
          </w:p>
        </w:tc>
        <w:tc>
          <w:tcPr>
            <w:tcW w:w="776" w:type="dxa"/>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rPr>
                <w:rFonts w:ascii="Times New Roman" w:hAnsi="Times New Roman"/>
                <w:sz w:val="28"/>
                <w:szCs w:val="28"/>
              </w:rPr>
            </w:pPr>
          </w:p>
        </w:tc>
        <w:tc>
          <w:tcPr>
            <w:tcW w:w="776" w:type="dxa"/>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rPr>
                <w:rFonts w:ascii="Times New Roman" w:hAnsi="Times New Roman"/>
                <w:sz w:val="28"/>
                <w:szCs w:val="28"/>
              </w:rPr>
            </w:pPr>
          </w:p>
        </w:tc>
        <w:tc>
          <w:tcPr>
            <w:tcW w:w="776" w:type="dxa"/>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rPr>
                <w:rFonts w:ascii="Times New Roman" w:hAnsi="Times New Roman"/>
                <w:sz w:val="28"/>
                <w:szCs w:val="28"/>
              </w:rPr>
            </w:pPr>
          </w:p>
        </w:tc>
        <w:tc>
          <w:tcPr>
            <w:tcW w:w="776" w:type="dxa"/>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rPr>
                <w:rFonts w:ascii="Times New Roman" w:hAnsi="Times New Roman"/>
                <w:sz w:val="28"/>
                <w:szCs w:val="28"/>
              </w:rPr>
            </w:pPr>
            <w:r>
              <w:rPr>
                <w:rFonts w:ascii="Times New Roman" w:hAnsi="Times New Roman"/>
                <w:sz w:val="28"/>
                <w:szCs w:val="28"/>
              </w:rPr>
              <w:t xml:space="preserve">23 </w:t>
            </w:r>
            <w:proofErr w:type="spellStart"/>
            <w:proofErr w:type="gramStart"/>
            <w:r>
              <w:rPr>
                <w:rFonts w:ascii="Times New Roman" w:hAnsi="Times New Roman"/>
                <w:sz w:val="28"/>
                <w:szCs w:val="28"/>
              </w:rPr>
              <w:t>шт</w:t>
            </w:r>
            <w:proofErr w:type="spellEnd"/>
            <w:proofErr w:type="gramEnd"/>
          </w:p>
        </w:tc>
        <w:tc>
          <w:tcPr>
            <w:tcW w:w="776" w:type="dxa"/>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rPr>
                <w:rFonts w:ascii="Times New Roman" w:hAnsi="Times New Roman"/>
                <w:sz w:val="28"/>
                <w:szCs w:val="28"/>
              </w:rPr>
            </w:pPr>
          </w:p>
        </w:tc>
        <w:tc>
          <w:tcPr>
            <w:tcW w:w="776" w:type="dxa"/>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rPr>
                <w:rFonts w:ascii="Times New Roman" w:hAnsi="Times New Roman"/>
                <w:sz w:val="28"/>
                <w:szCs w:val="28"/>
              </w:rPr>
            </w:pPr>
          </w:p>
        </w:tc>
        <w:tc>
          <w:tcPr>
            <w:tcW w:w="776" w:type="dxa"/>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rPr>
                <w:rFonts w:ascii="Times New Roman" w:hAnsi="Times New Roman"/>
                <w:sz w:val="28"/>
                <w:szCs w:val="28"/>
              </w:rPr>
            </w:pPr>
          </w:p>
        </w:tc>
        <w:tc>
          <w:tcPr>
            <w:tcW w:w="776" w:type="dxa"/>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rPr>
                <w:rFonts w:ascii="Times New Roman" w:hAnsi="Times New Roman"/>
                <w:sz w:val="28"/>
                <w:szCs w:val="28"/>
              </w:rPr>
            </w:pPr>
          </w:p>
        </w:tc>
        <w:tc>
          <w:tcPr>
            <w:tcW w:w="776" w:type="dxa"/>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rPr>
                <w:rFonts w:ascii="Times New Roman" w:hAnsi="Times New Roman"/>
                <w:sz w:val="28"/>
                <w:szCs w:val="28"/>
              </w:rPr>
            </w:pPr>
          </w:p>
        </w:tc>
        <w:tc>
          <w:tcPr>
            <w:tcW w:w="776" w:type="dxa"/>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rPr>
                <w:rFonts w:ascii="Times New Roman" w:hAnsi="Times New Roman"/>
                <w:sz w:val="28"/>
                <w:szCs w:val="28"/>
              </w:rPr>
            </w:pPr>
          </w:p>
        </w:tc>
        <w:tc>
          <w:tcPr>
            <w:tcW w:w="776" w:type="dxa"/>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rPr>
                <w:rFonts w:ascii="Times New Roman" w:hAnsi="Times New Roman"/>
                <w:sz w:val="28"/>
                <w:szCs w:val="28"/>
              </w:rPr>
            </w:pPr>
          </w:p>
        </w:tc>
      </w:tr>
      <w:tr w:rsidR="00297447" w:rsidRPr="00292662" w:rsidTr="00822B00">
        <w:trPr>
          <w:jc w:val="center"/>
        </w:trPr>
        <w:tc>
          <w:tcPr>
            <w:tcW w:w="10030" w:type="dxa"/>
            <w:gridSpan w:val="12"/>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sz w:val="28"/>
                <w:szCs w:val="28"/>
              </w:rPr>
            </w:pPr>
            <w:r w:rsidRPr="00292662">
              <w:rPr>
                <w:rFonts w:ascii="Times New Roman" w:hAnsi="Times New Roman"/>
                <w:b/>
                <w:bCs/>
                <w:sz w:val="28"/>
                <w:szCs w:val="28"/>
              </w:rPr>
              <w:t>Программа инвестиционных проектов развития системы сбора и вызова бытовых отходов (в натуральном выражении)</w:t>
            </w:r>
          </w:p>
        </w:tc>
      </w:tr>
      <w:tr w:rsidR="00297447" w:rsidRPr="00292662" w:rsidTr="00822B00">
        <w:trPr>
          <w:trHeight w:val="698"/>
          <w:jc w:val="center"/>
        </w:trPr>
        <w:tc>
          <w:tcPr>
            <w:tcW w:w="1494" w:type="dxa"/>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rPr>
                <w:rFonts w:ascii="Times New Roman" w:hAnsi="Times New Roman"/>
                <w:sz w:val="28"/>
                <w:szCs w:val="28"/>
              </w:rPr>
            </w:pPr>
            <w:r w:rsidRPr="00292662">
              <w:rPr>
                <w:rFonts w:ascii="Times New Roman" w:hAnsi="Times New Roman"/>
                <w:bCs/>
                <w:sz w:val="28"/>
                <w:szCs w:val="28"/>
              </w:rPr>
              <w:t>Установка  баков ТБО</w:t>
            </w:r>
          </w:p>
        </w:tc>
        <w:tc>
          <w:tcPr>
            <w:tcW w:w="776" w:type="dxa"/>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rPr>
                <w:rFonts w:ascii="Times New Roman" w:hAnsi="Times New Roman"/>
                <w:sz w:val="28"/>
                <w:szCs w:val="28"/>
              </w:rPr>
            </w:pPr>
          </w:p>
        </w:tc>
        <w:tc>
          <w:tcPr>
            <w:tcW w:w="776" w:type="dxa"/>
            <w:tcBorders>
              <w:top w:val="single" w:sz="4" w:space="0" w:color="auto"/>
              <w:left w:val="single" w:sz="4" w:space="0" w:color="auto"/>
              <w:bottom w:val="single" w:sz="4" w:space="0" w:color="auto"/>
              <w:right w:val="single" w:sz="4" w:space="0" w:color="auto"/>
            </w:tcBorders>
            <w:vAlign w:val="center"/>
          </w:tcPr>
          <w:p w:rsidR="00297447" w:rsidRPr="00A868F8" w:rsidRDefault="00297447" w:rsidP="00822B00">
            <w:pPr>
              <w:pStyle w:val="a3"/>
              <w:rPr>
                <w:rFonts w:ascii="Times New Roman" w:hAnsi="Times New Roman"/>
                <w:sz w:val="28"/>
                <w:szCs w:val="28"/>
              </w:rPr>
            </w:pPr>
            <w:r w:rsidRPr="00A868F8">
              <w:rPr>
                <w:rFonts w:ascii="Times New Roman" w:hAnsi="Times New Roman"/>
                <w:sz w:val="28"/>
                <w:szCs w:val="28"/>
              </w:rPr>
              <w:t>3шт</w:t>
            </w:r>
          </w:p>
        </w:tc>
        <w:tc>
          <w:tcPr>
            <w:tcW w:w="776" w:type="dxa"/>
            <w:tcBorders>
              <w:top w:val="single" w:sz="4" w:space="0" w:color="auto"/>
              <w:left w:val="single" w:sz="4" w:space="0" w:color="auto"/>
              <w:bottom w:val="single" w:sz="4" w:space="0" w:color="auto"/>
              <w:right w:val="single" w:sz="4" w:space="0" w:color="auto"/>
            </w:tcBorders>
            <w:vAlign w:val="center"/>
          </w:tcPr>
          <w:p w:rsidR="00297447" w:rsidRPr="00A868F8" w:rsidRDefault="00297447" w:rsidP="00822B00">
            <w:pPr>
              <w:pStyle w:val="a3"/>
              <w:rPr>
                <w:rFonts w:ascii="Times New Roman" w:hAnsi="Times New Roman"/>
                <w:sz w:val="28"/>
                <w:szCs w:val="28"/>
              </w:rPr>
            </w:pPr>
            <w:r w:rsidRPr="00A868F8">
              <w:rPr>
                <w:rFonts w:ascii="Times New Roman" w:hAnsi="Times New Roman"/>
                <w:sz w:val="28"/>
                <w:szCs w:val="28"/>
              </w:rPr>
              <w:t>4шт</w:t>
            </w:r>
          </w:p>
        </w:tc>
        <w:tc>
          <w:tcPr>
            <w:tcW w:w="776" w:type="dxa"/>
            <w:tcBorders>
              <w:top w:val="single" w:sz="4" w:space="0" w:color="auto"/>
              <w:left w:val="single" w:sz="4" w:space="0" w:color="auto"/>
              <w:bottom w:val="single" w:sz="4" w:space="0" w:color="auto"/>
              <w:right w:val="single" w:sz="4" w:space="0" w:color="auto"/>
            </w:tcBorders>
            <w:vAlign w:val="center"/>
          </w:tcPr>
          <w:p w:rsidR="00297447" w:rsidRPr="00A868F8" w:rsidRDefault="00297447" w:rsidP="00822B00">
            <w:pPr>
              <w:pStyle w:val="a3"/>
              <w:rPr>
                <w:rFonts w:ascii="Times New Roman" w:hAnsi="Times New Roman"/>
                <w:sz w:val="28"/>
                <w:szCs w:val="28"/>
              </w:rPr>
            </w:pPr>
            <w:r w:rsidRPr="00A868F8">
              <w:rPr>
                <w:rFonts w:ascii="Times New Roman" w:hAnsi="Times New Roman"/>
                <w:sz w:val="28"/>
                <w:szCs w:val="28"/>
              </w:rPr>
              <w:t xml:space="preserve">4 </w:t>
            </w:r>
            <w:proofErr w:type="spellStart"/>
            <w:proofErr w:type="gramStart"/>
            <w:r w:rsidRPr="00A868F8">
              <w:rPr>
                <w:rFonts w:ascii="Times New Roman" w:hAnsi="Times New Roman"/>
                <w:sz w:val="28"/>
                <w:szCs w:val="28"/>
              </w:rPr>
              <w:t>шт</w:t>
            </w:r>
            <w:proofErr w:type="spellEnd"/>
            <w:proofErr w:type="gramEnd"/>
          </w:p>
        </w:tc>
        <w:tc>
          <w:tcPr>
            <w:tcW w:w="776" w:type="dxa"/>
            <w:tcBorders>
              <w:top w:val="single" w:sz="4" w:space="0" w:color="auto"/>
              <w:left w:val="single" w:sz="4" w:space="0" w:color="auto"/>
              <w:bottom w:val="single" w:sz="4" w:space="0" w:color="auto"/>
              <w:right w:val="single" w:sz="4" w:space="0" w:color="auto"/>
            </w:tcBorders>
            <w:vAlign w:val="center"/>
          </w:tcPr>
          <w:p w:rsidR="00297447" w:rsidRPr="00A868F8" w:rsidRDefault="00297447" w:rsidP="00822B00">
            <w:pPr>
              <w:pStyle w:val="a3"/>
              <w:rPr>
                <w:rFonts w:ascii="Times New Roman" w:hAnsi="Times New Roman"/>
                <w:sz w:val="28"/>
                <w:szCs w:val="28"/>
              </w:rPr>
            </w:pPr>
            <w:r w:rsidRPr="00A868F8">
              <w:rPr>
                <w:rFonts w:ascii="Times New Roman" w:hAnsi="Times New Roman"/>
                <w:sz w:val="28"/>
                <w:szCs w:val="28"/>
              </w:rPr>
              <w:t xml:space="preserve">4 </w:t>
            </w:r>
            <w:proofErr w:type="spellStart"/>
            <w:proofErr w:type="gramStart"/>
            <w:r w:rsidRPr="00A868F8">
              <w:rPr>
                <w:rFonts w:ascii="Times New Roman" w:hAnsi="Times New Roman"/>
                <w:sz w:val="28"/>
                <w:szCs w:val="28"/>
              </w:rPr>
              <w:t>шт</w:t>
            </w:r>
            <w:proofErr w:type="spellEnd"/>
            <w:proofErr w:type="gramEnd"/>
          </w:p>
        </w:tc>
        <w:tc>
          <w:tcPr>
            <w:tcW w:w="776" w:type="dxa"/>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rPr>
                <w:rFonts w:ascii="Times New Roman" w:hAnsi="Times New Roman"/>
                <w:sz w:val="28"/>
                <w:szCs w:val="28"/>
              </w:rPr>
            </w:pPr>
            <w:r>
              <w:rPr>
                <w:rFonts w:ascii="Times New Roman" w:hAnsi="Times New Roman"/>
                <w:sz w:val="28"/>
                <w:szCs w:val="28"/>
              </w:rPr>
              <w:t xml:space="preserve">5 </w:t>
            </w:r>
            <w:proofErr w:type="spellStart"/>
            <w:proofErr w:type="gramStart"/>
            <w:r>
              <w:rPr>
                <w:rFonts w:ascii="Times New Roman" w:hAnsi="Times New Roman"/>
                <w:sz w:val="28"/>
                <w:szCs w:val="28"/>
              </w:rPr>
              <w:t>шт</w:t>
            </w:r>
            <w:proofErr w:type="spellEnd"/>
            <w:proofErr w:type="gramEnd"/>
          </w:p>
        </w:tc>
        <w:tc>
          <w:tcPr>
            <w:tcW w:w="776" w:type="dxa"/>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rPr>
                <w:rFonts w:ascii="Times New Roman" w:hAnsi="Times New Roman"/>
                <w:sz w:val="28"/>
                <w:szCs w:val="28"/>
              </w:rPr>
            </w:pPr>
            <w:r>
              <w:rPr>
                <w:rFonts w:ascii="Times New Roman" w:hAnsi="Times New Roman"/>
                <w:sz w:val="28"/>
                <w:szCs w:val="28"/>
              </w:rPr>
              <w:t xml:space="preserve">2 </w:t>
            </w:r>
            <w:proofErr w:type="spellStart"/>
            <w:proofErr w:type="gramStart"/>
            <w:r>
              <w:rPr>
                <w:rFonts w:ascii="Times New Roman" w:hAnsi="Times New Roman"/>
                <w:sz w:val="28"/>
                <w:szCs w:val="28"/>
              </w:rPr>
              <w:t>шт</w:t>
            </w:r>
            <w:proofErr w:type="spellEnd"/>
            <w:proofErr w:type="gramEnd"/>
          </w:p>
        </w:tc>
        <w:tc>
          <w:tcPr>
            <w:tcW w:w="776" w:type="dxa"/>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rPr>
                <w:rFonts w:ascii="Times New Roman" w:hAnsi="Times New Roman"/>
                <w:sz w:val="28"/>
                <w:szCs w:val="28"/>
              </w:rPr>
            </w:pPr>
            <w:r>
              <w:rPr>
                <w:rFonts w:ascii="Times New Roman" w:hAnsi="Times New Roman"/>
                <w:sz w:val="28"/>
                <w:szCs w:val="28"/>
              </w:rPr>
              <w:t xml:space="preserve">1 </w:t>
            </w:r>
            <w:proofErr w:type="spellStart"/>
            <w:proofErr w:type="gramStart"/>
            <w:r>
              <w:rPr>
                <w:rFonts w:ascii="Times New Roman" w:hAnsi="Times New Roman"/>
                <w:sz w:val="28"/>
                <w:szCs w:val="28"/>
              </w:rPr>
              <w:t>шт</w:t>
            </w:r>
            <w:proofErr w:type="spellEnd"/>
            <w:proofErr w:type="gramEnd"/>
          </w:p>
        </w:tc>
        <w:tc>
          <w:tcPr>
            <w:tcW w:w="776" w:type="dxa"/>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rPr>
                <w:rFonts w:ascii="Times New Roman" w:hAnsi="Times New Roman"/>
                <w:sz w:val="28"/>
                <w:szCs w:val="28"/>
              </w:rPr>
            </w:pPr>
          </w:p>
        </w:tc>
        <w:tc>
          <w:tcPr>
            <w:tcW w:w="776" w:type="dxa"/>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rPr>
                <w:rFonts w:ascii="Times New Roman" w:hAnsi="Times New Roman"/>
                <w:sz w:val="28"/>
                <w:szCs w:val="28"/>
              </w:rPr>
            </w:pPr>
          </w:p>
        </w:tc>
        <w:tc>
          <w:tcPr>
            <w:tcW w:w="776" w:type="dxa"/>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rPr>
                <w:rFonts w:ascii="Times New Roman" w:hAnsi="Times New Roman"/>
                <w:sz w:val="28"/>
                <w:szCs w:val="28"/>
              </w:rPr>
            </w:pPr>
          </w:p>
        </w:tc>
      </w:tr>
    </w:tbl>
    <w:p w:rsidR="00297447" w:rsidRPr="00292662" w:rsidRDefault="00297447" w:rsidP="00297447">
      <w:pPr>
        <w:pStyle w:val="a3"/>
        <w:rPr>
          <w:rFonts w:ascii="Times New Roman" w:hAnsi="Times New Roman"/>
          <w:bCs/>
          <w:sz w:val="28"/>
          <w:szCs w:val="28"/>
        </w:rPr>
      </w:pPr>
    </w:p>
    <w:p w:rsidR="00297447" w:rsidRPr="00292662" w:rsidRDefault="00297447" w:rsidP="00297447">
      <w:pPr>
        <w:pStyle w:val="a3"/>
        <w:jc w:val="right"/>
        <w:rPr>
          <w:rFonts w:ascii="Times New Roman" w:hAnsi="Times New Roman"/>
          <w:bCs/>
          <w:sz w:val="28"/>
          <w:szCs w:val="28"/>
        </w:rPr>
      </w:pPr>
      <w:r w:rsidRPr="00292662">
        <w:rPr>
          <w:rFonts w:ascii="Times New Roman" w:hAnsi="Times New Roman"/>
          <w:bCs/>
          <w:sz w:val="28"/>
          <w:szCs w:val="28"/>
        </w:rPr>
        <w:t>Таблица 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85"/>
        <w:gridCol w:w="2142"/>
        <w:gridCol w:w="500"/>
        <w:gridCol w:w="775"/>
        <w:gridCol w:w="695"/>
        <w:gridCol w:w="695"/>
        <w:gridCol w:w="695"/>
        <w:gridCol w:w="695"/>
        <w:gridCol w:w="695"/>
        <w:gridCol w:w="695"/>
        <w:gridCol w:w="695"/>
        <w:gridCol w:w="704"/>
      </w:tblGrid>
      <w:tr w:rsidR="00297447" w:rsidRPr="00292662" w:rsidTr="00822B00">
        <w:tc>
          <w:tcPr>
            <w:tcW w:w="58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 xml:space="preserve">1№ </w:t>
            </w:r>
            <w:proofErr w:type="spellStart"/>
            <w:proofErr w:type="gramStart"/>
            <w:r w:rsidRPr="00292662">
              <w:rPr>
                <w:rFonts w:ascii="Times New Roman" w:hAnsi="Times New Roman"/>
                <w:b/>
                <w:bCs/>
                <w:sz w:val="28"/>
                <w:szCs w:val="28"/>
              </w:rPr>
              <w:t>п</w:t>
            </w:r>
            <w:proofErr w:type="spellEnd"/>
            <w:proofErr w:type="gramEnd"/>
            <w:r w:rsidRPr="00292662">
              <w:rPr>
                <w:rFonts w:ascii="Times New Roman" w:hAnsi="Times New Roman"/>
                <w:b/>
                <w:bCs/>
                <w:sz w:val="28"/>
                <w:szCs w:val="28"/>
              </w:rPr>
              <w:t>/</w:t>
            </w:r>
            <w:proofErr w:type="spellStart"/>
            <w:r w:rsidRPr="00292662">
              <w:rPr>
                <w:rFonts w:ascii="Times New Roman" w:hAnsi="Times New Roman"/>
                <w:b/>
                <w:bCs/>
                <w:sz w:val="28"/>
                <w:szCs w:val="28"/>
              </w:rPr>
              <w:t>п</w:t>
            </w:r>
            <w:proofErr w:type="spellEnd"/>
          </w:p>
        </w:tc>
        <w:tc>
          <w:tcPr>
            <w:tcW w:w="2142" w:type="dxa"/>
            <w:tcBorders>
              <w:top w:val="single" w:sz="4" w:space="0" w:color="auto"/>
              <w:left w:val="single" w:sz="4" w:space="0" w:color="auto"/>
              <w:bottom w:val="single" w:sz="4" w:space="0" w:color="auto"/>
              <w:right w:val="single" w:sz="4" w:space="0" w:color="auto"/>
            </w:tcBorders>
          </w:tcPr>
          <w:p w:rsidR="00297447" w:rsidRPr="000901E7" w:rsidRDefault="00297447" w:rsidP="00822B00">
            <w:pPr>
              <w:pStyle w:val="a3"/>
              <w:rPr>
                <w:rFonts w:ascii="Times New Roman" w:hAnsi="Times New Roman"/>
                <w:b/>
                <w:bCs/>
                <w:sz w:val="24"/>
                <w:szCs w:val="24"/>
              </w:rPr>
            </w:pPr>
            <w:r w:rsidRPr="000901E7">
              <w:rPr>
                <w:rFonts w:ascii="Times New Roman" w:hAnsi="Times New Roman"/>
                <w:b/>
                <w:bCs/>
                <w:sz w:val="24"/>
                <w:szCs w:val="24"/>
              </w:rPr>
              <w:t>Наименование показателей, достигаемых в рамках реализации мероприятия Программы</w:t>
            </w:r>
          </w:p>
        </w:tc>
        <w:tc>
          <w:tcPr>
            <w:tcW w:w="500" w:type="dxa"/>
            <w:tcBorders>
              <w:top w:val="single" w:sz="4" w:space="0" w:color="auto"/>
              <w:left w:val="single" w:sz="4" w:space="0" w:color="auto"/>
              <w:bottom w:val="single" w:sz="4" w:space="0" w:color="auto"/>
              <w:right w:val="single" w:sz="4" w:space="0" w:color="auto"/>
            </w:tcBorders>
          </w:tcPr>
          <w:p w:rsidR="00297447" w:rsidRPr="000901E7" w:rsidRDefault="00297447" w:rsidP="00822B00">
            <w:pPr>
              <w:pStyle w:val="a3"/>
              <w:rPr>
                <w:rFonts w:ascii="Times New Roman" w:hAnsi="Times New Roman"/>
                <w:b/>
                <w:bCs/>
                <w:sz w:val="24"/>
                <w:szCs w:val="24"/>
              </w:rPr>
            </w:pPr>
            <w:r w:rsidRPr="000901E7">
              <w:rPr>
                <w:rFonts w:ascii="Times New Roman" w:hAnsi="Times New Roman"/>
                <w:b/>
                <w:bCs/>
                <w:sz w:val="24"/>
                <w:szCs w:val="24"/>
              </w:rPr>
              <w:t xml:space="preserve">Ед. </w:t>
            </w:r>
            <w:proofErr w:type="spellStart"/>
            <w:r w:rsidRPr="000901E7">
              <w:rPr>
                <w:rFonts w:ascii="Times New Roman" w:hAnsi="Times New Roman"/>
                <w:b/>
                <w:bCs/>
                <w:sz w:val="24"/>
                <w:szCs w:val="24"/>
              </w:rPr>
              <w:t>изм</w:t>
            </w:r>
            <w:proofErr w:type="spellEnd"/>
            <w:r w:rsidRPr="000901E7">
              <w:rPr>
                <w:rFonts w:ascii="Times New Roman" w:hAnsi="Times New Roman"/>
                <w:b/>
                <w:bCs/>
                <w:sz w:val="24"/>
                <w:szCs w:val="24"/>
              </w:rPr>
              <w:t>.</w:t>
            </w:r>
          </w:p>
        </w:tc>
        <w:tc>
          <w:tcPr>
            <w:tcW w:w="775" w:type="dxa"/>
            <w:tcBorders>
              <w:top w:val="single" w:sz="4" w:space="0" w:color="auto"/>
              <w:left w:val="single" w:sz="4" w:space="0" w:color="auto"/>
              <w:bottom w:val="single" w:sz="4" w:space="0" w:color="auto"/>
              <w:right w:val="single" w:sz="4" w:space="0" w:color="auto"/>
            </w:tcBorders>
          </w:tcPr>
          <w:p w:rsidR="00297447" w:rsidRPr="00A64BD1" w:rsidRDefault="00297447" w:rsidP="00822B00">
            <w:pPr>
              <w:pStyle w:val="a3"/>
              <w:rPr>
                <w:rFonts w:ascii="Times New Roman" w:hAnsi="Times New Roman"/>
                <w:b/>
                <w:bCs/>
                <w:sz w:val="20"/>
                <w:szCs w:val="20"/>
              </w:rPr>
            </w:pPr>
            <w:r w:rsidRPr="00A64BD1">
              <w:rPr>
                <w:rFonts w:ascii="Times New Roman" w:hAnsi="Times New Roman"/>
                <w:b/>
                <w:bCs/>
                <w:sz w:val="20"/>
                <w:szCs w:val="20"/>
              </w:rPr>
              <w:t>201</w:t>
            </w:r>
            <w:r>
              <w:rPr>
                <w:rFonts w:ascii="Times New Roman" w:hAnsi="Times New Roman"/>
                <w:b/>
                <w:bCs/>
                <w:sz w:val="20"/>
                <w:szCs w:val="20"/>
              </w:rPr>
              <w:t>7</w:t>
            </w:r>
          </w:p>
        </w:tc>
        <w:tc>
          <w:tcPr>
            <w:tcW w:w="695" w:type="dxa"/>
            <w:tcBorders>
              <w:top w:val="single" w:sz="4" w:space="0" w:color="auto"/>
              <w:left w:val="single" w:sz="4" w:space="0" w:color="auto"/>
              <w:bottom w:val="single" w:sz="4" w:space="0" w:color="auto"/>
              <w:right w:val="single" w:sz="4" w:space="0" w:color="auto"/>
            </w:tcBorders>
          </w:tcPr>
          <w:p w:rsidR="00297447" w:rsidRPr="00A64BD1" w:rsidRDefault="00297447" w:rsidP="00822B00">
            <w:pPr>
              <w:pStyle w:val="a3"/>
              <w:rPr>
                <w:rFonts w:ascii="Times New Roman" w:hAnsi="Times New Roman"/>
                <w:b/>
                <w:bCs/>
                <w:sz w:val="20"/>
                <w:szCs w:val="20"/>
              </w:rPr>
            </w:pPr>
            <w:r w:rsidRPr="00A64BD1">
              <w:rPr>
                <w:rFonts w:ascii="Times New Roman" w:hAnsi="Times New Roman"/>
                <w:b/>
                <w:bCs/>
                <w:sz w:val="20"/>
                <w:szCs w:val="20"/>
              </w:rPr>
              <w:t>2018</w:t>
            </w:r>
          </w:p>
        </w:tc>
        <w:tc>
          <w:tcPr>
            <w:tcW w:w="695" w:type="dxa"/>
            <w:tcBorders>
              <w:top w:val="single" w:sz="4" w:space="0" w:color="auto"/>
              <w:left w:val="single" w:sz="4" w:space="0" w:color="auto"/>
              <w:bottom w:val="single" w:sz="4" w:space="0" w:color="auto"/>
              <w:right w:val="single" w:sz="4" w:space="0" w:color="auto"/>
            </w:tcBorders>
          </w:tcPr>
          <w:p w:rsidR="00297447" w:rsidRPr="00A64BD1" w:rsidRDefault="00297447" w:rsidP="00822B00">
            <w:pPr>
              <w:pStyle w:val="a3"/>
              <w:rPr>
                <w:rFonts w:ascii="Times New Roman" w:hAnsi="Times New Roman"/>
                <w:b/>
                <w:bCs/>
                <w:sz w:val="20"/>
                <w:szCs w:val="20"/>
              </w:rPr>
            </w:pPr>
            <w:r w:rsidRPr="00A64BD1">
              <w:rPr>
                <w:rFonts w:ascii="Times New Roman" w:hAnsi="Times New Roman"/>
                <w:b/>
                <w:bCs/>
                <w:sz w:val="20"/>
                <w:szCs w:val="20"/>
              </w:rPr>
              <w:t>2019</w:t>
            </w:r>
          </w:p>
        </w:tc>
        <w:tc>
          <w:tcPr>
            <w:tcW w:w="695" w:type="dxa"/>
            <w:tcBorders>
              <w:top w:val="single" w:sz="4" w:space="0" w:color="auto"/>
              <w:left w:val="single" w:sz="4" w:space="0" w:color="auto"/>
              <w:bottom w:val="single" w:sz="4" w:space="0" w:color="auto"/>
              <w:right w:val="single" w:sz="4" w:space="0" w:color="auto"/>
            </w:tcBorders>
          </w:tcPr>
          <w:p w:rsidR="00297447" w:rsidRPr="00A64BD1" w:rsidRDefault="00297447" w:rsidP="00822B00">
            <w:pPr>
              <w:pStyle w:val="a3"/>
              <w:rPr>
                <w:rFonts w:ascii="Times New Roman" w:hAnsi="Times New Roman"/>
                <w:b/>
                <w:bCs/>
                <w:sz w:val="20"/>
                <w:szCs w:val="20"/>
              </w:rPr>
            </w:pPr>
            <w:r w:rsidRPr="00A64BD1">
              <w:rPr>
                <w:rFonts w:ascii="Times New Roman" w:hAnsi="Times New Roman"/>
                <w:b/>
                <w:bCs/>
                <w:sz w:val="20"/>
                <w:szCs w:val="20"/>
              </w:rPr>
              <w:t>2020</w:t>
            </w:r>
          </w:p>
        </w:tc>
        <w:tc>
          <w:tcPr>
            <w:tcW w:w="695" w:type="dxa"/>
            <w:tcBorders>
              <w:top w:val="single" w:sz="4" w:space="0" w:color="auto"/>
              <w:left w:val="single" w:sz="4" w:space="0" w:color="auto"/>
              <w:bottom w:val="single" w:sz="4" w:space="0" w:color="auto"/>
              <w:right w:val="single" w:sz="4" w:space="0" w:color="auto"/>
            </w:tcBorders>
          </w:tcPr>
          <w:p w:rsidR="00297447" w:rsidRPr="00A64BD1" w:rsidRDefault="00297447" w:rsidP="00822B00">
            <w:pPr>
              <w:pStyle w:val="a3"/>
              <w:rPr>
                <w:rFonts w:ascii="Times New Roman" w:hAnsi="Times New Roman"/>
                <w:b/>
                <w:bCs/>
                <w:sz w:val="20"/>
                <w:szCs w:val="20"/>
              </w:rPr>
            </w:pPr>
            <w:r w:rsidRPr="00A64BD1">
              <w:rPr>
                <w:rFonts w:ascii="Times New Roman" w:hAnsi="Times New Roman"/>
                <w:b/>
                <w:bCs/>
                <w:sz w:val="20"/>
                <w:szCs w:val="20"/>
              </w:rPr>
              <w:t>2021</w:t>
            </w:r>
          </w:p>
        </w:tc>
        <w:tc>
          <w:tcPr>
            <w:tcW w:w="695" w:type="dxa"/>
            <w:tcBorders>
              <w:top w:val="single" w:sz="4" w:space="0" w:color="auto"/>
              <w:left w:val="single" w:sz="4" w:space="0" w:color="auto"/>
              <w:bottom w:val="single" w:sz="4" w:space="0" w:color="auto"/>
              <w:right w:val="single" w:sz="4" w:space="0" w:color="auto"/>
            </w:tcBorders>
          </w:tcPr>
          <w:p w:rsidR="00297447" w:rsidRPr="00A64BD1" w:rsidRDefault="00297447" w:rsidP="00822B00">
            <w:pPr>
              <w:pStyle w:val="a3"/>
              <w:rPr>
                <w:rFonts w:ascii="Times New Roman" w:hAnsi="Times New Roman"/>
                <w:b/>
                <w:bCs/>
                <w:sz w:val="20"/>
                <w:szCs w:val="20"/>
              </w:rPr>
            </w:pPr>
            <w:r w:rsidRPr="00A64BD1">
              <w:rPr>
                <w:rFonts w:ascii="Times New Roman" w:hAnsi="Times New Roman"/>
                <w:b/>
                <w:bCs/>
                <w:sz w:val="20"/>
                <w:szCs w:val="20"/>
              </w:rPr>
              <w:t>2022</w:t>
            </w:r>
          </w:p>
        </w:tc>
        <w:tc>
          <w:tcPr>
            <w:tcW w:w="695" w:type="dxa"/>
            <w:tcBorders>
              <w:top w:val="single" w:sz="4" w:space="0" w:color="auto"/>
              <w:left w:val="single" w:sz="4" w:space="0" w:color="auto"/>
              <w:bottom w:val="single" w:sz="4" w:space="0" w:color="auto"/>
              <w:right w:val="single" w:sz="4" w:space="0" w:color="auto"/>
            </w:tcBorders>
          </w:tcPr>
          <w:p w:rsidR="00297447" w:rsidRPr="00A64BD1" w:rsidRDefault="00297447" w:rsidP="00822B00">
            <w:pPr>
              <w:pStyle w:val="a3"/>
              <w:rPr>
                <w:rFonts w:ascii="Times New Roman" w:hAnsi="Times New Roman"/>
                <w:b/>
                <w:bCs/>
                <w:sz w:val="20"/>
                <w:szCs w:val="20"/>
              </w:rPr>
            </w:pPr>
            <w:r w:rsidRPr="00A64BD1">
              <w:rPr>
                <w:rFonts w:ascii="Times New Roman" w:hAnsi="Times New Roman"/>
                <w:b/>
                <w:bCs/>
                <w:sz w:val="20"/>
                <w:szCs w:val="20"/>
              </w:rPr>
              <w:t>2023</w:t>
            </w:r>
          </w:p>
        </w:tc>
        <w:tc>
          <w:tcPr>
            <w:tcW w:w="695" w:type="dxa"/>
            <w:tcBorders>
              <w:top w:val="single" w:sz="4" w:space="0" w:color="auto"/>
              <w:left w:val="single" w:sz="4" w:space="0" w:color="auto"/>
              <w:bottom w:val="single" w:sz="4" w:space="0" w:color="auto"/>
              <w:right w:val="single" w:sz="4" w:space="0" w:color="auto"/>
            </w:tcBorders>
          </w:tcPr>
          <w:p w:rsidR="00297447" w:rsidRPr="00A64BD1" w:rsidRDefault="00297447" w:rsidP="00822B00">
            <w:pPr>
              <w:pStyle w:val="a3"/>
              <w:rPr>
                <w:rFonts w:ascii="Times New Roman" w:hAnsi="Times New Roman"/>
                <w:b/>
                <w:bCs/>
                <w:sz w:val="20"/>
                <w:szCs w:val="20"/>
              </w:rPr>
            </w:pPr>
            <w:r w:rsidRPr="00A64BD1">
              <w:rPr>
                <w:rFonts w:ascii="Times New Roman" w:hAnsi="Times New Roman"/>
                <w:b/>
                <w:bCs/>
                <w:sz w:val="20"/>
                <w:szCs w:val="20"/>
              </w:rPr>
              <w:t>2024</w:t>
            </w:r>
          </w:p>
        </w:tc>
        <w:tc>
          <w:tcPr>
            <w:tcW w:w="704" w:type="dxa"/>
            <w:tcBorders>
              <w:top w:val="single" w:sz="4" w:space="0" w:color="auto"/>
              <w:left w:val="single" w:sz="4" w:space="0" w:color="auto"/>
              <w:bottom w:val="single" w:sz="4" w:space="0" w:color="auto"/>
              <w:right w:val="single" w:sz="4" w:space="0" w:color="auto"/>
            </w:tcBorders>
          </w:tcPr>
          <w:p w:rsidR="00297447" w:rsidRPr="000901E7" w:rsidRDefault="00297447" w:rsidP="00822B00">
            <w:pPr>
              <w:pStyle w:val="a3"/>
              <w:rPr>
                <w:rFonts w:ascii="Times New Roman" w:hAnsi="Times New Roman"/>
                <w:b/>
                <w:bCs/>
                <w:sz w:val="24"/>
                <w:szCs w:val="24"/>
              </w:rPr>
            </w:pPr>
            <w:r>
              <w:rPr>
                <w:rFonts w:ascii="Times New Roman" w:hAnsi="Times New Roman"/>
                <w:b/>
                <w:bCs/>
                <w:sz w:val="24"/>
                <w:szCs w:val="24"/>
              </w:rPr>
              <w:t>2025-2027</w:t>
            </w:r>
          </w:p>
        </w:tc>
      </w:tr>
      <w:tr w:rsidR="00297447" w:rsidRPr="00292662" w:rsidTr="00822B00">
        <w:tc>
          <w:tcPr>
            <w:tcW w:w="585" w:type="dxa"/>
            <w:tcBorders>
              <w:top w:val="single" w:sz="4" w:space="0" w:color="auto"/>
              <w:left w:val="single" w:sz="4" w:space="0" w:color="auto"/>
              <w:bottom w:val="single" w:sz="4" w:space="0" w:color="auto"/>
              <w:right w:val="single" w:sz="4" w:space="0" w:color="auto"/>
            </w:tcBorders>
          </w:tcPr>
          <w:p w:rsidR="00297447" w:rsidRPr="000901E7" w:rsidRDefault="00297447" w:rsidP="00822B00">
            <w:pPr>
              <w:pStyle w:val="a3"/>
              <w:rPr>
                <w:rFonts w:ascii="Times New Roman" w:hAnsi="Times New Roman"/>
                <w:bCs/>
                <w:sz w:val="16"/>
                <w:szCs w:val="16"/>
              </w:rPr>
            </w:pPr>
            <w:r w:rsidRPr="000901E7">
              <w:rPr>
                <w:rFonts w:ascii="Times New Roman" w:hAnsi="Times New Roman"/>
                <w:bCs/>
                <w:sz w:val="16"/>
                <w:szCs w:val="16"/>
              </w:rPr>
              <w:t>1</w:t>
            </w:r>
          </w:p>
        </w:tc>
        <w:tc>
          <w:tcPr>
            <w:tcW w:w="2142" w:type="dxa"/>
            <w:tcBorders>
              <w:top w:val="single" w:sz="4" w:space="0" w:color="auto"/>
              <w:left w:val="single" w:sz="4" w:space="0" w:color="auto"/>
              <w:bottom w:val="single" w:sz="4" w:space="0" w:color="auto"/>
              <w:right w:val="single" w:sz="4" w:space="0" w:color="auto"/>
            </w:tcBorders>
          </w:tcPr>
          <w:p w:rsidR="00297447" w:rsidRPr="000901E7" w:rsidRDefault="00297447" w:rsidP="00822B00">
            <w:pPr>
              <w:pStyle w:val="a3"/>
              <w:rPr>
                <w:rFonts w:ascii="Times New Roman" w:hAnsi="Times New Roman"/>
                <w:bCs/>
                <w:sz w:val="16"/>
                <w:szCs w:val="16"/>
              </w:rPr>
            </w:pPr>
            <w:r w:rsidRPr="000901E7">
              <w:rPr>
                <w:rFonts w:ascii="Times New Roman" w:hAnsi="Times New Roman"/>
                <w:bCs/>
                <w:sz w:val="16"/>
                <w:szCs w:val="16"/>
              </w:rPr>
              <w:t>2</w:t>
            </w:r>
          </w:p>
        </w:tc>
        <w:tc>
          <w:tcPr>
            <w:tcW w:w="500" w:type="dxa"/>
            <w:tcBorders>
              <w:top w:val="single" w:sz="4" w:space="0" w:color="auto"/>
              <w:left w:val="single" w:sz="4" w:space="0" w:color="auto"/>
              <w:bottom w:val="single" w:sz="4" w:space="0" w:color="auto"/>
              <w:right w:val="single" w:sz="4" w:space="0" w:color="auto"/>
            </w:tcBorders>
          </w:tcPr>
          <w:p w:rsidR="00297447" w:rsidRPr="000901E7" w:rsidRDefault="00297447" w:rsidP="00822B00">
            <w:pPr>
              <w:pStyle w:val="a3"/>
              <w:rPr>
                <w:rFonts w:ascii="Times New Roman" w:hAnsi="Times New Roman"/>
                <w:bCs/>
                <w:sz w:val="16"/>
                <w:szCs w:val="16"/>
              </w:rPr>
            </w:pPr>
            <w:r w:rsidRPr="000901E7">
              <w:rPr>
                <w:rFonts w:ascii="Times New Roman" w:hAnsi="Times New Roman"/>
                <w:bCs/>
                <w:sz w:val="16"/>
                <w:szCs w:val="16"/>
              </w:rPr>
              <w:t>3</w:t>
            </w:r>
          </w:p>
        </w:tc>
        <w:tc>
          <w:tcPr>
            <w:tcW w:w="775" w:type="dxa"/>
            <w:tcBorders>
              <w:top w:val="single" w:sz="4" w:space="0" w:color="auto"/>
              <w:left w:val="single" w:sz="4" w:space="0" w:color="auto"/>
              <w:bottom w:val="single" w:sz="4" w:space="0" w:color="auto"/>
              <w:right w:val="single" w:sz="4" w:space="0" w:color="auto"/>
            </w:tcBorders>
          </w:tcPr>
          <w:p w:rsidR="00297447" w:rsidRPr="000901E7" w:rsidRDefault="00297447" w:rsidP="00822B00">
            <w:pPr>
              <w:pStyle w:val="a3"/>
              <w:rPr>
                <w:rFonts w:ascii="Times New Roman" w:hAnsi="Times New Roman"/>
                <w:bCs/>
                <w:sz w:val="16"/>
                <w:szCs w:val="16"/>
              </w:rPr>
            </w:pPr>
            <w:r w:rsidRPr="000901E7">
              <w:rPr>
                <w:rFonts w:ascii="Times New Roman" w:hAnsi="Times New Roman"/>
                <w:bCs/>
                <w:sz w:val="16"/>
                <w:szCs w:val="16"/>
              </w:rPr>
              <w:t>4</w:t>
            </w:r>
          </w:p>
        </w:tc>
        <w:tc>
          <w:tcPr>
            <w:tcW w:w="695" w:type="dxa"/>
            <w:tcBorders>
              <w:top w:val="single" w:sz="4" w:space="0" w:color="auto"/>
              <w:left w:val="single" w:sz="4" w:space="0" w:color="auto"/>
              <w:bottom w:val="single" w:sz="4" w:space="0" w:color="auto"/>
              <w:right w:val="single" w:sz="4" w:space="0" w:color="auto"/>
            </w:tcBorders>
          </w:tcPr>
          <w:p w:rsidR="00297447" w:rsidRPr="000901E7" w:rsidRDefault="00297447" w:rsidP="00822B00">
            <w:pPr>
              <w:pStyle w:val="a3"/>
              <w:rPr>
                <w:rFonts w:ascii="Times New Roman" w:hAnsi="Times New Roman"/>
                <w:bCs/>
                <w:sz w:val="16"/>
                <w:szCs w:val="16"/>
              </w:rPr>
            </w:pPr>
            <w:r w:rsidRPr="000901E7">
              <w:rPr>
                <w:rFonts w:ascii="Times New Roman" w:hAnsi="Times New Roman"/>
                <w:bCs/>
                <w:sz w:val="16"/>
                <w:szCs w:val="16"/>
              </w:rPr>
              <w:t>5</w:t>
            </w:r>
          </w:p>
        </w:tc>
        <w:tc>
          <w:tcPr>
            <w:tcW w:w="695" w:type="dxa"/>
            <w:tcBorders>
              <w:top w:val="single" w:sz="4" w:space="0" w:color="auto"/>
              <w:left w:val="single" w:sz="4" w:space="0" w:color="auto"/>
              <w:bottom w:val="single" w:sz="4" w:space="0" w:color="auto"/>
              <w:right w:val="single" w:sz="4" w:space="0" w:color="auto"/>
            </w:tcBorders>
          </w:tcPr>
          <w:p w:rsidR="00297447" w:rsidRPr="000901E7" w:rsidRDefault="00297447" w:rsidP="00822B00">
            <w:pPr>
              <w:pStyle w:val="a3"/>
              <w:rPr>
                <w:rFonts w:ascii="Times New Roman" w:hAnsi="Times New Roman"/>
                <w:bCs/>
                <w:sz w:val="16"/>
                <w:szCs w:val="16"/>
              </w:rPr>
            </w:pPr>
            <w:r w:rsidRPr="000901E7">
              <w:rPr>
                <w:rFonts w:ascii="Times New Roman" w:hAnsi="Times New Roman"/>
                <w:bCs/>
                <w:sz w:val="16"/>
                <w:szCs w:val="16"/>
              </w:rPr>
              <w:t>6</w:t>
            </w:r>
          </w:p>
        </w:tc>
        <w:tc>
          <w:tcPr>
            <w:tcW w:w="695" w:type="dxa"/>
            <w:tcBorders>
              <w:top w:val="single" w:sz="4" w:space="0" w:color="auto"/>
              <w:left w:val="single" w:sz="4" w:space="0" w:color="auto"/>
              <w:bottom w:val="single" w:sz="4" w:space="0" w:color="auto"/>
              <w:right w:val="single" w:sz="4" w:space="0" w:color="auto"/>
            </w:tcBorders>
          </w:tcPr>
          <w:p w:rsidR="00297447" w:rsidRPr="000901E7" w:rsidRDefault="00297447" w:rsidP="00822B00">
            <w:pPr>
              <w:pStyle w:val="a3"/>
              <w:rPr>
                <w:rFonts w:ascii="Times New Roman" w:hAnsi="Times New Roman"/>
                <w:bCs/>
                <w:sz w:val="16"/>
                <w:szCs w:val="16"/>
              </w:rPr>
            </w:pPr>
            <w:r w:rsidRPr="000901E7">
              <w:rPr>
                <w:rFonts w:ascii="Times New Roman" w:hAnsi="Times New Roman"/>
                <w:bCs/>
                <w:sz w:val="16"/>
                <w:szCs w:val="16"/>
              </w:rPr>
              <w:t>7</w:t>
            </w:r>
          </w:p>
        </w:tc>
        <w:tc>
          <w:tcPr>
            <w:tcW w:w="695" w:type="dxa"/>
            <w:tcBorders>
              <w:top w:val="single" w:sz="4" w:space="0" w:color="auto"/>
              <w:left w:val="single" w:sz="4" w:space="0" w:color="auto"/>
              <w:bottom w:val="single" w:sz="4" w:space="0" w:color="auto"/>
              <w:right w:val="single" w:sz="4" w:space="0" w:color="auto"/>
            </w:tcBorders>
          </w:tcPr>
          <w:p w:rsidR="00297447" w:rsidRPr="000901E7" w:rsidRDefault="00297447" w:rsidP="00822B00">
            <w:pPr>
              <w:pStyle w:val="a3"/>
              <w:rPr>
                <w:rFonts w:ascii="Times New Roman" w:hAnsi="Times New Roman"/>
                <w:bCs/>
                <w:sz w:val="16"/>
                <w:szCs w:val="16"/>
              </w:rPr>
            </w:pPr>
            <w:r w:rsidRPr="000901E7">
              <w:rPr>
                <w:rFonts w:ascii="Times New Roman" w:hAnsi="Times New Roman"/>
                <w:bCs/>
                <w:sz w:val="16"/>
                <w:szCs w:val="16"/>
              </w:rPr>
              <w:t>8</w:t>
            </w:r>
          </w:p>
        </w:tc>
        <w:tc>
          <w:tcPr>
            <w:tcW w:w="695" w:type="dxa"/>
            <w:tcBorders>
              <w:top w:val="single" w:sz="4" w:space="0" w:color="auto"/>
              <w:left w:val="single" w:sz="4" w:space="0" w:color="auto"/>
              <w:bottom w:val="single" w:sz="4" w:space="0" w:color="auto"/>
              <w:right w:val="single" w:sz="4" w:space="0" w:color="auto"/>
            </w:tcBorders>
          </w:tcPr>
          <w:p w:rsidR="00297447" w:rsidRPr="000901E7" w:rsidRDefault="00297447" w:rsidP="00822B00">
            <w:pPr>
              <w:pStyle w:val="a3"/>
              <w:rPr>
                <w:rFonts w:ascii="Times New Roman" w:hAnsi="Times New Roman"/>
                <w:bCs/>
                <w:sz w:val="16"/>
                <w:szCs w:val="16"/>
              </w:rPr>
            </w:pPr>
            <w:r w:rsidRPr="000901E7">
              <w:rPr>
                <w:rFonts w:ascii="Times New Roman" w:hAnsi="Times New Roman"/>
                <w:bCs/>
                <w:sz w:val="16"/>
                <w:szCs w:val="16"/>
              </w:rPr>
              <w:t>9</w:t>
            </w:r>
          </w:p>
        </w:tc>
        <w:tc>
          <w:tcPr>
            <w:tcW w:w="695" w:type="dxa"/>
            <w:tcBorders>
              <w:top w:val="single" w:sz="4" w:space="0" w:color="auto"/>
              <w:left w:val="single" w:sz="4" w:space="0" w:color="auto"/>
              <w:bottom w:val="single" w:sz="4" w:space="0" w:color="auto"/>
              <w:right w:val="single" w:sz="4" w:space="0" w:color="auto"/>
            </w:tcBorders>
          </w:tcPr>
          <w:p w:rsidR="00297447" w:rsidRPr="000901E7" w:rsidRDefault="00297447" w:rsidP="00822B00">
            <w:pPr>
              <w:pStyle w:val="a3"/>
              <w:rPr>
                <w:rFonts w:ascii="Times New Roman" w:hAnsi="Times New Roman"/>
                <w:bCs/>
                <w:sz w:val="16"/>
                <w:szCs w:val="16"/>
              </w:rPr>
            </w:pPr>
            <w:r w:rsidRPr="000901E7">
              <w:rPr>
                <w:rFonts w:ascii="Times New Roman" w:hAnsi="Times New Roman"/>
                <w:bCs/>
                <w:sz w:val="16"/>
                <w:szCs w:val="16"/>
              </w:rPr>
              <w:t>10</w:t>
            </w:r>
          </w:p>
        </w:tc>
        <w:tc>
          <w:tcPr>
            <w:tcW w:w="695" w:type="dxa"/>
            <w:tcBorders>
              <w:top w:val="single" w:sz="4" w:space="0" w:color="auto"/>
              <w:left w:val="single" w:sz="4" w:space="0" w:color="auto"/>
              <w:bottom w:val="single" w:sz="4" w:space="0" w:color="auto"/>
              <w:right w:val="single" w:sz="4" w:space="0" w:color="auto"/>
            </w:tcBorders>
          </w:tcPr>
          <w:p w:rsidR="00297447" w:rsidRPr="000901E7" w:rsidRDefault="00297447" w:rsidP="00822B00">
            <w:pPr>
              <w:pStyle w:val="a3"/>
              <w:rPr>
                <w:rFonts w:ascii="Times New Roman" w:hAnsi="Times New Roman"/>
                <w:bCs/>
                <w:sz w:val="16"/>
                <w:szCs w:val="16"/>
              </w:rPr>
            </w:pPr>
            <w:r w:rsidRPr="000901E7">
              <w:rPr>
                <w:rFonts w:ascii="Times New Roman" w:hAnsi="Times New Roman"/>
                <w:bCs/>
                <w:sz w:val="16"/>
                <w:szCs w:val="16"/>
              </w:rPr>
              <w:t>11</w:t>
            </w:r>
          </w:p>
        </w:tc>
        <w:tc>
          <w:tcPr>
            <w:tcW w:w="704" w:type="dxa"/>
            <w:tcBorders>
              <w:top w:val="single" w:sz="4" w:space="0" w:color="auto"/>
              <w:left w:val="single" w:sz="4" w:space="0" w:color="auto"/>
              <w:bottom w:val="single" w:sz="4" w:space="0" w:color="auto"/>
              <w:right w:val="single" w:sz="4" w:space="0" w:color="auto"/>
            </w:tcBorders>
          </w:tcPr>
          <w:p w:rsidR="00297447" w:rsidRPr="000901E7" w:rsidRDefault="00297447" w:rsidP="00822B00">
            <w:pPr>
              <w:pStyle w:val="a3"/>
              <w:rPr>
                <w:rFonts w:ascii="Times New Roman" w:hAnsi="Times New Roman"/>
                <w:bCs/>
                <w:sz w:val="16"/>
                <w:szCs w:val="16"/>
              </w:rPr>
            </w:pPr>
            <w:r w:rsidRPr="000901E7">
              <w:rPr>
                <w:rFonts w:ascii="Times New Roman" w:hAnsi="Times New Roman"/>
                <w:bCs/>
                <w:sz w:val="16"/>
                <w:szCs w:val="16"/>
              </w:rPr>
              <w:t>12</w:t>
            </w:r>
          </w:p>
        </w:tc>
      </w:tr>
      <w:tr w:rsidR="00297447" w:rsidRPr="00292662" w:rsidTr="00822B00">
        <w:tc>
          <w:tcPr>
            <w:tcW w:w="58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1</w:t>
            </w:r>
          </w:p>
        </w:tc>
        <w:tc>
          <w:tcPr>
            <w:tcW w:w="2142"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 xml:space="preserve">Уровень обеспеченности населения коммунальными услугами: </w:t>
            </w:r>
          </w:p>
        </w:tc>
        <w:tc>
          <w:tcPr>
            <w:tcW w:w="500" w:type="dxa"/>
            <w:vMerge w:val="restart"/>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w:t>
            </w:r>
          </w:p>
        </w:tc>
        <w:tc>
          <w:tcPr>
            <w:tcW w:w="77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704"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r>
      <w:tr w:rsidR="00297447" w:rsidRPr="00292662" w:rsidTr="00822B00">
        <w:tc>
          <w:tcPr>
            <w:tcW w:w="58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2</w:t>
            </w:r>
          </w:p>
        </w:tc>
        <w:tc>
          <w:tcPr>
            <w:tcW w:w="2142"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 электроснабжения</w:t>
            </w:r>
          </w:p>
        </w:tc>
        <w:tc>
          <w:tcPr>
            <w:tcW w:w="500" w:type="dxa"/>
            <w:vMerge/>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77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100</w:t>
            </w:r>
          </w:p>
        </w:tc>
        <w:tc>
          <w:tcPr>
            <w:tcW w:w="704"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100</w:t>
            </w:r>
          </w:p>
        </w:tc>
      </w:tr>
      <w:tr w:rsidR="00297447" w:rsidRPr="00292662" w:rsidTr="00822B00">
        <w:tc>
          <w:tcPr>
            <w:tcW w:w="58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3</w:t>
            </w:r>
          </w:p>
        </w:tc>
        <w:tc>
          <w:tcPr>
            <w:tcW w:w="2142"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-сетевого газоснабжения</w:t>
            </w:r>
          </w:p>
        </w:tc>
        <w:tc>
          <w:tcPr>
            <w:tcW w:w="500" w:type="dxa"/>
            <w:vMerge/>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77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100</w:t>
            </w:r>
          </w:p>
        </w:tc>
        <w:tc>
          <w:tcPr>
            <w:tcW w:w="704"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100</w:t>
            </w:r>
          </w:p>
        </w:tc>
      </w:tr>
      <w:tr w:rsidR="00297447" w:rsidRPr="00292662" w:rsidTr="00822B00">
        <w:tc>
          <w:tcPr>
            <w:tcW w:w="58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4</w:t>
            </w:r>
          </w:p>
        </w:tc>
        <w:tc>
          <w:tcPr>
            <w:tcW w:w="2142"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 xml:space="preserve">-водоснабжения </w:t>
            </w:r>
          </w:p>
        </w:tc>
        <w:tc>
          <w:tcPr>
            <w:tcW w:w="500" w:type="dxa"/>
            <w:vMerge/>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77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704"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r>
      <w:tr w:rsidR="00297447" w:rsidRPr="00292662" w:rsidTr="00822B00">
        <w:tc>
          <w:tcPr>
            <w:tcW w:w="58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5</w:t>
            </w:r>
          </w:p>
        </w:tc>
        <w:tc>
          <w:tcPr>
            <w:tcW w:w="2142"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 xml:space="preserve">Количество объектов существующего жилищного фонда, подключенного к объектам коммунальной  инфраструктуры  </w:t>
            </w:r>
          </w:p>
        </w:tc>
        <w:tc>
          <w:tcPr>
            <w:tcW w:w="500" w:type="dxa"/>
            <w:vMerge w:val="restart"/>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кв</w:t>
            </w:r>
            <w:proofErr w:type="gramStart"/>
            <w:r w:rsidRPr="00292662">
              <w:rPr>
                <w:rFonts w:ascii="Times New Roman" w:hAnsi="Times New Roman"/>
                <w:bCs/>
                <w:sz w:val="28"/>
                <w:szCs w:val="28"/>
              </w:rPr>
              <w:t>.м</w:t>
            </w:r>
            <w:proofErr w:type="gramEnd"/>
          </w:p>
        </w:tc>
        <w:tc>
          <w:tcPr>
            <w:tcW w:w="77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704"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r>
      <w:tr w:rsidR="00297447" w:rsidRPr="00292662" w:rsidTr="00822B00">
        <w:tc>
          <w:tcPr>
            <w:tcW w:w="58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6</w:t>
            </w:r>
          </w:p>
        </w:tc>
        <w:tc>
          <w:tcPr>
            <w:tcW w:w="2142"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 xml:space="preserve">-электроснабжения </w:t>
            </w:r>
          </w:p>
        </w:tc>
        <w:tc>
          <w:tcPr>
            <w:tcW w:w="500" w:type="dxa"/>
            <w:vMerge/>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775" w:type="dxa"/>
            <w:tcBorders>
              <w:top w:val="single" w:sz="4" w:space="0" w:color="auto"/>
              <w:left w:val="single" w:sz="4" w:space="0" w:color="auto"/>
              <w:bottom w:val="single" w:sz="4" w:space="0" w:color="auto"/>
              <w:right w:val="single" w:sz="4" w:space="0" w:color="auto"/>
            </w:tcBorders>
          </w:tcPr>
          <w:p w:rsidR="00297447" w:rsidRPr="00A868F8" w:rsidRDefault="00297447" w:rsidP="00822B00">
            <w:pPr>
              <w:pStyle w:val="a3"/>
              <w:ind w:left="-35" w:right="-114"/>
              <w:rPr>
                <w:rFonts w:ascii="Times New Roman" w:hAnsi="Times New Roman"/>
                <w:sz w:val="24"/>
                <w:szCs w:val="24"/>
              </w:rPr>
            </w:pPr>
            <w:r w:rsidRPr="00A868F8">
              <w:rPr>
                <w:rFonts w:ascii="Times New Roman" w:hAnsi="Times New Roman"/>
                <w:sz w:val="24"/>
                <w:szCs w:val="24"/>
              </w:rPr>
              <w:t>27500</w:t>
            </w:r>
          </w:p>
        </w:tc>
        <w:tc>
          <w:tcPr>
            <w:tcW w:w="695" w:type="dxa"/>
            <w:tcBorders>
              <w:top w:val="single" w:sz="4" w:space="0" w:color="auto"/>
              <w:left w:val="single" w:sz="4" w:space="0" w:color="auto"/>
              <w:bottom w:val="single" w:sz="4" w:space="0" w:color="auto"/>
              <w:right w:val="single" w:sz="4" w:space="0" w:color="auto"/>
            </w:tcBorders>
          </w:tcPr>
          <w:p w:rsidR="00297447" w:rsidRPr="00A868F8" w:rsidRDefault="00297447" w:rsidP="00822B00">
            <w:pPr>
              <w:pStyle w:val="a3"/>
              <w:rPr>
                <w:rFonts w:ascii="Times New Roman" w:hAnsi="Times New Roman"/>
                <w:sz w:val="18"/>
                <w:szCs w:val="18"/>
              </w:rPr>
            </w:pPr>
            <w:r w:rsidRPr="00A868F8">
              <w:rPr>
                <w:rFonts w:ascii="Times New Roman" w:hAnsi="Times New Roman"/>
                <w:sz w:val="18"/>
                <w:szCs w:val="18"/>
              </w:rPr>
              <w:t>27550</w:t>
            </w:r>
          </w:p>
        </w:tc>
        <w:tc>
          <w:tcPr>
            <w:tcW w:w="695" w:type="dxa"/>
            <w:tcBorders>
              <w:top w:val="single" w:sz="4" w:space="0" w:color="auto"/>
              <w:left w:val="single" w:sz="4" w:space="0" w:color="auto"/>
              <w:bottom w:val="single" w:sz="4" w:space="0" w:color="auto"/>
              <w:right w:val="single" w:sz="4" w:space="0" w:color="auto"/>
            </w:tcBorders>
          </w:tcPr>
          <w:p w:rsidR="00297447" w:rsidRPr="00A868F8" w:rsidRDefault="00297447" w:rsidP="00822B00">
            <w:pPr>
              <w:pStyle w:val="a3"/>
              <w:rPr>
                <w:rFonts w:ascii="Times New Roman" w:hAnsi="Times New Roman"/>
                <w:sz w:val="18"/>
                <w:szCs w:val="18"/>
              </w:rPr>
            </w:pPr>
            <w:r w:rsidRPr="00A868F8">
              <w:rPr>
                <w:rFonts w:ascii="Times New Roman" w:hAnsi="Times New Roman"/>
                <w:sz w:val="18"/>
                <w:szCs w:val="18"/>
              </w:rPr>
              <w:t>27600</w:t>
            </w:r>
          </w:p>
        </w:tc>
        <w:tc>
          <w:tcPr>
            <w:tcW w:w="695" w:type="dxa"/>
            <w:tcBorders>
              <w:top w:val="single" w:sz="4" w:space="0" w:color="auto"/>
              <w:left w:val="single" w:sz="4" w:space="0" w:color="auto"/>
              <w:bottom w:val="single" w:sz="4" w:space="0" w:color="auto"/>
              <w:right w:val="single" w:sz="4" w:space="0" w:color="auto"/>
            </w:tcBorders>
          </w:tcPr>
          <w:p w:rsidR="00297447" w:rsidRPr="00A868F8" w:rsidRDefault="00297447" w:rsidP="00822B00">
            <w:pPr>
              <w:pStyle w:val="a3"/>
              <w:rPr>
                <w:rFonts w:ascii="Times New Roman" w:hAnsi="Times New Roman"/>
                <w:sz w:val="18"/>
                <w:szCs w:val="18"/>
              </w:rPr>
            </w:pPr>
            <w:r w:rsidRPr="00A868F8">
              <w:rPr>
                <w:rFonts w:ascii="Times New Roman" w:hAnsi="Times New Roman"/>
                <w:sz w:val="18"/>
                <w:szCs w:val="18"/>
              </w:rPr>
              <w:t>27650</w:t>
            </w:r>
          </w:p>
        </w:tc>
        <w:tc>
          <w:tcPr>
            <w:tcW w:w="695" w:type="dxa"/>
            <w:tcBorders>
              <w:top w:val="single" w:sz="4" w:space="0" w:color="auto"/>
              <w:left w:val="single" w:sz="4" w:space="0" w:color="auto"/>
              <w:bottom w:val="single" w:sz="4" w:space="0" w:color="auto"/>
              <w:right w:val="single" w:sz="4" w:space="0" w:color="auto"/>
            </w:tcBorders>
          </w:tcPr>
          <w:p w:rsidR="00297447" w:rsidRPr="00A868F8" w:rsidRDefault="00297447" w:rsidP="00822B00">
            <w:pPr>
              <w:pStyle w:val="a3"/>
              <w:rPr>
                <w:rFonts w:ascii="Times New Roman" w:hAnsi="Times New Roman"/>
                <w:sz w:val="18"/>
                <w:szCs w:val="18"/>
              </w:rPr>
            </w:pPr>
            <w:r w:rsidRPr="00A868F8">
              <w:rPr>
                <w:rFonts w:ascii="Times New Roman" w:hAnsi="Times New Roman"/>
                <w:sz w:val="18"/>
                <w:szCs w:val="18"/>
              </w:rPr>
              <w:t>27700</w:t>
            </w:r>
          </w:p>
        </w:tc>
        <w:tc>
          <w:tcPr>
            <w:tcW w:w="695" w:type="dxa"/>
            <w:tcBorders>
              <w:top w:val="single" w:sz="4" w:space="0" w:color="auto"/>
              <w:left w:val="single" w:sz="4" w:space="0" w:color="auto"/>
              <w:bottom w:val="single" w:sz="4" w:space="0" w:color="auto"/>
              <w:right w:val="single" w:sz="4" w:space="0" w:color="auto"/>
            </w:tcBorders>
          </w:tcPr>
          <w:p w:rsidR="00297447" w:rsidRPr="00A868F8" w:rsidRDefault="00297447" w:rsidP="00822B00">
            <w:pPr>
              <w:pStyle w:val="a3"/>
              <w:rPr>
                <w:rFonts w:ascii="Times New Roman" w:hAnsi="Times New Roman"/>
                <w:sz w:val="18"/>
                <w:szCs w:val="18"/>
              </w:rPr>
            </w:pPr>
            <w:r w:rsidRPr="00A868F8">
              <w:rPr>
                <w:rFonts w:ascii="Times New Roman" w:hAnsi="Times New Roman"/>
                <w:sz w:val="18"/>
                <w:szCs w:val="18"/>
              </w:rPr>
              <w:t>27750</w:t>
            </w:r>
          </w:p>
        </w:tc>
        <w:tc>
          <w:tcPr>
            <w:tcW w:w="695" w:type="dxa"/>
            <w:tcBorders>
              <w:top w:val="single" w:sz="4" w:space="0" w:color="auto"/>
              <w:left w:val="single" w:sz="4" w:space="0" w:color="auto"/>
              <w:bottom w:val="single" w:sz="4" w:space="0" w:color="auto"/>
              <w:right w:val="single" w:sz="4" w:space="0" w:color="auto"/>
            </w:tcBorders>
          </w:tcPr>
          <w:p w:rsidR="00297447" w:rsidRPr="00A868F8" w:rsidRDefault="00297447" w:rsidP="00822B00">
            <w:pPr>
              <w:pStyle w:val="a3"/>
              <w:rPr>
                <w:rFonts w:ascii="Times New Roman" w:hAnsi="Times New Roman"/>
                <w:sz w:val="18"/>
                <w:szCs w:val="18"/>
              </w:rPr>
            </w:pPr>
            <w:r w:rsidRPr="00A868F8">
              <w:rPr>
                <w:rFonts w:ascii="Times New Roman" w:hAnsi="Times New Roman"/>
                <w:sz w:val="18"/>
                <w:szCs w:val="18"/>
              </w:rPr>
              <w:t>27800</w:t>
            </w:r>
          </w:p>
        </w:tc>
        <w:tc>
          <w:tcPr>
            <w:tcW w:w="695" w:type="dxa"/>
            <w:tcBorders>
              <w:top w:val="single" w:sz="4" w:space="0" w:color="auto"/>
              <w:left w:val="single" w:sz="4" w:space="0" w:color="auto"/>
              <w:bottom w:val="single" w:sz="4" w:space="0" w:color="auto"/>
              <w:right w:val="single" w:sz="4" w:space="0" w:color="auto"/>
            </w:tcBorders>
          </w:tcPr>
          <w:p w:rsidR="00297447" w:rsidRPr="00A868F8" w:rsidRDefault="00297447" w:rsidP="00822B00">
            <w:pPr>
              <w:pStyle w:val="a3"/>
              <w:rPr>
                <w:rFonts w:ascii="Times New Roman" w:hAnsi="Times New Roman"/>
                <w:sz w:val="18"/>
                <w:szCs w:val="18"/>
              </w:rPr>
            </w:pPr>
            <w:r w:rsidRPr="00A868F8">
              <w:rPr>
                <w:rFonts w:ascii="Times New Roman" w:hAnsi="Times New Roman"/>
                <w:sz w:val="18"/>
                <w:szCs w:val="18"/>
              </w:rPr>
              <w:t>27900</w:t>
            </w:r>
          </w:p>
        </w:tc>
        <w:tc>
          <w:tcPr>
            <w:tcW w:w="704" w:type="dxa"/>
            <w:tcBorders>
              <w:top w:val="single" w:sz="4" w:space="0" w:color="auto"/>
              <w:left w:val="single" w:sz="4" w:space="0" w:color="auto"/>
              <w:bottom w:val="single" w:sz="4" w:space="0" w:color="auto"/>
              <w:right w:val="single" w:sz="4" w:space="0" w:color="auto"/>
            </w:tcBorders>
          </w:tcPr>
          <w:p w:rsidR="00297447" w:rsidRPr="00A868F8" w:rsidRDefault="00297447" w:rsidP="00822B00">
            <w:pPr>
              <w:pStyle w:val="a3"/>
              <w:ind w:left="-148" w:firstLine="6"/>
              <w:rPr>
                <w:rFonts w:ascii="Times New Roman" w:hAnsi="Times New Roman"/>
                <w:sz w:val="24"/>
                <w:szCs w:val="24"/>
              </w:rPr>
            </w:pPr>
            <w:r w:rsidRPr="00A868F8">
              <w:rPr>
                <w:rFonts w:ascii="Times New Roman" w:hAnsi="Times New Roman"/>
                <w:sz w:val="24"/>
                <w:szCs w:val="24"/>
              </w:rPr>
              <w:t>28000</w:t>
            </w:r>
          </w:p>
        </w:tc>
      </w:tr>
      <w:tr w:rsidR="00297447" w:rsidRPr="00292662" w:rsidTr="00822B00">
        <w:tc>
          <w:tcPr>
            <w:tcW w:w="58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7</w:t>
            </w:r>
          </w:p>
        </w:tc>
        <w:tc>
          <w:tcPr>
            <w:tcW w:w="2142"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 xml:space="preserve">-сетевого газоснабжения </w:t>
            </w:r>
          </w:p>
        </w:tc>
        <w:tc>
          <w:tcPr>
            <w:tcW w:w="500"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775" w:type="dxa"/>
            <w:tcBorders>
              <w:top w:val="single" w:sz="4" w:space="0" w:color="auto"/>
              <w:left w:val="single" w:sz="4" w:space="0" w:color="auto"/>
              <w:bottom w:val="single" w:sz="4" w:space="0" w:color="auto"/>
              <w:right w:val="single" w:sz="4" w:space="0" w:color="auto"/>
            </w:tcBorders>
          </w:tcPr>
          <w:p w:rsidR="00297447" w:rsidRPr="00A868F8" w:rsidRDefault="00297447" w:rsidP="00822B00">
            <w:pPr>
              <w:pStyle w:val="a3"/>
              <w:ind w:left="-35" w:right="-114"/>
              <w:rPr>
                <w:rFonts w:ascii="Times New Roman" w:hAnsi="Times New Roman"/>
                <w:sz w:val="24"/>
                <w:szCs w:val="24"/>
              </w:rPr>
            </w:pPr>
            <w:r w:rsidRPr="00A868F8">
              <w:rPr>
                <w:rFonts w:ascii="Times New Roman" w:hAnsi="Times New Roman"/>
                <w:sz w:val="24"/>
                <w:szCs w:val="24"/>
              </w:rPr>
              <w:t>27500</w:t>
            </w:r>
          </w:p>
        </w:tc>
        <w:tc>
          <w:tcPr>
            <w:tcW w:w="695" w:type="dxa"/>
            <w:tcBorders>
              <w:top w:val="single" w:sz="4" w:space="0" w:color="auto"/>
              <w:left w:val="single" w:sz="4" w:space="0" w:color="auto"/>
              <w:bottom w:val="single" w:sz="4" w:space="0" w:color="auto"/>
              <w:right w:val="single" w:sz="4" w:space="0" w:color="auto"/>
            </w:tcBorders>
          </w:tcPr>
          <w:p w:rsidR="00297447" w:rsidRPr="00A868F8" w:rsidRDefault="00297447" w:rsidP="00822B00">
            <w:pPr>
              <w:pStyle w:val="a3"/>
              <w:rPr>
                <w:rFonts w:ascii="Times New Roman" w:hAnsi="Times New Roman"/>
                <w:sz w:val="18"/>
                <w:szCs w:val="18"/>
              </w:rPr>
            </w:pPr>
            <w:r w:rsidRPr="00A868F8">
              <w:rPr>
                <w:rFonts w:ascii="Times New Roman" w:hAnsi="Times New Roman"/>
                <w:sz w:val="18"/>
                <w:szCs w:val="18"/>
              </w:rPr>
              <w:t>27550</w:t>
            </w:r>
          </w:p>
        </w:tc>
        <w:tc>
          <w:tcPr>
            <w:tcW w:w="695" w:type="dxa"/>
            <w:tcBorders>
              <w:top w:val="single" w:sz="4" w:space="0" w:color="auto"/>
              <w:left w:val="single" w:sz="4" w:space="0" w:color="auto"/>
              <w:bottom w:val="single" w:sz="4" w:space="0" w:color="auto"/>
              <w:right w:val="single" w:sz="4" w:space="0" w:color="auto"/>
            </w:tcBorders>
          </w:tcPr>
          <w:p w:rsidR="00297447" w:rsidRPr="00A868F8" w:rsidRDefault="00297447" w:rsidP="00822B00">
            <w:pPr>
              <w:pStyle w:val="a3"/>
              <w:rPr>
                <w:rFonts w:ascii="Times New Roman" w:hAnsi="Times New Roman"/>
                <w:sz w:val="18"/>
                <w:szCs w:val="18"/>
              </w:rPr>
            </w:pPr>
            <w:r w:rsidRPr="00A868F8">
              <w:rPr>
                <w:rFonts w:ascii="Times New Roman" w:hAnsi="Times New Roman"/>
                <w:sz w:val="18"/>
                <w:szCs w:val="18"/>
              </w:rPr>
              <w:t>27600</w:t>
            </w:r>
          </w:p>
        </w:tc>
        <w:tc>
          <w:tcPr>
            <w:tcW w:w="695" w:type="dxa"/>
            <w:tcBorders>
              <w:top w:val="single" w:sz="4" w:space="0" w:color="auto"/>
              <w:left w:val="single" w:sz="4" w:space="0" w:color="auto"/>
              <w:bottom w:val="single" w:sz="4" w:space="0" w:color="auto"/>
              <w:right w:val="single" w:sz="4" w:space="0" w:color="auto"/>
            </w:tcBorders>
          </w:tcPr>
          <w:p w:rsidR="00297447" w:rsidRPr="00A868F8" w:rsidRDefault="00297447" w:rsidP="00822B00">
            <w:pPr>
              <w:pStyle w:val="a3"/>
              <w:rPr>
                <w:rFonts w:ascii="Times New Roman" w:hAnsi="Times New Roman"/>
                <w:sz w:val="18"/>
                <w:szCs w:val="18"/>
              </w:rPr>
            </w:pPr>
            <w:r w:rsidRPr="00A868F8">
              <w:rPr>
                <w:rFonts w:ascii="Times New Roman" w:hAnsi="Times New Roman"/>
                <w:sz w:val="18"/>
                <w:szCs w:val="18"/>
              </w:rPr>
              <w:t>27650</w:t>
            </w:r>
          </w:p>
        </w:tc>
        <w:tc>
          <w:tcPr>
            <w:tcW w:w="695" w:type="dxa"/>
            <w:tcBorders>
              <w:top w:val="single" w:sz="4" w:space="0" w:color="auto"/>
              <w:left w:val="single" w:sz="4" w:space="0" w:color="auto"/>
              <w:bottom w:val="single" w:sz="4" w:space="0" w:color="auto"/>
              <w:right w:val="single" w:sz="4" w:space="0" w:color="auto"/>
            </w:tcBorders>
          </w:tcPr>
          <w:p w:rsidR="00297447" w:rsidRPr="00A868F8" w:rsidRDefault="00297447" w:rsidP="00822B00">
            <w:pPr>
              <w:pStyle w:val="a3"/>
              <w:rPr>
                <w:rFonts w:ascii="Times New Roman" w:hAnsi="Times New Roman"/>
                <w:sz w:val="18"/>
                <w:szCs w:val="18"/>
              </w:rPr>
            </w:pPr>
            <w:r w:rsidRPr="00A868F8">
              <w:rPr>
                <w:rFonts w:ascii="Times New Roman" w:hAnsi="Times New Roman"/>
                <w:sz w:val="18"/>
                <w:szCs w:val="18"/>
              </w:rPr>
              <w:t>27700</w:t>
            </w:r>
          </w:p>
        </w:tc>
        <w:tc>
          <w:tcPr>
            <w:tcW w:w="695" w:type="dxa"/>
            <w:tcBorders>
              <w:top w:val="single" w:sz="4" w:space="0" w:color="auto"/>
              <w:left w:val="single" w:sz="4" w:space="0" w:color="auto"/>
              <w:bottom w:val="single" w:sz="4" w:space="0" w:color="auto"/>
              <w:right w:val="single" w:sz="4" w:space="0" w:color="auto"/>
            </w:tcBorders>
          </w:tcPr>
          <w:p w:rsidR="00297447" w:rsidRPr="00A868F8" w:rsidRDefault="00297447" w:rsidP="00822B00">
            <w:pPr>
              <w:pStyle w:val="a3"/>
              <w:rPr>
                <w:rFonts w:ascii="Times New Roman" w:hAnsi="Times New Roman"/>
                <w:sz w:val="18"/>
                <w:szCs w:val="18"/>
              </w:rPr>
            </w:pPr>
            <w:r w:rsidRPr="00A868F8">
              <w:rPr>
                <w:rFonts w:ascii="Times New Roman" w:hAnsi="Times New Roman"/>
                <w:sz w:val="18"/>
                <w:szCs w:val="18"/>
              </w:rPr>
              <w:t>27750</w:t>
            </w:r>
          </w:p>
        </w:tc>
        <w:tc>
          <w:tcPr>
            <w:tcW w:w="695" w:type="dxa"/>
            <w:tcBorders>
              <w:top w:val="single" w:sz="4" w:space="0" w:color="auto"/>
              <w:left w:val="single" w:sz="4" w:space="0" w:color="auto"/>
              <w:bottom w:val="single" w:sz="4" w:space="0" w:color="auto"/>
              <w:right w:val="single" w:sz="4" w:space="0" w:color="auto"/>
            </w:tcBorders>
          </w:tcPr>
          <w:p w:rsidR="00297447" w:rsidRPr="00A868F8" w:rsidRDefault="00297447" w:rsidP="00822B00">
            <w:pPr>
              <w:pStyle w:val="a3"/>
              <w:rPr>
                <w:rFonts w:ascii="Times New Roman" w:hAnsi="Times New Roman"/>
                <w:sz w:val="18"/>
                <w:szCs w:val="18"/>
              </w:rPr>
            </w:pPr>
            <w:r w:rsidRPr="00A868F8">
              <w:rPr>
                <w:rFonts w:ascii="Times New Roman" w:hAnsi="Times New Roman"/>
                <w:sz w:val="18"/>
                <w:szCs w:val="18"/>
              </w:rPr>
              <w:t>27800</w:t>
            </w:r>
          </w:p>
        </w:tc>
        <w:tc>
          <w:tcPr>
            <w:tcW w:w="695" w:type="dxa"/>
            <w:tcBorders>
              <w:top w:val="single" w:sz="4" w:space="0" w:color="auto"/>
              <w:left w:val="single" w:sz="4" w:space="0" w:color="auto"/>
              <w:bottom w:val="single" w:sz="4" w:space="0" w:color="auto"/>
              <w:right w:val="single" w:sz="4" w:space="0" w:color="auto"/>
            </w:tcBorders>
          </w:tcPr>
          <w:p w:rsidR="00297447" w:rsidRPr="00A868F8" w:rsidRDefault="00297447" w:rsidP="00822B00">
            <w:pPr>
              <w:pStyle w:val="a3"/>
              <w:rPr>
                <w:rFonts w:ascii="Times New Roman" w:hAnsi="Times New Roman"/>
                <w:sz w:val="18"/>
                <w:szCs w:val="18"/>
              </w:rPr>
            </w:pPr>
            <w:r w:rsidRPr="00A868F8">
              <w:rPr>
                <w:rFonts w:ascii="Times New Roman" w:hAnsi="Times New Roman"/>
                <w:sz w:val="18"/>
                <w:szCs w:val="18"/>
              </w:rPr>
              <w:t>27900</w:t>
            </w:r>
          </w:p>
        </w:tc>
        <w:tc>
          <w:tcPr>
            <w:tcW w:w="704" w:type="dxa"/>
            <w:tcBorders>
              <w:top w:val="single" w:sz="4" w:space="0" w:color="auto"/>
              <w:left w:val="single" w:sz="4" w:space="0" w:color="auto"/>
              <w:bottom w:val="single" w:sz="4" w:space="0" w:color="auto"/>
              <w:right w:val="single" w:sz="4" w:space="0" w:color="auto"/>
            </w:tcBorders>
          </w:tcPr>
          <w:p w:rsidR="00297447" w:rsidRPr="00A868F8" w:rsidRDefault="00297447" w:rsidP="00822B00">
            <w:pPr>
              <w:pStyle w:val="a3"/>
              <w:ind w:left="-148" w:firstLine="6"/>
              <w:rPr>
                <w:rFonts w:ascii="Times New Roman" w:hAnsi="Times New Roman"/>
                <w:sz w:val="24"/>
                <w:szCs w:val="24"/>
              </w:rPr>
            </w:pPr>
            <w:r w:rsidRPr="00A868F8">
              <w:rPr>
                <w:rFonts w:ascii="Times New Roman" w:hAnsi="Times New Roman"/>
                <w:sz w:val="24"/>
                <w:szCs w:val="24"/>
              </w:rPr>
              <w:t>28000</w:t>
            </w:r>
          </w:p>
        </w:tc>
      </w:tr>
      <w:tr w:rsidR="00297447" w:rsidRPr="00292662" w:rsidTr="00822B00">
        <w:tc>
          <w:tcPr>
            <w:tcW w:w="58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8</w:t>
            </w:r>
          </w:p>
        </w:tc>
        <w:tc>
          <w:tcPr>
            <w:tcW w:w="2142"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Количество вновь вводимых жилищных  фондов подключенных</w:t>
            </w:r>
          </w:p>
        </w:tc>
        <w:tc>
          <w:tcPr>
            <w:tcW w:w="500" w:type="dxa"/>
            <w:vMerge w:val="restart"/>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w:t>
            </w:r>
          </w:p>
        </w:tc>
        <w:tc>
          <w:tcPr>
            <w:tcW w:w="77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704"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r>
      <w:tr w:rsidR="00297447" w:rsidRPr="00292662" w:rsidTr="00822B00">
        <w:trPr>
          <w:trHeight w:val="543"/>
        </w:trPr>
        <w:tc>
          <w:tcPr>
            <w:tcW w:w="58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9</w:t>
            </w:r>
          </w:p>
        </w:tc>
        <w:tc>
          <w:tcPr>
            <w:tcW w:w="2142"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 xml:space="preserve">-электроснабжения </w:t>
            </w:r>
          </w:p>
        </w:tc>
        <w:tc>
          <w:tcPr>
            <w:tcW w:w="500" w:type="dxa"/>
            <w:vMerge/>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77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100</w:t>
            </w:r>
          </w:p>
        </w:tc>
        <w:tc>
          <w:tcPr>
            <w:tcW w:w="704"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100</w:t>
            </w:r>
          </w:p>
        </w:tc>
      </w:tr>
      <w:tr w:rsidR="00297447" w:rsidRPr="00292662" w:rsidTr="00822B00">
        <w:tc>
          <w:tcPr>
            <w:tcW w:w="58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lastRenderedPageBreak/>
              <w:t>10</w:t>
            </w:r>
          </w:p>
        </w:tc>
        <w:tc>
          <w:tcPr>
            <w:tcW w:w="2142"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 xml:space="preserve">-сетевого газоснабжения </w:t>
            </w:r>
          </w:p>
        </w:tc>
        <w:tc>
          <w:tcPr>
            <w:tcW w:w="500" w:type="dxa"/>
            <w:vMerge/>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77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100</w:t>
            </w:r>
          </w:p>
        </w:tc>
        <w:tc>
          <w:tcPr>
            <w:tcW w:w="704"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100</w:t>
            </w:r>
          </w:p>
        </w:tc>
      </w:tr>
      <w:tr w:rsidR="00297447" w:rsidRPr="00292662" w:rsidTr="00822B00">
        <w:tc>
          <w:tcPr>
            <w:tcW w:w="58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11</w:t>
            </w:r>
          </w:p>
        </w:tc>
        <w:tc>
          <w:tcPr>
            <w:tcW w:w="2142"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-водоснабжения</w:t>
            </w:r>
          </w:p>
        </w:tc>
        <w:tc>
          <w:tcPr>
            <w:tcW w:w="500" w:type="dxa"/>
            <w:vMerge/>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77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c>
          <w:tcPr>
            <w:tcW w:w="704"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p>
        </w:tc>
      </w:tr>
    </w:tbl>
    <w:p w:rsidR="00297447" w:rsidRPr="00292662" w:rsidRDefault="00297447" w:rsidP="00297447">
      <w:pPr>
        <w:pStyle w:val="a3"/>
        <w:rPr>
          <w:rFonts w:ascii="Times New Roman" w:hAnsi="Times New Roman"/>
          <w:sz w:val="28"/>
          <w:szCs w:val="28"/>
        </w:rPr>
      </w:pPr>
    </w:p>
    <w:p w:rsidR="00297447" w:rsidRPr="00292662" w:rsidRDefault="00297447" w:rsidP="00297447">
      <w:pPr>
        <w:pStyle w:val="a3"/>
        <w:rPr>
          <w:rFonts w:ascii="Times New Roman" w:hAnsi="Times New Roman"/>
          <w:b/>
          <w:sz w:val="28"/>
          <w:szCs w:val="28"/>
        </w:rPr>
      </w:pPr>
      <w:r w:rsidRPr="00292662">
        <w:rPr>
          <w:rFonts w:ascii="Times New Roman" w:hAnsi="Times New Roman"/>
          <w:b/>
          <w:sz w:val="28"/>
          <w:szCs w:val="28"/>
        </w:rPr>
        <w:t xml:space="preserve">Целевые показатели  </w:t>
      </w:r>
      <w:r w:rsidRPr="00292662">
        <w:rPr>
          <w:rFonts w:ascii="Times New Roman" w:hAnsi="Times New Roman"/>
          <w:b/>
          <w:sz w:val="28"/>
          <w:szCs w:val="28"/>
          <w:shd w:val="clear" w:color="auto" w:fill="FFFFFF"/>
        </w:rPr>
        <w:t xml:space="preserve">по реализации мер </w:t>
      </w:r>
      <w:r w:rsidRPr="00292662">
        <w:rPr>
          <w:rFonts w:ascii="Times New Roman" w:hAnsi="Times New Roman"/>
          <w:b/>
          <w:sz w:val="28"/>
          <w:szCs w:val="28"/>
        </w:rPr>
        <w:t>Программы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053"/>
        <w:gridCol w:w="1076"/>
        <w:gridCol w:w="678"/>
        <w:gridCol w:w="524"/>
        <w:gridCol w:w="524"/>
        <w:gridCol w:w="524"/>
        <w:gridCol w:w="524"/>
        <w:gridCol w:w="524"/>
        <w:gridCol w:w="524"/>
        <w:gridCol w:w="524"/>
        <w:gridCol w:w="524"/>
        <w:gridCol w:w="524"/>
        <w:gridCol w:w="524"/>
        <w:gridCol w:w="524"/>
      </w:tblGrid>
      <w:tr w:rsidR="00297447" w:rsidRPr="00292662" w:rsidTr="00822B00">
        <w:trPr>
          <w:jc w:val="center"/>
        </w:trPr>
        <w:tc>
          <w:tcPr>
            <w:tcW w:w="1568" w:type="dxa"/>
            <w:vMerge w:val="restart"/>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sz w:val="28"/>
                <w:szCs w:val="28"/>
              </w:rPr>
            </w:pPr>
            <w:r w:rsidRPr="00292662">
              <w:rPr>
                <w:rFonts w:ascii="Times New Roman" w:hAnsi="Times New Roman"/>
                <w:sz w:val="28"/>
                <w:szCs w:val="28"/>
              </w:rPr>
              <w:t>Показатель</w:t>
            </w:r>
          </w:p>
        </w:tc>
        <w:tc>
          <w:tcPr>
            <w:tcW w:w="853" w:type="dxa"/>
            <w:vMerge w:val="restart"/>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sz w:val="28"/>
                <w:szCs w:val="28"/>
              </w:rPr>
            </w:pPr>
            <w:proofErr w:type="spellStart"/>
            <w:r w:rsidRPr="00292662">
              <w:rPr>
                <w:rFonts w:ascii="Times New Roman" w:hAnsi="Times New Roman"/>
                <w:sz w:val="28"/>
                <w:szCs w:val="28"/>
              </w:rPr>
              <w:t>Ед</w:t>
            </w:r>
            <w:proofErr w:type="gramStart"/>
            <w:r w:rsidRPr="00292662">
              <w:rPr>
                <w:rFonts w:ascii="Times New Roman" w:hAnsi="Times New Roman"/>
                <w:sz w:val="28"/>
                <w:szCs w:val="28"/>
              </w:rPr>
              <w:t>.и</w:t>
            </w:r>
            <w:proofErr w:type="gramEnd"/>
            <w:r w:rsidRPr="00292662">
              <w:rPr>
                <w:rFonts w:ascii="Times New Roman" w:hAnsi="Times New Roman"/>
                <w:sz w:val="28"/>
                <w:szCs w:val="28"/>
              </w:rPr>
              <w:t>зм</w:t>
            </w:r>
            <w:proofErr w:type="spellEnd"/>
            <w:r w:rsidRPr="00292662">
              <w:rPr>
                <w:rFonts w:ascii="Times New Roman" w:hAnsi="Times New Roman"/>
                <w:sz w:val="28"/>
                <w:szCs w:val="28"/>
              </w:rPr>
              <w:t>.</w:t>
            </w:r>
          </w:p>
        </w:tc>
        <w:tc>
          <w:tcPr>
            <w:tcW w:w="616" w:type="dxa"/>
            <w:vMerge w:val="restart"/>
            <w:tcBorders>
              <w:top w:val="single" w:sz="4" w:space="0" w:color="auto"/>
              <w:left w:val="single" w:sz="4" w:space="0" w:color="auto"/>
              <w:bottom w:val="single" w:sz="4" w:space="0" w:color="auto"/>
              <w:right w:val="single" w:sz="4" w:space="0" w:color="auto"/>
            </w:tcBorders>
          </w:tcPr>
          <w:p w:rsidR="00297447" w:rsidRDefault="00297447" w:rsidP="00822B00">
            <w:pPr>
              <w:pStyle w:val="a3"/>
              <w:rPr>
                <w:rFonts w:ascii="Times New Roman" w:hAnsi="Times New Roman"/>
                <w:sz w:val="24"/>
                <w:szCs w:val="24"/>
              </w:rPr>
            </w:pPr>
          </w:p>
          <w:p w:rsidR="00297447" w:rsidRPr="00A64BD1" w:rsidRDefault="00297447" w:rsidP="00822B00">
            <w:pPr>
              <w:pStyle w:val="a3"/>
              <w:rPr>
                <w:rFonts w:ascii="Times New Roman" w:hAnsi="Times New Roman"/>
                <w:sz w:val="24"/>
                <w:szCs w:val="24"/>
              </w:rPr>
            </w:pPr>
            <w:r w:rsidRPr="00A64BD1">
              <w:rPr>
                <w:rFonts w:ascii="Times New Roman" w:hAnsi="Times New Roman"/>
                <w:sz w:val="24"/>
                <w:szCs w:val="24"/>
              </w:rPr>
              <w:t>2016</w:t>
            </w:r>
          </w:p>
        </w:tc>
        <w:tc>
          <w:tcPr>
            <w:tcW w:w="7219" w:type="dxa"/>
            <w:gridSpan w:val="11"/>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sz w:val="28"/>
                <w:szCs w:val="28"/>
              </w:rPr>
            </w:pPr>
            <w:r w:rsidRPr="00292662">
              <w:rPr>
                <w:rFonts w:ascii="Times New Roman" w:hAnsi="Times New Roman"/>
                <w:sz w:val="28"/>
                <w:szCs w:val="28"/>
              </w:rPr>
              <w:t>Плановые значения целевых показателей программы</w:t>
            </w:r>
          </w:p>
        </w:tc>
      </w:tr>
      <w:tr w:rsidR="00297447" w:rsidRPr="00292662" w:rsidTr="00822B00">
        <w:trPr>
          <w:jc w:val="center"/>
        </w:trPr>
        <w:tc>
          <w:tcPr>
            <w:tcW w:w="1568" w:type="dxa"/>
            <w:vMerge/>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sz w:val="28"/>
                <w:szCs w:val="28"/>
              </w:rPr>
            </w:pPr>
          </w:p>
        </w:tc>
        <w:tc>
          <w:tcPr>
            <w:tcW w:w="853" w:type="dxa"/>
            <w:vMerge/>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sz w:val="28"/>
                <w:szCs w:val="28"/>
              </w:rPr>
            </w:pPr>
          </w:p>
        </w:tc>
        <w:tc>
          <w:tcPr>
            <w:tcW w:w="616" w:type="dxa"/>
            <w:vMerge/>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sz w:val="28"/>
                <w:szCs w:val="28"/>
              </w:rPr>
            </w:pPr>
          </w:p>
        </w:tc>
        <w:tc>
          <w:tcPr>
            <w:tcW w:w="616" w:type="dxa"/>
            <w:tcBorders>
              <w:top w:val="single" w:sz="4" w:space="0" w:color="auto"/>
              <w:left w:val="single" w:sz="4" w:space="0" w:color="auto"/>
              <w:bottom w:val="single" w:sz="4" w:space="0" w:color="auto"/>
              <w:right w:val="single" w:sz="4" w:space="0" w:color="auto"/>
            </w:tcBorders>
          </w:tcPr>
          <w:p w:rsidR="00297447" w:rsidRPr="00A64BD1" w:rsidRDefault="00297447" w:rsidP="00822B00">
            <w:pPr>
              <w:pStyle w:val="a3"/>
              <w:rPr>
                <w:rFonts w:ascii="Times New Roman" w:hAnsi="Times New Roman"/>
                <w:sz w:val="16"/>
                <w:szCs w:val="16"/>
              </w:rPr>
            </w:pPr>
            <w:r w:rsidRPr="00A64BD1">
              <w:rPr>
                <w:rFonts w:ascii="Times New Roman" w:hAnsi="Times New Roman"/>
                <w:sz w:val="16"/>
                <w:szCs w:val="16"/>
              </w:rPr>
              <w:t>2017</w:t>
            </w:r>
          </w:p>
        </w:tc>
        <w:tc>
          <w:tcPr>
            <w:tcW w:w="650" w:type="dxa"/>
            <w:tcBorders>
              <w:top w:val="single" w:sz="4" w:space="0" w:color="auto"/>
              <w:left w:val="single" w:sz="4" w:space="0" w:color="auto"/>
              <w:bottom w:val="single" w:sz="4" w:space="0" w:color="auto"/>
              <w:right w:val="single" w:sz="4" w:space="0" w:color="auto"/>
            </w:tcBorders>
          </w:tcPr>
          <w:p w:rsidR="00297447" w:rsidRPr="00A64BD1" w:rsidRDefault="00297447" w:rsidP="00822B00">
            <w:pPr>
              <w:pStyle w:val="a3"/>
              <w:rPr>
                <w:rFonts w:ascii="Times New Roman" w:hAnsi="Times New Roman"/>
                <w:sz w:val="16"/>
                <w:szCs w:val="16"/>
              </w:rPr>
            </w:pPr>
            <w:r w:rsidRPr="00A64BD1">
              <w:rPr>
                <w:rFonts w:ascii="Times New Roman" w:hAnsi="Times New Roman"/>
                <w:sz w:val="16"/>
                <w:szCs w:val="16"/>
              </w:rPr>
              <w:t>2018</w:t>
            </w:r>
          </w:p>
        </w:tc>
        <w:tc>
          <w:tcPr>
            <w:tcW w:w="616" w:type="dxa"/>
            <w:tcBorders>
              <w:top w:val="single" w:sz="4" w:space="0" w:color="auto"/>
              <w:left w:val="single" w:sz="4" w:space="0" w:color="auto"/>
              <w:bottom w:val="single" w:sz="4" w:space="0" w:color="auto"/>
              <w:right w:val="single" w:sz="4" w:space="0" w:color="auto"/>
            </w:tcBorders>
          </w:tcPr>
          <w:p w:rsidR="00297447" w:rsidRPr="00A64BD1" w:rsidRDefault="00297447" w:rsidP="00822B00">
            <w:pPr>
              <w:pStyle w:val="a3"/>
              <w:rPr>
                <w:rFonts w:ascii="Times New Roman" w:hAnsi="Times New Roman"/>
                <w:sz w:val="16"/>
                <w:szCs w:val="16"/>
              </w:rPr>
            </w:pPr>
            <w:r w:rsidRPr="00A64BD1">
              <w:rPr>
                <w:rFonts w:ascii="Times New Roman" w:hAnsi="Times New Roman"/>
                <w:sz w:val="16"/>
                <w:szCs w:val="16"/>
              </w:rPr>
              <w:t>2019</w:t>
            </w:r>
          </w:p>
        </w:tc>
        <w:tc>
          <w:tcPr>
            <w:tcW w:w="659" w:type="dxa"/>
            <w:tcBorders>
              <w:top w:val="single" w:sz="4" w:space="0" w:color="auto"/>
              <w:left w:val="single" w:sz="4" w:space="0" w:color="auto"/>
              <w:bottom w:val="single" w:sz="4" w:space="0" w:color="auto"/>
              <w:right w:val="single" w:sz="4" w:space="0" w:color="auto"/>
            </w:tcBorders>
          </w:tcPr>
          <w:p w:rsidR="00297447" w:rsidRPr="00A64BD1" w:rsidRDefault="00297447" w:rsidP="00822B00">
            <w:pPr>
              <w:pStyle w:val="a3"/>
              <w:rPr>
                <w:rFonts w:ascii="Times New Roman" w:hAnsi="Times New Roman"/>
                <w:sz w:val="16"/>
                <w:szCs w:val="16"/>
              </w:rPr>
            </w:pPr>
            <w:r w:rsidRPr="00A64BD1">
              <w:rPr>
                <w:rFonts w:ascii="Times New Roman" w:hAnsi="Times New Roman"/>
                <w:sz w:val="16"/>
                <w:szCs w:val="16"/>
              </w:rPr>
              <w:t>2020</w:t>
            </w:r>
          </w:p>
        </w:tc>
        <w:tc>
          <w:tcPr>
            <w:tcW w:w="616" w:type="dxa"/>
            <w:tcBorders>
              <w:top w:val="single" w:sz="4" w:space="0" w:color="auto"/>
              <w:left w:val="single" w:sz="4" w:space="0" w:color="auto"/>
              <w:bottom w:val="single" w:sz="4" w:space="0" w:color="auto"/>
              <w:right w:val="single" w:sz="4" w:space="0" w:color="auto"/>
            </w:tcBorders>
          </w:tcPr>
          <w:p w:rsidR="00297447" w:rsidRPr="00A64BD1" w:rsidRDefault="00297447" w:rsidP="00822B00">
            <w:pPr>
              <w:pStyle w:val="a3"/>
              <w:rPr>
                <w:rFonts w:ascii="Times New Roman" w:hAnsi="Times New Roman"/>
                <w:sz w:val="16"/>
                <w:szCs w:val="16"/>
              </w:rPr>
            </w:pPr>
            <w:r w:rsidRPr="00A64BD1">
              <w:rPr>
                <w:rFonts w:ascii="Times New Roman" w:hAnsi="Times New Roman"/>
                <w:sz w:val="16"/>
                <w:szCs w:val="16"/>
              </w:rPr>
              <w:t>2021</w:t>
            </w:r>
          </w:p>
        </w:tc>
        <w:tc>
          <w:tcPr>
            <w:tcW w:w="709" w:type="dxa"/>
            <w:tcBorders>
              <w:top w:val="single" w:sz="4" w:space="0" w:color="auto"/>
              <w:left w:val="single" w:sz="4" w:space="0" w:color="auto"/>
              <w:bottom w:val="single" w:sz="4" w:space="0" w:color="auto"/>
              <w:right w:val="single" w:sz="4" w:space="0" w:color="auto"/>
            </w:tcBorders>
          </w:tcPr>
          <w:p w:rsidR="00297447" w:rsidRPr="00A64BD1" w:rsidRDefault="00297447" w:rsidP="00822B00">
            <w:pPr>
              <w:pStyle w:val="a3"/>
              <w:rPr>
                <w:rFonts w:ascii="Times New Roman" w:hAnsi="Times New Roman"/>
                <w:sz w:val="16"/>
                <w:szCs w:val="16"/>
              </w:rPr>
            </w:pPr>
            <w:r w:rsidRPr="00A64BD1">
              <w:rPr>
                <w:rFonts w:ascii="Times New Roman" w:hAnsi="Times New Roman"/>
                <w:sz w:val="16"/>
                <w:szCs w:val="16"/>
              </w:rPr>
              <w:t>2022</w:t>
            </w:r>
          </w:p>
        </w:tc>
        <w:tc>
          <w:tcPr>
            <w:tcW w:w="660" w:type="dxa"/>
            <w:tcBorders>
              <w:top w:val="single" w:sz="4" w:space="0" w:color="auto"/>
              <w:left w:val="single" w:sz="4" w:space="0" w:color="auto"/>
              <w:bottom w:val="single" w:sz="4" w:space="0" w:color="auto"/>
              <w:right w:val="single" w:sz="4" w:space="0" w:color="auto"/>
            </w:tcBorders>
          </w:tcPr>
          <w:p w:rsidR="00297447" w:rsidRPr="00A64BD1" w:rsidRDefault="00297447" w:rsidP="00822B00">
            <w:pPr>
              <w:pStyle w:val="a3"/>
              <w:rPr>
                <w:rFonts w:ascii="Times New Roman" w:hAnsi="Times New Roman"/>
                <w:sz w:val="16"/>
                <w:szCs w:val="16"/>
              </w:rPr>
            </w:pPr>
            <w:r w:rsidRPr="00A64BD1">
              <w:rPr>
                <w:rFonts w:ascii="Times New Roman" w:hAnsi="Times New Roman"/>
                <w:sz w:val="16"/>
                <w:szCs w:val="16"/>
              </w:rPr>
              <w:t>2023</w:t>
            </w:r>
          </w:p>
        </w:tc>
        <w:tc>
          <w:tcPr>
            <w:tcW w:w="616" w:type="dxa"/>
            <w:tcBorders>
              <w:top w:val="single" w:sz="4" w:space="0" w:color="auto"/>
              <w:left w:val="single" w:sz="4" w:space="0" w:color="auto"/>
              <w:bottom w:val="single" w:sz="4" w:space="0" w:color="auto"/>
              <w:right w:val="single" w:sz="4" w:space="0" w:color="auto"/>
            </w:tcBorders>
          </w:tcPr>
          <w:p w:rsidR="00297447" w:rsidRPr="00A64BD1" w:rsidRDefault="00297447" w:rsidP="00822B00">
            <w:pPr>
              <w:pStyle w:val="a3"/>
              <w:rPr>
                <w:rFonts w:ascii="Times New Roman" w:hAnsi="Times New Roman"/>
                <w:sz w:val="16"/>
                <w:szCs w:val="16"/>
              </w:rPr>
            </w:pPr>
            <w:r w:rsidRPr="00A64BD1">
              <w:rPr>
                <w:rFonts w:ascii="Times New Roman" w:hAnsi="Times New Roman"/>
                <w:sz w:val="16"/>
                <w:szCs w:val="16"/>
              </w:rPr>
              <w:t>2024</w:t>
            </w:r>
          </w:p>
        </w:tc>
        <w:tc>
          <w:tcPr>
            <w:tcW w:w="660" w:type="dxa"/>
            <w:tcBorders>
              <w:top w:val="single" w:sz="4" w:space="0" w:color="auto"/>
              <w:left w:val="single" w:sz="4" w:space="0" w:color="auto"/>
              <w:bottom w:val="single" w:sz="4" w:space="0" w:color="auto"/>
              <w:right w:val="single" w:sz="4" w:space="0" w:color="auto"/>
            </w:tcBorders>
          </w:tcPr>
          <w:p w:rsidR="00297447" w:rsidRPr="00A64BD1" w:rsidRDefault="00297447" w:rsidP="00822B00">
            <w:pPr>
              <w:pStyle w:val="a3"/>
              <w:rPr>
                <w:rFonts w:ascii="Times New Roman" w:hAnsi="Times New Roman"/>
                <w:sz w:val="16"/>
                <w:szCs w:val="16"/>
              </w:rPr>
            </w:pPr>
            <w:r w:rsidRPr="00A64BD1">
              <w:rPr>
                <w:rFonts w:ascii="Times New Roman" w:hAnsi="Times New Roman"/>
                <w:sz w:val="16"/>
                <w:szCs w:val="16"/>
              </w:rPr>
              <w:t>2025</w:t>
            </w:r>
          </w:p>
        </w:tc>
        <w:tc>
          <w:tcPr>
            <w:tcW w:w="708" w:type="dxa"/>
            <w:tcBorders>
              <w:top w:val="single" w:sz="4" w:space="0" w:color="auto"/>
              <w:left w:val="single" w:sz="4" w:space="0" w:color="auto"/>
              <w:bottom w:val="single" w:sz="4" w:space="0" w:color="auto"/>
              <w:right w:val="single" w:sz="4" w:space="0" w:color="auto"/>
            </w:tcBorders>
          </w:tcPr>
          <w:p w:rsidR="00297447" w:rsidRPr="00A64BD1" w:rsidRDefault="00297447" w:rsidP="00822B00">
            <w:pPr>
              <w:pStyle w:val="a3"/>
              <w:rPr>
                <w:rFonts w:ascii="Times New Roman" w:hAnsi="Times New Roman"/>
                <w:sz w:val="16"/>
                <w:szCs w:val="16"/>
              </w:rPr>
            </w:pPr>
            <w:r w:rsidRPr="00A64BD1">
              <w:rPr>
                <w:rFonts w:ascii="Times New Roman" w:hAnsi="Times New Roman"/>
                <w:sz w:val="16"/>
                <w:szCs w:val="16"/>
              </w:rPr>
              <w:t>2026</w:t>
            </w:r>
          </w:p>
        </w:tc>
        <w:tc>
          <w:tcPr>
            <w:tcW w:w="709" w:type="dxa"/>
            <w:tcBorders>
              <w:top w:val="single" w:sz="4" w:space="0" w:color="auto"/>
              <w:left w:val="single" w:sz="4" w:space="0" w:color="auto"/>
              <w:bottom w:val="single" w:sz="4" w:space="0" w:color="auto"/>
              <w:right w:val="single" w:sz="4" w:space="0" w:color="auto"/>
            </w:tcBorders>
          </w:tcPr>
          <w:p w:rsidR="00297447" w:rsidRPr="00A64BD1" w:rsidRDefault="00297447" w:rsidP="00822B00">
            <w:pPr>
              <w:pStyle w:val="a3"/>
              <w:rPr>
                <w:rFonts w:ascii="Times New Roman" w:hAnsi="Times New Roman"/>
                <w:sz w:val="16"/>
                <w:szCs w:val="16"/>
              </w:rPr>
            </w:pPr>
            <w:r w:rsidRPr="00A64BD1">
              <w:rPr>
                <w:rFonts w:ascii="Times New Roman" w:hAnsi="Times New Roman"/>
                <w:sz w:val="16"/>
                <w:szCs w:val="16"/>
              </w:rPr>
              <w:t>2027</w:t>
            </w:r>
          </w:p>
        </w:tc>
      </w:tr>
      <w:tr w:rsidR="00297447" w:rsidRPr="00292662" w:rsidTr="00822B00">
        <w:trPr>
          <w:jc w:val="center"/>
        </w:trPr>
        <w:tc>
          <w:tcPr>
            <w:tcW w:w="1568" w:type="dxa"/>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rPr>
                <w:rFonts w:ascii="Times New Roman" w:hAnsi="Times New Roman"/>
                <w:sz w:val="28"/>
                <w:szCs w:val="28"/>
              </w:rPr>
            </w:pPr>
            <w:r w:rsidRPr="00292662">
              <w:rPr>
                <w:rFonts w:ascii="Times New Roman" w:hAnsi="Times New Roman"/>
                <w:sz w:val="28"/>
                <w:szCs w:val="28"/>
              </w:rPr>
              <w:t>Уровень обеспеченности СП контейнерами ТБО</w:t>
            </w:r>
          </w:p>
        </w:tc>
        <w:tc>
          <w:tcPr>
            <w:tcW w:w="853" w:type="dxa"/>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rPr>
                <w:rFonts w:ascii="Times New Roman" w:hAnsi="Times New Roman"/>
                <w:sz w:val="28"/>
                <w:szCs w:val="28"/>
              </w:rPr>
            </w:pPr>
            <w:r w:rsidRPr="00292662">
              <w:rPr>
                <w:rFonts w:ascii="Times New Roman" w:hAnsi="Times New Roman"/>
                <w:sz w:val="28"/>
                <w:szCs w:val="28"/>
              </w:rPr>
              <w:t>%</w:t>
            </w:r>
          </w:p>
        </w:tc>
        <w:tc>
          <w:tcPr>
            <w:tcW w:w="616" w:type="dxa"/>
            <w:tcBorders>
              <w:top w:val="single" w:sz="4" w:space="0" w:color="auto"/>
              <w:left w:val="single" w:sz="4" w:space="0" w:color="auto"/>
              <w:bottom w:val="single" w:sz="4" w:space="0" w:color="auto"/>
              <w:right w:val="single" w:sz="4" w:space="0" w:color="auto"/>
            </w:tcBorders>
            <w:vAlign w:val="center"/>
          </w:tcPr>
          <w:p w:rsidR="00297447" w:rsidRPr="00A64BD1" w:rsidRDefault="00297447" w:rsidP="00822B00">
            <w:pPr>
              <w:pStyle w:val="a3"/>
              <w:rPr>
                <w:rFonts w:ascii="Times New Roman" w:hAnsi="Times New Roman"/>
                <w:sz w:val="20"/>
                <w:szCs w:val="20"/>
              </w:rPr>
            </w:pPr>
            <w:r w:rsidRPr="00A64BD1">
              <w:rPr>
                <w:rFonts w:ascii="Times New Roman" w:hAnsi="Times New Roman"/>
                <w:sz w:val="20"/>
                <w:szCs w:val="20"/>
              </w:rPr>
              <w:t>0</w:t>
            </w:r>
          </w:p>
        </w:tc>
        <w:tc>
          <w:tcPr>
            <w:tcW w:w="616" w:type="dxa"/>
            <w:tcBorders>
              <w:top w:val="single" w:sz="4" w:space="0" w:color="auto"/>
              <w:left w:val="single" w:sz="4" w:space="0" w:color="auto"/>
              <w:bottom w:val="single" w:sz="4" w:space="0" w:color="auto"/>
              <w:right w:val="single" w:sz="4" w:space="0" w:color="auto"/>
            </w:tcBorders>
            <w:vAlign w:val="center"/>
          </w:tcPr>
          <w:p w:rsidR="00297447" w:rsidRPr="00A64BD1" w:rsidRDefault="00297447" w:rsidP="00822B00">
            <w:pPr>
              <w:pStyle w:val="a3"/>
              <w:rPr>
                <w:rFonts w:ascii="Times New Roman" w:hAnsi="Times New Roman"/>
                <w:sz w:val="20"/>
                <w:szCs w:val="20"/>
              </w:rPr>
            </w:pPr>
            <w:r w:rsidRPr="00A64BD1">
              <w:rPr>
                <w:rFonts w:ascii="Times New Roman" w:hAnsi="Times New Roman"/>
                <w:sz w:val="20"/>
                <w:szCs w:val="20"/>
              </w:rPr>
              <w:t>0</w:t>
            </w:r>
          </w:p>
        </w:tc>
        <w:tc>
          <w:tcPr>
            <w:tcW w:w="650" w:type="dxa"/>
            <w:tcBorders>
              <w:top w:val="single" w:sz="4" w:space="0" w:color="auto"/>
              <w:left w:val="single" w:sz="4" w:space="0" w:color="auto"/>
              <w:bottom w:val="single" w:sz="4" w:space="0" w:color="auto"/>
              <w:right w:val="single" w:sz="4" w:space="0" w:color="auto"/>
            </w:tcBorders>
            <w:vAlign w:val="center"/>
          </w:tcPr>
          <w:p w:rsidR="00297447" w:rsidRPr="00A64BD1" w:rsidRDefault="00297447" w:rsidP="00822B00">
            <w:pPr>
              <w:pStyle w:val="a3"/>
              <w:rPr>
                <w:rFonts w:ascii="Times New Roman" w:hAnsi="Times New Roman"/>
                <w:sz w:val="20"/>
                <w:szCs w:val="20"/>
              </w:rPr>
            </w:pPr>
            <w:r>
              <w:rPr>
                <w:rFonts w:ascii="Times New Roman" w:hAnsi="Times New Roman"/>
                <w:sz w:val="20"/>
                <w:szCs w:val="20"/>
              </w:rPr>
              <w:t>13</w:t>
            </w:r>
          </w:p>
        </w:tc>
        <w:tc>
          <w:tcPr>
            <w:tcW w:w="616" w:type="dxa"/>
            <w:tcBorders>
              <w:top w:val="single" w:sz="4" w:space="0" w:color="auto"/>
              <w:left w:val="single" w:sz="4" w:space="0" w:color="auto"/>
              <w:bottom w:val="single" w:sz="4" w:space="0" w:color="auto"/>
              <w:right w:val="single" w:sz="4" w:space="0" w:color="auto"/>
            </w:tcBorders>
            <w:vAlign w:val="center"/>
          </w:tcPr>
          <w:p w:rsidR="00297447" w:rsidRPr="00A64BD1" w:rsidRDefault="00297447" w:rsidP="00822B00">
            <w:pPr>
              <w:pStyle w:val="a3"/>
              <w:rPr>
                <w:rFonts w:ascii="Times New Roman" w:hAnsi="Times New Roman"/>
                <w:sz w:val="20"/>
                <w:szCs w:val="20"/>
              </w:rPr>
            </w:pPr>
            <w:r>
              <w:rPr>
                <w:rFonts w:ascii="Times New Roman" w:hAnsi="Times New Roman"/>
                <w:sz w:val="20"/>
                <w:szCs w:val="20"/>
              </w:rPr>
              <w:t>31</w:t>
            </w:r>
          </w:p>
        </w:tc>
        <w:tc>
          <w:tcPr>
            <w:tcW w:w="659" w:type="dxa"/>
            <w:tcBorders>
              <w:top w:val="single" w:sz="4" w:space="0" w:color="auto"/>
              <w:left w:val="single" w:sz="4" w:space="0" w:color="auto"/>
              <w:bottom w:val="single" w:sz="4" w:space="0" w:color="auto"/>
              <w:right w:val="single" w:sz="4" w:space="0" w:color="auto"/>
            </w:tcBorders>
            <w:vAlign w:val="center"/>
          </w:tcPr>
          <w:p w:rsidR="00297447" w:rsidRPr="00A64BD1" w:rsidRDefault="00297447" w:rsidP="00822B00">
            <w:pPr>
              <w:pStyle w:val="a3"/>
              <w:rPr>
                <w:rFonts w:ascii="Times New Roman" w:hAnsi="Times New Roman"/>
                <w:sz w:val="20"/>
                <w:szCs w:val="20"/>
              </w:rPr>
            </w:pPr>
            <w:r>
              <w:rPr>
                <w:rFonts w:ascii="Times New Roman" w:hAnsi="Times New Roman"/>
                <w:sz w:val="20"/>
                <w:szCs w:val="20"/>
              </w:rPr>
              <w:t>49</w:t>
            </w:r>
          </w:p>
        </w:tc>
        <w:tc>
          <w:tcPr>
            <w:tcW w:w="616" w:type="dxa"/>
            <w:tcBorders>
              <w:top w:val="single" w:sz="4" w:space="0" w:color="auto"/>
              <w:left w:val="single" w:sz="4" w:space="0" w:color="auto"/>
              <w:bottom w:val="single" w:sz="4" w:space="0" w:color="auto"/>
              <w:right w:val="single" w:sz="4" w:space="0" w:color="auto"/>
            </w:tcBorders>
            <w:vAlign w:val="center"/>
          </w:tcPr>
          <w:p w:rsidR="00297447" w:rsidRPr="00A64BD1" w:rsidRDefault="00297447" w:rsidP="00822B00">
            <w:pPr>
              <w:pStyle w:val="a3"/>
              <w:rPr>
                <w:rFonts w:ascii="Times New Roman" w:hAnsi="Times New Roman"/>
                <w:sz w:val="20"/>
                <w:szCs w:val="20"/>
              </w:rPr>
            </w:pPr>
            <w:r>
              <w:rPr>
                <w:rFonts w:ascii="Times New Roman" w:hAnsi="Times New Roman"/>
                <w:sz w:val="20"/>
                <w:szCs w:val="20"/>
              </w:rPr>
              <w:t>67</w:t>
            </w:r>
          </w:p>
        </w:tc>
        <w:tc>
          <w:tcPr>
            <w:tcW w:w="709" w:type="dxa"/>
            <w:tcBorders>
              <w:top w:val="single" w:sz="4" w:space="0" w:color="auto"/>
              <w:left w:val="single" w:sz="4" w:space="0" w:color="auto"/>
              <w:bottom w:val="single" w:sz="4" w:space="0" w:color="auto"/>
              <w:right w:val="single" w:sz="4" w:space="0" w:color="auto"/>
            </w:tcBorders>
            <w:vAlign w:val="center"/>
          </w:tcPr>
          <w:p w:rsidR="00297447" w:rsidRPr="00A64BD1" w:rsidRDefault="00297447" w:rsidP="00822B00">
            <w:pPr>
              <w:pStyle w:val="a3"/>
              <w:rPr>
                <w:rFonts w:ascii="Times New Roman" w:hAnsi="Times New Roman"/>
                <w:sz w:val="20"/>
                <w:szCs w:val="20"/>
              </w:rPr>
            </w:pPr>
            <w:r>
              <w:rPr>
                <w:rFonts w:ascii="Times New Roman" w:hAnsi="Times New Roman"/>
                <w:sz w:val="20"/>
                <w:szCs w:val="20"/>
              </w:rPr>
              <w:t>89</w:t>
            </w:r>
          </w:p>
        </w:tc>
        <w:tc>
          <w:tcPr>
            <w:tcW w:w="660" w:type="dxa"/>
            <w:tcBorders>
              <w:top w:val="single" w:sz="4" w:space="0" w:color="auto"/>
              <w:left w:val="single" w:sz="4" w:space="0" w:color="auto"/>
              <w:bottom w:val="single" w:sz="4" w:space="0" w:color="auto"/>
              <w:right w:val="single" w:sz="4" w:space="0" w:color="auto"/>
            </w:tcBorders>
            <w:vAlign w:val="center"/>
          </w:tcPr>
          <w:p w:rsidR="00297447" w:rsidRPr="00A64BD1" w:rsidRDefault="00297447" w:rsidP="00822B00">
            <w:pPr>
              <w:pStyle w:val="a3"/>
              <w:rPr>
                <w:rFonts w:ascii="Times New Roman" w:hAnsi="Times New Roman"/>
                <w:sz w:val="20"/>
                <w:szCs w:val="20"/>
              </w:rPr>
            </w:pPr>
            <w:r>
              <w:rPr>
                <w:rFonts w:ascii="Times New Roman" w:hAnsi="Times New Roman"/>
                <w:sz w:val="20"/>
                <w:szCs w:val="20"/>
              </w:rPr>
              <w:t>96</w:t>
            </w:r>
          </w:p>
        </w:tc>
        <w:tc>
          <w:tcPr>
            <w:tcW w:w="616" w:type="dxa"/>
            <w:tcBorders>
              <w:top w:val="single" w:sz="4" w:space="0" w:color="auto"/>
              <w:left w:val="single" w:sz="4" w:space="0" w:color="auto"/>
              <w:bottom w:val="single" w:sz="4" w:space="0" w:color="auto"/>
              <w:right w:val="single" w:sz="4" w:space="0" w:color="auto"/>
            </w:tcBorders>
            <w:vAlign w:val="center"/>
          </w:tcPr>
          <w:p w:rsidR="00297447" w:rsidRPr="00A64BD1" w:rsidRDefault="00297447" w:rsidP="00822B00">
            <w:pPr>
              <w:pStyle w:val="a3"/>
              <w:rPr>
                <w:rFonts w:ascii="Times New Roman" w:hAnsi="Times New Roman"/>
                <w:sz w:val="20"/>
                <w:szCs w:val="20"/>
              </w:rPr>
            </w:pPr>
            <w:r w:rsidRPr="00A64BD1">
              <w:rPr>
                <w:rFonts w:ascii="Times New Roman" w:hAnsi="Times New Roman"/>
                <w:sz w:val="20"/>
                <w:szCs w:val="20"/>
              </w:rPr>
              <w:t>100</w:t>
            </w:r>
          </w:p>
        </w:tc>
        <w:tc>
          <w:tcPr>
            <w:tcW w:w="660" w:type="dxa"/>
            <w:tcBorders>
              <w:top w:val="single" w:sz="4" w:space="0" w:color="auto"/>
              <w:left w:val="single" w:sz="4" w:space="0" w:color="auto"/>
              <w:bottom w:val="single" w:sz="4" w:space="0" w:color="auto"/>
              <w:right w:val="single" w:sz="4" w:space="0" w:color="auto"/>
            </w:tcBorders>
            <w:vAlign w:val="center"/>
          </w:tcPr>
          <w:p w:rsidR="00297447" w:rsidRPr="00A64BD1" w:rsidRDefault="00297447" w:rsidP="00822B00">
            <w:pPr>
              <w:pStyle w:val="a3"/>
              <w:rPr>
                <w:rFonts w:ascii="Times New Roman" w:hAnsi="Times New Roman"/>
                <w:sz w:val="20"/>
                <w:szCs w:val="20"/>
              </w:rPr>
            </w:pPr>
            <w:r w:rsidRPr="00A64BD1">
              <w:rPr>
                <w:rFonts w:ascii="Times New Roman" w:hAnsi="Times New Roman"/>
                <w:sz w:val="20"/>
                <w:szCs w:val="20"/>
              </w:rPr>
              <w:t>100</w:t>
            </w:r>
          </w:p>
        </w:tc>
        <w:tc>
          <w:tcPr>
            <w:tcW w:w="708" w:type="dxa"/>
            <w:tcBorders>
              <w:top w:val="single" w:sz="4" w:space="0" w:color="auto"/>
              <w:left w:val="single" w:sz="4" w:space="0" w:color="auto"/>
              <w:bottom w:val="single" w:sz="4" w:space="0" w:color="auto"/>
              <w:right w:val="single" w:sz="4" w:space="0" w:color="auto"/>
            </w:tcBorders>
            <w:vAlign w:val="center"/>
          </w:tcPr>
          <w:p w:rsidR="00297447" w:rsidRPr="00A64BD1" w:rsidRDefault="00297447" w:rsidP="00822B00">
            <w:pPr>
              <w:pStyle w:val="a3"/>
              <w:rPr>
                <w:rFonts w:ascii="Times New Roman" w:hAnsi="Times New Roman"/>
                <w:sz w:val="20"/>
                <w:szCs w:val="20"/>
              </w:rPr>
            </w:pPr>
            <w:r w:rsidRPr="00A64BD1">
              <w:rPr>
                <w:rFonts w:ascii="Times New Roman" w:hAnsi="Times New Roman"/>
                <w:sz w:val="20"/>
                <w:szCs w:val="20"/>
              </w:rPr>
              <w:t>100</w:t>
            </w:r>
          </w:p>
        </w:tc>
        <w:tc>
          <w:tcPr>
            <w:tcW w:w="709" w:type="dxa"/>
            <w:tcBorders>
              <w:top w:val="single" w:sz="4" w:space="0" w:color="auto"/>
              <w:left w:val="single" w:sz="4" w:space="0" w:color="auto"/>
              <w:bottom w:val="single" w:sz="4" w:space="0" w:color="auto"/>
              <w:right w:val="single" w:sz="4" w:space="0" w:color="auto"/>
            </w:tcBorders>
            <w:vAlign w:val="center"/>
          </w:tcPr>
          <w:p w:rsidR="00297447" w:rsidRPr="00A64BD1" w:rsidRDefault="00297447" w:rsidP="00822B00">
            <w:pPr>
              <w:pStyle w:val="a3"/>
              <w:rPr>
                <w:rFonts w:ascii="Times New Roman" w:hAnsi="Times New Roman"/>
                <w:sz w:val="20"/>
                <w:szCs w:val="20"/>
              </w:rPr>
            </w:pPr>
            <w:r w:rsidRPr="00A64BD1">
              <w:rPr>
                <w:rFonts w:ascii="Times New Roman" w:hAnsi="Times New Roman"/>
                <w:sz w:val="20"/>
                <w:szCs w:val="20"/>
              </w:rPr>
              <w:t>100</w:t>
            </w:r>
          </w:p>
        </w:tc>
      </w:tr>
      <w:tr w:rsidR="00297447" w:rsidRPr="00292662" w:rsidTr="00822B00">
        <w:trPr>
          <w:jc w:val="center"/>
        </w:trPr>
        <w:tc>
          <w:tcPr>
            <w:tcW w:w="1568" w:type="dxa"/>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rPr>
                <w:rFonts w:ascii="Times New Roman" w:hAnsi="Times New Roman"/>
                <w:sz w:val="28"/>
                <w:szCs w:val="28"/>
              </w:rPr>
            </w:pPr>
            <w:r w:rsidRPr="00292662">
              <w:rPr>
                <w:rFonts w:ascii="Times New Roman" w:hAnsi="Times New Roman"/>
                <w:sz w:val="28"/>
                <w:szCs w:val="28"/>
              </w:rPr>
              <w:t>Уровень оптимизации системы уличного освещения</w:t>
            </w:r>
          </w:p>
        </w:tc>
        <w:tc>
          <w:tcPr>
            <w:tcW w:w="853" w:type="dxa"/>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rPr>
                <w:rFonts w:ascii="Times New Roman" w:hAnsi="Times New Roman"/>
                <w:sz w:val="28"/>
                <w:szCs w:val="28"/>
              </w:rPr>
            </w:pPr>
            <w:r w:rsidRPr="00292662">
              <w:rPr>
                <w:rFonts w:ascii="Times New Roman" w:hAnsi="Times New Roman"/>
                <w:sz w:val="28"/>
                <w:szCs w:val="28"/>
              </w:rPr>
              <w:t>%</w:t>
            </w:r>
          </w:p>
        </w:tc>
        <w:tc>
          <w:tcPr>
            <w:tcW w:w="616" w:type="dxa"/>
            <w:tcBorders>
              <w:top w:val="single" w:sz="4" w:space="0" w:color="auto"/>
              <w:left w:val="single" w:sz="4" w:space="0" w:color="auto"/>
              <w:bottom w:val="single" w:sz="4" w:space="0" w:color="auto"/>
              <w:right w:val="single" w:sz="4" w:space="0" w:color="auto"/>
            </w:tcBorders>
            <w:vAlign w:val="center"/>
          </w:tcPr>
          <w:p w:rsidR="00297447" w:rsidRPr="00A64BD1" w:rsidRDefault="00297447" w:rsidP="00822B00">
            <w:pPr>
              <w:pStyle w:val="a3"/>
              <w:rPr>
                <w:rFonts w:ascii="Times New Roman" w:hAnsi="Times New Roman"/>
                <w:sz w:val="20"/>
                <w:szCs w:val="20"/>
              </w:rPr>
            </w:pPr>
            <w:r>
              <w:rPr>
                <w:rFonts w:ascii="Times New Roman" w:hAnsi="Times New Roman"/>
                <w:sz w:val="20"/>
                <w:szCs w:val="20"/>
              </w:rPr>
              <w:t>0</w:t>
            </w:r>
          </w:p>
        </w:tc>
        <w:tc>
          <w:tcPr>
            <w:tcW w:w="616" w:type="dxa"/>
            <w:tcBorders>
              <w:top w:val="single" w:sz="4" w:space="0" w:color="auto"/>
              <w:left w:val="single" w:sz="4" w:space="0" w:color="auto"/>
              <w:bottom w:val="single" w:sz="4" w:space="0" w:color="auto"/>
              <w:right w:val="single" w:sz="4" w:space="0" w:color="auto"/>
            </w:tcBorders>
            <w:vAlign w:val="center"/>
          </w:tcPr>
          <w:p w:rsidR="00297447" w:rsidRPr="00A64BD1" w:rsidRDefault="00297447" w:rsidP="00822B00">
            <w:pPr>
              <w:pStyle w:val="a3"/>
              <w:rPr>
                <w:rFonts w:ascii="Times New Roman" w:hAnsi="Times New Roman"/>
                <w:sz w:val="20"/>
                <w:szCs w:val="20"/>
              </w:rPr>
            </w:pPr>
            <w:r>
              <w:rPr>
                <w:rFonts w:ascii="Times New Roman" w:hAnsi="Times New Roman"/>
                <w:sz w:val="20"/>
                <w:szCs w:val="20"/>
              </w:rPr>
              <w:t>0</w:t>
            </w:r>
          </w:p>
        </w:tc>
        <w:tc>
          <w:tcPr>
            <w:tcW w:w="650" w:type="dxa"/>
            <w:tcBorders>
              <w:top w:val="single" w:sz="4" w:space="0" w:color="auto"/>
              <w:left w:val="single" w:sz="4" w:space="0" w:color="auto"/>
              <w:bottom w:val="single" w:sz="4" w:space="0" w:color="auto"/>
              <w:right w:val="single" w:sz="4" w:space="0" w:color="auto"/>
            </w:tcBorders>
            <w:vAlign w:val="center"/>
          </w:tcPr>
          <w:p w:rsidR="00297447" w:rsidRPr="00A64BD1" w:rsidRDefault="00297447" w:rsidP="00822B00">
            <w:pPr>
              <w:pStyle w:val="a3"/>
              <w:rPr>
                <w:rFonts w:ascii="Times New Roman" w:hAnsi="Times New Roman"/>
                <w:sz w:val="20"/>
                <w:szCs w:val="20"/>
              </w:rPr>
            </w:pPr>
            <w:r>
              <w:rPr>
                <w:rFonts w:ascii="Times New Roman" w:hAnsi="Times New Roman"/>
                <w:sz w:val="20"/>
                <w:szCs w:val="20"/>
              </w:rPr>
              <w:t>0</w:t>
            </w:r>
          </w:p>
        </w:tc>
        <w:tc>
          <w:tcPr>
            <w:tcW w:w="616" w:type="dxa"/>
            <w:tcBorders>
              <w:top w:val="single" w:sz="4" w:space="0" w:color="auto"/>
              <w:left w:val="single" w:sz="4" w:space="0" w:color="auto"/>
              <w:bottom w:val="single" w:sz="4" w:space="0" w:color="auto"/>
              <w:right w:val="single" w:sz="4" w:space="0" w:color="auto"/>
            </w:tcBorders>
            <w:vAlign w:val="center"/>
          </w:tcPr>
          <w:p w:rsidR="00297447" w:rsidRPr="00A64BD1" w:rsidRDefault="00297447" w:rsidP="00822B00">
            <w:pPr>
              <w:pStyle w:val="a3"/>
              <w:rPr>
                <w:rFonts w:ascii="Times New Roman" w:hAnsi="Times New Roman"/>
                <w:sz w:val="20"/>
                <w:szCs w:val="20"/>
              </w:rPr>
            </w:pPr>
            <w:r>
              <w:rPr>
                <w:rFonts w:ascii="Times New Roman" w:hAnsi="Times New Roman"/>
                <w:sz w:val="20"/>
                <w:szCs w:val="20"/>
              </w:rPr>
              <w:t>0</w:t>
            </w:r>
          </w:p>
        </w:tc>
        <w:tc>
          <w:tcPr>
            <w:tcW w:w="659" w:type="dxa"/>
            <w:tcBorders>
              <w:top w:val="single" w:sz="4" w:space="0" w:color="auto"/>
              <w:left w:val="single" w:sz="4" w:space="0" w:color="auto"/>
              <w:bottom w:val="single" w:sz="4" w:space="0" w:color="auto"/>
              <w:right w:val="single" w:sz="4" w:space="0" w:color="auto"/>
            </w:tcBorders>
            <w:vAlign w:val="center"/>
          </w:tcPr>
          <w:p w:rsidR="00297447" w:rsidRPr="00A64BD1" w:rsidRDefault="00297447" w:rsidP="00822B00">
            <w:pPr>
              <w:pStyle w:val="a3"/>
              <w:rPr>
                <w:rFonts w:ascii="Times New Roman" w:hAnsi="Times New Roman"/>
                <w:sz w:val="20"/>
                <w:szCs w:val="20"/>
              </w:rPr>
            </w:pPr>
            <w:r w:rsidRPr="00A64BD1">
              <w:rPr>
                <w:rFonts w:ascii="Times New Roman" w:hAnsi="Times New Roman"/>
                <w:sz w:val="20"/>
                <w:szCs w:val="20"/>
              </w:rPr>
              <w:t>100</w:t>
            </w:r>
          </w:p>
        </w:tc>
        <w:tc>
          <w:tcPr>
            <w:tcW w:w="616" w:type="dxa"/>
            <w:tcBorders>
              <w:top w:val="single" w:sz="4" w:space="0" w:color="auto"/>
              <w:left w:val="single" w:sz="4" w:space="0" w:color="auto"/>
              <w:bottom w:val="single" w:sz="4" w:space="0" w:color="auto"/>
              <w:right w:val="single" w:sz="4" w:space="0" w:color="auto"/>
            </w:tcBorders>
            <w:vAlign w:val="center"/>
          </w:tcPr>
          <w:p w:rsidR="00297447" w:rsidRPr="00A64BD1" w:rsidRDefault="00297447" w:rsidP="00822B00">
            <w:pPr>
              <w:pStyle w:val="a3"/>
              <w:rPr>
                <w:rFonts w:ascii="Times New Roman" w:hAnsi="Times New Roman"/>
                <w:sz w:val="20"/>
                <w:szCs w:val="20"/>
              </w:rPr>
            </w:pPr>
            <w:r w:rsidRPr="00A64BD1">
              <w:rPr>
                <w:rFonts w:ascii="Times New Roman" w:hAnsi="Times New Roman"/>
                <w:sz w:val="20"/>
                <w:szCs w:val="20"/>
              </w:rPr>
              <w:t>100</w:t>
            </w:r>
          </w:p>
        </w:tc>
        <w:tc>
          <w:tcPr>
            <w:tcW w:w="709" w:type="dxa"/>
            <w:tcBorders>
              <w:top w:val="single" w:sz="4" w:space="0" w:color="auto"/>
              <w:left w:val="single" w:sz="4" w:space="0" w:color="auto"/>
              <w:bottom w:val="single" w:sz="4" w:space="0" w:color="auto"/>
              <w:right w:val="single" w:sz="4" w:space="0" w:color="auto"/>
            </w:tcBorders>
            <w:vAlign w:val="center"/>
          </w:tcPr>
          <w:p w:rsidR="00297447" w:rsidRPr="00A64BD1" w:rsidRDefault="00297447" w:rsidP="00822B00">
            <w:pPr>
              <w:pStyle w:val="a3"/>
              <w:rPr>
                <w:rFonts w:ascii="Times New Roman" w:hAnsi="Times New Roman"/>
                <w:sz w:val="20"/>
                <w:szCs w:val="20"/>
              </w:rPr>
            </w:pPr>
            <w:r w:rsidRPr="00A64BD1">
              <w:rPr>
                <w:rFonts w:ascii="Times New Roman" w:hAnsi="Times New Roman"/>
                <w:sz w:val="20"/>
                <w:szCs w:val="20"/>
              </w:rPr>
              <w:t>100</w:t>
            </w:r>
          </w:p>
        </w:tc>
        <w:tc>
          <w:tcPr>
            <w:tcW w:w="660" w:type="dxa"/>
            <w:tcBorders>
              <w:top w:val="single" w:sz="4" w:space="0" w:color="auto"/>
              <w:left w:val="single" w:sz="4" w:space="0" w:color="auto"/>
              <w:bottom w:val="single" w:sz="4" w:space="0" w:color="auto"/>
              <w:right w:val="single" w:sz="4" w:space="0" w:color="auto"/>
            </w:tcBorders>
            <w:vAlign w:val="center"/>
          </w:tcPr>
          <w:p w:rsidR="00297447" w:rsidRPr="00A64BD1" w:rsidRDefault="00297447" w:rsidP="00822B00">
            <w:pPr>
              <w:pStyle w:val="a3"/>
              <w:rPr>
                <w:rFonts w:ascii="Times New Roman" w:hAnsi="Times New Roman"/>
                <w:sz w:val="20"/>
                <w:szCs w:val="20"/>
              </w:rPr>
            </w:pPr>
            <w:r w:rsidRPr="00A64BD1">
              <w:rPr>
                <w:rFonts w:ascii="Times New Roman" w:hAnsi="Times New Roman"/>
                <w:sz w:val="20"/>
                <w:szCs w:val="20"/>
              </w:rPr>
              <w:t>100</w:t>
            </w:r>
          </w:p>
        </w:tc>
        <w:tc>
          <w:tcPr>
            <w:tcW w:w="616" w:type="dxa"/>
            <w:tcBorders>
              <w:top w:val="single" w:sz="4" w:space="0" w:color="auto"/>
              <w:left w:val="single" w:sz="4" w:space="0" w:color="auto"/>
              <w:bottom w:val="single" w:sz="4" w:space="0" w:color="auto"/>
              <w:right w:val="single" w:sz="4" w:space="0" w:color="auto"/>
            </w:tcBorders>
            <w:vAlign w:val="center"/>
          </w:tcPr>
          <w:p w:rsidR="00297447" w:rsidRPr="00A64BD1" w:rsidRDefault="00297447" w:rsidP="00822B00">
            <w:pPr>
              <w:pStyle w:val="a3"/>
              <w:rPr>
                <w:rFonts w:ascii="Times New Roman" w:hAnsi="Times New Roman"/>
                <w:sz w:val="20"/>
                <w:szCs w:val="20"/>
              </w:rPr>
            </w:pPr>
            <w:r w:rsidRPr="00A64BD1">
              <w:rPr>
                <w:rFonts w:ascii="Times New Roman" w:hAnsi="Times New Roman"/>
                <w:sz w:val="20"/>
                <w:szCs w:val="20"/>
              </w:rPr>
              <w:t>100</w:t>
            </w:r>
          </w:p>
        </w:tc>
        <w:tc>
          <w:tcPr>
            <w:tcW w:w="660" w:type="dxa"/>
            <w:tcBorders>
              <w:top w:val="single" w:sz="4" w:space="0" w:color="auto"/>
              <w:left w:val="single" w:sz="4" w:space="0" w:color="auto"/>
              <w:bottom w:val="single" w:sz="4" w:space="0" w:color="auto"/>
              <w:right w:val="single" w:sz="4" w:space="0" w:color="auto"/>
            </w:tcBorders>
            <w:vAlign w:val="center"/>
          </w:tcPr>
          <w:p w:rsidR="00297447" w:rsidRPr="00A64BD1" w:rsidRDefault="00297447" w:rsidP="00822B00">
            <w:pPr>
              <w:pStyle w:val="a3"/>
              <w:rPr>
                <w:rFonts w:ascii="Times New Roman" w:hAnsi="Times New Roman"/>
                <w:sz w:val="20"/>
                <w:szCs w:val="20"/>
              </w:rPr>
            </w:pPr>
            <w:r w:rsidRPr="00A64BD1">
              <w:rPr>
                <w:rFonts w:ascii="Times New Roman" w:hAnsi="Times New Roman"/>
                <w:sz w:val="20"/>
                <w:szCs w:val="20"/>
              </w:rPr>
              <w:t>100</w:t>
            </w:r>
          </w:p>
        </w:tc>
        <w:tc>
          <w:tcPr>
            <w:tcW w:w="708" w:type="dxa"/>
            <w:tcBorders>
              <w:top w:val="single" w:sz="4" w:space="0" w:color="auto"/>
              <w:left w:val="single" w:sz="4" w:space="0" w:color="auto"/>
              <w:bottom w:val="single" w:sz="4" w:space="0" w:color="auto"/>
              <w:right w:val="single" w:sz="4" w:space="0" w:color="auto"/>
            </w:tcBorders>
            <w:vAlign w:val="center"/>
          </w:tcPr>
          <w:p w:rsidR="00297447" w:rsidRPr="00A64BD1" w:rsidRDefault="00297447" w:rsidP="00822B00">
            <w:pPr>
              <w:pStyle w:val="a3"/>
              <w:rPr>
                <w:rFonts w:ascii="Times New Roman" w:hAnsi="Times New Roman"/>
                <w:sz w:val="20"/>
                <w:szCs w:val="20"/>
              </w:rPr>
            </w:pPr>
            <w:r w:rsidRPr="00A64BD1">
              <w:rPr>
                <w:rFonts w:ascii="Times New Roman" w:hAnsi="Times New Roman"/>
                <w:sz w:val="20"/>
                <w:szCs w:val="20"/>
              </w:rPr>
              <w:t>100</w:t>
            </w:r>
          </w:p>
        </w:tc>
        <w:tc>
          <w:tcPr>
            <w:tcW w:w="709" w:type="dxa"/>
            <w:tcBorders>
              <w:top w:val="single" w:sz="4" w:space="0" w:color="auto"/>
              <w:left w:val="single" w:sz="4" w:space="0" w:color="auto"/>
              <w:bottom w:val="single" w:sz="4" w:space="0" w:color="auto"/>
              <w:right w:val="single" w:sz="4" w:space="0" w:color="auto"/>
            </w:tcBorders>
            <w:vAlign w:val="center"/>
          </w:tcPr>
          <w:p w:rsidR="00297447" w:rsidRPr="00A64BD1" w:rsidRDefault="00297447" w:rsidP="00822B00">
            <w:pPr>
              <w:pStyle w:val="a3"/>
              <w:rPr>
                <w:rFonts w:ascii="Times New Roman" w:hAnsi="Times New Roman"/>
                <w:sz w:val="20"/>
                <w:szCs w:val="20"/>
              </w:rPr>
            </w:pPr>
            <w:r w:rsidRPr="00A64BD1">
              <w:rPr>
                <w:rFonts w:ascii="Times New Roman" w:hAnsi="Times New Roman"/>
                <w:sz w:val="20"/>
                <w:szCs w:val="20"/>
              </w:rPr>
              <w:t>100</w:t>
            </w:r>
          </w:p>
        </w:tc>
      </w:tr>
    </w:tbl>
    <w:p w:rsidR="00297447" w:rsidRDefault="00297447" w:rsidP="00297447">
      <w:pPr>
        <w:pStyle w:val="a3"/>
        <w:rPr>
          <w:rFonts w:ascii="Times New Roman" w:hAnsi="Times New Roman"/>
          <w:sz w:val="28"/>
          <w:szCs w:val="28"/>
        </w:rPr>
      </w:pPr>
      <w:r w:rsidRPr="00292662">
        <w:rPr>
          <w:rFonts w:ascii="Times New Roman" w:hAnsi="Times New Roman"/>
          <w:sz w:val="28"/>
          <w:szCs w:val="28"/>
        </w:rPr>
        <w:t>Распределение затрат на мероприятия Программы произведены в Разделе 6. (таблица 9)</w:t>
      </w:r>
    </w:p>
    <w:p w:rsidR="00297447" w:rsidRDefault="00297447" w:rsidP="00297447">
      <w:pPr>
        <w:pStyle w:val="a3"/>
        <w:rPr>
          <w:rFonts w:ascii="Times New Roman" w:hAnsi="Times New Roman"/>
          <w:sz w:val="28"/>
          <w:szCs w:val="28"/>
        </w:rPr>
      </w:pPr>
    </w:p>
    <w:p w:rsidR="00297447" w:rsidRPr="00292662" w:rsidRDefault="00297447" w:rsidP="00297447">
      <w:pPr>
        <w:pStyle w:val="a3"/>
        <w:rPr>
          <w:rFonts w:ascii="Times New Roman" w:hAnsi="Times New Roman"/>
          <w:sz w:val="28"/>
          <w:szCs w:val="28"/>
        </w:rPr>
      </w:pPr>
    </w:p>
    <w:p w:rsidR="00297447" w:rsidRPr="00292662" w:rsidRDefault="00297447" w:rsidP="00297447">
      <w:pPr>
        <w:pStyle w:val="a3"/>
        <w:jc w:val="center"/>
        <w:rPr>
          <w:rFonts w:ascii="Times New Roman" w:hAnsi="Times New Roman"/>
          <w:b/>
          <w:bCs/>
          <w:sz w:val="28"/>
          <w:szCs w:val="28"/>
        </w:rPr>
      </w:pPr>
      <w:r w:rsidRPr="00292662">
        <w:rPr>
          <w:rFonts w:ascii="Times New Roman" w:hAnsi="Times New Roman"/>
          <w:b/>
          <w:bCs/>
          <w:sz w:val="28"/>
          <w:szCs w:val="28"/>
        </w:rPr>
        <w:t>Раздел 5. Программа инвестиционных проектов, обеспечивающих достижение целевых показателей</w:t>
      </w:r>
    </w:p>
    <w:p w:rsidR="00297447" w:rsidRDefault="00297447" w:rsidP="00297447">
      <w:pPr>
        <w:pStyle w:val="a3"/>
        <w:jc w:val="center"/>
        <w:rPr>
          <w:rFonts w:ascii="Times New Roman" w:hAnsi="Times New Roman"/>
          <w:b/>
          <w:bCs/>
          <w:sz w:val="28"/>
          <w:szCs w:val="28"/>
        </w:rPr>
      </w:pPr>
      <w:r w:rsidRPr="00292662">
        <w:rPr>
          <w:rFonts w:ascii="Times New Roman" w:hAnsi="Times New Roman"/>
          <w:b/>
          <w:bCs/>
          <w:sz w:val="28"/>
          <w:szCs w:val="28"/>
        </w:rPr>
        <w:t xml:space="preserve">5.1 Программа инвестиционных </w:t>
      </w:r>
      <w:proofErr w:type="gramStart"/>
      <w:r w:rsidRPr="00292662">
        <w:rPr>
          <w:rFonts w:ascii="Times New Roman" w:hAnsi="Times New Roman"/>
          <w:b/>
          <w:bCs/>
          <w:sz w:val="28"/>
          <w:szCs w:val="28"/>
        </w:rPr>
        <w:t xml:space="preserve">проектов развития системы электроснабжения </w:t>
      </w:r>
      <w:r>
        <w:rPr>
          <w:rFonts w:ascii="Times New Roman" w:hAnsi="Times New Roman"/>
          <w:b/>
          <w:bCs/>
          <w:sz w:val="28"/>
          <w:szCs w:val="28"/>
        </w:rPr>
        <w:t>Октябрьского</w:t>
      </w:r>
      <w:r w:rsidRPr="00292662">
        <w:rPr>
          <w:rFonts w:ascii="Times New Roman" w:hAnsi="Times New Roman"/>
          <w:b/>
          <w:bCs/>
          <w:sz w:val="28"/>
          <w:szCs w:val="28"/>
        </w:rPr>
        <w:t xml:space="preserve"> сельского поселения</w:t>
      </w:r>
      <w:proofErr w:type="gramEnd"/>
      <w:r w:rsidRPr="00292662">
        <w:rPr>
          <w:rFonts w:ascii="Times New Roman" w:hAnsi="Times New Roman"/>
          <w:b/>
          <w:bCs/>
          <w:sz w:val="28"/>
          <w:szCs w:val="28"/>
        </w:rPr>
        <w:t xml:space="preserve"> 2017-2027 годы</w:t>
      </w:r>
    </w:p>
    <w:p w:rsidR="00297447" w:rsidRDefault="00297447" w:rsidP="00297447">
      <w:pPr>
        <w:pStyle w:val="a3"/>
        <w:jc w:val="center"/>
        <w:rPr>
          <w:rFonts w:ascii="Times New Roman" w:hAnsi="Times New Roman"/>
          <w:b/>
          <w:bCs/>
          <w:sz w:val="28"/>
          <w:szCs w:val="28"/>
        </w:rPr>
      </w:pPr>
      <w:r w:rsidRPr="00292662">
        <w:rPr>
          <w:rFonts w:ascii="Times New Roman" w:hAnsi="Times New Roman"/>
          <w:b/>
          <w:bCs/>
          <w:sz w:val="28"/>
          <w:szCs w:val="28"/>
        </w:rPr>
        <w:t xml:space="preserve"> (в ценах 2016)</w:t>
      </w:r>
    </w:p>
    <w:p w:rsidR="00297447" w:rsidRPr="00292662" w:rsidRDefault="00297447" w:rsidP="00297447">
      <w:pPr>
        <w:pStyle w:val="a3"/>
        <w:rPr>
          <w:rFonts w:ascii="Times New Roman" w:hAnsi="Times New Roman"/>
          <w:b/>
          <w:bCs/>
          <w:sz w:val="28"/>
          <w:szCs w:val="28"/>
        </w:rPr>
      </w:pPr>
    </w:p>
    <w:p w:rsidR="00297447" w:rsidRPr="00292662" w:rsidRDefault="00297447" w:rsidP="00297447">
      <w:pPr>
        <w:pStyle w:val="a3"/>
        <w:jc w:val="right"/>
        <w:rPr>
          <w:rFonts w:ascii="Times New Roman" w:hAnsi="Times New Roman"/>
          <w:bCs/>
          <w:sz w:val="28"/>
          <w:szCs w:val="28"/>
        </w:rPr>
      </w:pPr>
      <w:r w:rsidRPr="00292662">
        <w:rPr>
          <w:rFonts w:ascii="Times New Roman" w:hAnsi="Times New Roman"/>
          <w:bCs/>
          <w:sz w:val="28"/>
          <w:szCs w:val="28"/>
        </w:rPr>
        <w:t>Таблица 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69"/>
        <w:gridCol w:w="1514"/>
        <w:gridCol w:w="772"/>
        <w:gridCol w:w="1103"/>
        <w:gridCol w:w="1955"/>
        <w:gridCol w:w="1379"/>
        <w:gridCol w:w="1065"/>
        <w:gridCol w:w="1414"/>
      </w:tblGrid>
      <w:tr w:rsidR="00297447" w:rsidRPr="00292662" w:rsidTr="00822B00">
        <w:tc>
          <w:tcPr>
            <w:tcW w:w="1027"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w:t>
            </w:r>
          </w:p>
        </w:tc>
        <w:tc>
          <w:tcPr>
            <w:tcW w:w="1229"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Описание проекта</w:t>
            </w:r>
          </w:p>
        </w:tc>
        <w:tc>
          <w:tcPr>
            <w:tcW w:w="1114"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Цель проекта</w:t>
            </w:r>
          </w:p>
        </w:tc>
        <w:tc>
          <w:tcPr>
            <w:tcW w:w="1186"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sz w:val="28"/>
                <w:szCs w:val="28"/>
              </w:rPr>
              <w:t>Технические параметры проекта</w:t>
            </w:r>
          </w:p>
        </w:tc>
        <w:tc>
          <w:tcPr>
            <w:tcW w:w="1194"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sz w:val="28"/>
                <w:szCs w:val="28"/>
              </w:rPr>
              <w:t xml:space="preserve">Затраты на </w:t>
            </w:r>
            <w:proofErr w:type="spellStart"/>
            <w:r w:rsidRPr="00292662">
              <w:rPr>
                <w:rFonts w:ascii="Times New Roman" w:hAnsi="Times New Roman"/>
                <w:b/>
                <w:sz w:val="28"/>
                <w:szCs w:val="28"/>
              </w:rPr>
              <w:t>реализациюпроект</w:t>
            </w:r>
            <w:proofErr w:type="gramStart"/>
            <w:r w:rsidRPr="00292662">
              <w:rPr>
                <w:rFonts w:ascii="Times New Roman" w:hAnsi="Times New Roman"/>
                <w:b/>
                <w:sz w:val="28"/>
                <w:szCs w:val="28"/>
              </w:rPr>
              <w:t>а</w:t>
            </w:r>
            <w:proofErr w:type="spellEnd"/>
            <w:r w:rsidRPr="00292662">
              <w:rPr>
                <w:rFonts w:ascii="Times New Roman" w:hAnsi="Times New Roman"/>
                <w:b/>
                <w:sz w:val="28"/>
                <w:szCs w:val="28"/>
              </w:rPr>
              <w:t>(</w:t>
            </w:r>
            <w:proofErr w:type="gramEnd"/>
            <w:r w:rsidRPr="00292662">
              <w:rPr>
                <w:rFonts w:ascii="Times New Roman" w:hAnsi="Times New Roman"/>
                <w:b/>
                <w:sz w:val="28"/>
                <w:szCs w:val="28"/>
              </w:rPr>
              <w:t>тыс. руб.)</w:t>
            </w:r>
          </w:p>
        </w:tc>
        <w:tc>
          <w:tcPr>
            <w:tcW w:w="1169"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proofErr w:type="spellStart"/>
            <w:r w:rsidRPr="00292662">
              <w:rPr>
                <w:rFonts w:ascii="Times New Roman" w:hAnsi="Times New Roman"/>
                <w:b/>
                <w:sz w:val="28"/>
                <w:szCs w:val="28"/>
              </w:rPr>
              <w:t>Срокреализации</w:t>
            </w:r>
            <w:proofErr w:type="spellEnd"/>
            <w:r w:rsidRPr="00292662">
              <w:rPr>
                <w:rFonts w:ascii="Times New Roman" w:hAnsi="Times New Roman"/>
                <w:b/>
                <w:sz w:val="28"/>
                <w:szCs w:val="28"/>
              </w:rPr>
              <w:t xml:space="preserve"> проекта</w:t>
            </w:r>
          </w:p>
        </w:tc>
        <w:tc>
          <w:tcPr>
            <w:tcW w:w="1178"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sz w:val="28"/>
                <w:szCs w:val="28"/>
              </w:rPr>
              <w:t>Ожидаемый эффект от реализации проекта</w:t>
            </w:r>
          </w:p>
        </w:tc>
        <w:tc>
          <w:tcPr>
            <w:tcW w:w="1474"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sz w:val="28"/>
                <w:szCs w:val="28"/>
              </w:rPr>
              <w:t>Предполагаемый источник финансирования</w:t>
            </w:r>
          </w:p>
        </w:tc>
      </w:tr>
      <w:tr w:rsidR="00297447" w:rsidRPr="00292662" w:rsidTr="00822B00">
        <w:tc>
          <w:tcPr>
            <w:tcW w:w="1027"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1</w:t>
            </w:r>
          </w:p>
        </w:tc>
        <w:tc>
          <w:tcPr>
            <w:tcW w:w="1229"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3</w:t>
            </w:r>
          </w:p>
        </w:tc>
        <w:tc>
          <w:tcPr>
            <w:tcW w:w="1186"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4</w:t>
            </w:r>
          </w:p>
        </w:tc>
        <w:tc>
          <w:tcPr>
            <w:tcW w:w="1194"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5</w:t>
            </w:r>
          </w:p>
        </w:tc>
        <w:tc>
          <w:tcPr>
            <w:tcW w:w="1169"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6</w:t>
            </w:r>
          </w:p>
        </w:tc>
        <w:tc>
          <w:tcPr>
            <w:tcW w:w="1178"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7</w:t>
            </w:r>
          </w:p>
        </w:tc>
        <w:tc>
          <w:tcPr>
            <w:tcW w:w="1474"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8</w:t>
            </w:r>
          </w:p>
        </w:tc>
      </w:tr>
      <w:tr w:rsidR="00297447" w:rsidRPr="00B534DE" w:rsidTr="00822B00">
        <w:tc>
          <w:tcPr>
            <w:tcW w:w="1027" w:type="dxa"/>
            <w:tcBorders>
              <w:top w:val="single" w:sz="4" w:space="0" w:color="auto"/>
              <w:left w:val="single" w:sz="4" w:space="0" w:color="auto"/>
              <w:bottom w:val="single" w:sz="4" w:space="0" w:color="auto"/>
              <w:right w:val="single" w:sz="4" w:space="0" w:color="auto"/>
            </w:tcBorders>
          </w:tcPr>
          <w:p w:rsidR="00297447" w:rsidRPr="00B534DE" w:rsidRDefault="00297447" w:rsidP="00822B00">
            <w:pPr>
              <w:pStyle w:val="a3"/>
              <w:rPr>
                <w:rFonts w:ascii="Times New Roman" w:hAnsi="Times New Roman"/>
                <w:b/>
                <w:bCs/>
                <w:sz w:val="28"/>
                <w:szCs w:val="28"/>
              </w:rPr>
            </w:pPr>
            <w:r w:rsidRPr="00B534DE">
              <w:rPr>
                <w:rFonts w:ascii="Times New Roman" w:hAnsi="Times New Roman"/>
                <w:b/>
                <w:bCs/>
                <w:sz w:val="28"/>
                <w:szCs w:val="28"/>
              </w:rPr>
              <w:t>1</w:t>
            </w:r>
          </w:p>
        </w:tc>
        <w:tc>
          <w:tcPr>
            <w:tcW w:w="1229" w:type="dxa"/>
            <w:tcBorders>
              <w:top w:val="single" w:sz="4" w:space="0" w:color="auto"/>
              <w:left w:val="single" w:sz="4" w:space="0" w:color="auto"/>
              <w:bottom w:val="single" w:sz="4" w:space="0" w:color="auto"/>
              <w:right w:val="single" w:sz="4" w:space="0" w:color="auto"/>
            </w:tcBorders>
          </w:tcPr>
          <w:p w:rsidR="00297447" w:rsidRPr="00B534DE" w:rsidRDefault="00297447" w:rsidP="00822B00">
            <w:pPr>
              <w:pStyle w:val="a3"/>
              <w:rPr>
                <w:rFonts w:ascii="Times New Roman" w:hAnsi="Times New Roman"/>
                <w:bCs/>
                <w:sz w:val="28"/>
                <w:szCs w:val="28"/>
              </w:rPr>
            </w:pPr>
            <w:r w:rsidRPr="00B534DE">
              <w:rPr>
                <w:rFonts w:ascii="Times New Roman" w:hAnsi="Times New Roman"/>
                <w:bCs/>
                <w:sz w:val="28"/>
                <w:szCs w:val="28"/>
              </w:rPr>
              <w:t xml:space="preserve">Замена ламп уличного освещения </w:t>
            </w:r>
            <w:proofErr w:type="gramStart"/>
            <w:r w:rsidRPr="00B534DE">
              <w:rPr>
                <w:rFonts w:ascii="Times New Roman" w:hAnsi="Times New Roman"/>
                <w:bCs/>
                <w:sz w:val="28"/>
                <w:szCs w:val="28"/>
              </w:rPr>
              <w:t>на</w:t>
            </w:r>
            <w:proofErr w:type="gramEnd"/>
            <w:r w:rsidRPr="00B534DE">
              <w:rPr>
                <w:rFonts w:ascii="Times New Roman" w:hAnsi="Times New Roman"/>
                <w:bCs/>
                <w:sz w:val="28"/>
                <w:szCs w:val="28"/>
              </w:rPr>
              <w:t xml:space="preserve"> </w:t>
            </w:r>
            <w:r w:rsidRPr="00B534DE">
              <w:rPr>
                <w:rFonts w:ascii="Times New Roman" w:hAnsi="Times New Roman"/>
                <w:bCs/>
                <w:sz w:val="28"/>
                <w:szCs w:val="28"/>
              </w:rPr>
              <w:lastRenderedPageBreak/>
              <w:t>энергосберегающие</w:t>
            </w:r>
          </w:p>
        </w:tc>
        <w:tc>
          <w:tcPr>
            <w:tcW w:w="1114" w:type="dxa"/>
            <w:tcBorders>
              <w:top w:val="single" w:sz="4" w:space="0" w:color="auto"/>
              <w:left w:val="single" w:sz="4" w:space="0" w:color="auto"/>
              <w:bottom w:val="single" w:sz="4" w:space="0" w:color="auto"/>
              <w:right w:val="single" w:sz="4" w:space="0" w:color="auto"/>
            </w:tcBorders>
          </w:tcPr>
          <w:p w:rsidR="00297447" w:rsidRPr="00B534DE" w:rsidRDefault="00297447" w:rsidP="00822B00">
            <w:pPr>
              <w:pStyle w:val="a3"/>
              <w:rPr>
                <w:rFonts w:ascii="Times New Roman" w:hAnsi="Times New Roman"/>
                <w:b/>
                <w:bCs/>
                <w:sz w:val="28"/>
                <w:szCs w:val="28"/>
              </w:rPr>
            </w:pPr>
          </w:p>
        </w:tc>
        <w:tc>
          <w:tcPr>
            <w:tcW w:w="1186" w:type="dxa"/>
            <w:tcBorders>
              <w:top w:val="single" w:sz="4" w:space="0" w:color="auto"/>
              <w:left w:val="single" w:sz="4" w:space="0" w:color="auto"/>
              <w:bottom w:val="single" w:sz="4" w:space="0" w:color="auto"/>
              <w:right w:val="single" w:sz="4" w:space="0" w:color="auto"/>
            </w:tcBorders>
          </w:tcPr>
          <w:p w:rsidR="00297447" w:rsidRPr="00B534DE" w:rsidRDefault="00297447" w:rsidP="00822B00">
            <w:pPr>
              <w:pStyle w:val="a3"/>
              <w:rPr>
                <w:rFonts w:ascii="Times New Roman" w:hAnsi="Times New Roman"/>
                <w:bCs/>
                <w:sz w:val="28"/>
                <w:szCs w:val="28"/>
              </w:rPr>
            </w:pPr>
            <w:r w:rsidRPr="00B534DE">
              <w:rPr>
                <w:rFonts w:ascii="Times New Roman" w:hAnsi="Times New Roman"/>
                <w:bCs/>
                <w:sz w:val="28"/>
                <w:szCs w:val="28"/>
              </w:rPr>
              <w:t>К замене – 23 шт. ламп</w:t>
            </w:r>
          </w:p>
        </w:tc>
        <w:tc>
          <w:tcPr>
            <w:tcW w:w="1194" w:type="dxa"/>
            <w:tcBorders>
              <w:top w:val="single" w:sz="4" w:space="0" w:color="auto"/>
              <w:left w:val="single" w:sz="4" w:space="0" w:color="auto"/>
              <w:bottom w:val="single" w:sz="4" w:space="0" w:color="auto"/>
              <w:right w:val="single" w:sz="4" w:space="0" w:color="auto"/>
            </w:tcBorders>
          </w:tcPr>
          <w:p w:rsidR="00297447" w:rsidRPr="00B534DE" w:rsidRDefault="00297447" w:rsidP="00822B00">
            <w:pPr>
              <w:pStyle w:val="a3"/>
              <w:rPr>
                <w:rFonts w:ascii="Times New Roman" w:hAnsi="Times New Roman"/>
                <w:bCs/>
                <w:sz w:val="28"/>
                <w:szCs w:val="28"/>
              </w:rPr>
            </w:pPr>
            <w:r w:rsidRPr="00B534DE">
              <w:rPr>
                <w:rFonts w:ascii="Times New Roman" w:hAnsi="Times New Roman"/>
                <w:bCs/>
                <w:sz w:val="28"/>
                <w:szCs w:val="28"/>
              </w:rPr>
              <w:t>34,5</w:t>
            </w:r>
          </w:p>
        </w:tc>
        <w:tc>
          <w:tcPr>
            <w:tcW w:w="1169" w:type="dxa"/>
            <w:tcBorders>
              <w:top w:val="single" w:sz="4" w:space="0" w:color="auto"/>
              <w:left w:val="single" w:sz="4" w:space="0" w:color="auto"/>
              <w:bottom w:val="single" w:sz="4" w:space="0" w:color="auto"/>
              <w:right w:val="single" w:sz="4" w:space="0" w:color="auto"/>
            </w:tcBorders>
          </w:tcPr>
          <w:p w:rsidR="00297447" w:rsidRPr="00B534DE" w:rsidRDefault="00297447" w:rsidP="00822B00">
            <w:pPr>
              <w:pStyle w:val="a3"/>
              <w:rPr>
                <w:rFonts w:ascii="Times New Roman" w:hAnsi="Times New Roman"/>
                <w:bCs/>
                <w:sz w:val="28"/>
                <w:szCs w:val="28"/>
              </w:rPr>
            </w:pPr>
            <w:r w:rsidRPr="00B534DE">
              <w:rPr>
                <w:rFonts w:ascii="Times New Roman" w:hAnsi="Times New Roman"/>
                <w:bCs/>
                <w:sz w:val="28"/>
                <w:szCs w:val="28"/>
              </w:rPr>
              <w:t>2017-2027</w:t>
            </w:r>
          </w:p>
        </w:tc>
        <w:tc>
          <w:tcPr>
            <w:tcW w:w="1178" w:type="dxa"/>
            <w:tcBorders>
              <w:top w:val="single" w:sz="4" w:space="0" w:color="auto"/>
              <w:left w:val="single" w:sz="4" w:space="0" w:color="auto"/>
              <w:bottom w:val="single" w:sz="4" w:space="0" w:color="auto"/>
              <w:right w:val="single" w:sz="4" w:space="0" w:color="auto"/>
            </w:tcBorders>
          </w:tcPr>
          <w:p w:rsidR="00297447" w:rsidRPr="00B534DE" w:rsidRDefault="00297447" w:rsidP="00822B00">
            <w:pPr>
              <w:pStyle w:val="a3"/>
              <w:rPr>
                <w:rFonts w:ascii="Times New Roman" w:hAnsi="Times New Roman"/>
                <w:sz w:val="28"/>
                <w:szCs w:val="28"/>
              </w:rPr>
            </w:pPr>
          </w:p>
        </w:tc>
        <w:tc>
          <w:tcPr>
            <w:tcW w:w="1474" w:type="dxa"/>
            <w:tcBorders>
              <w:top w:val="single" w:sz="4" w:space="0" w:color="auto"/>
              <w:left w:val="single" w:sz="4" w:space="0" w:color="auto"/>
              <w:bottom w:val="single" w:sz="4" w:space="0" w:color="auto"/>
              <w:right w:val="single" w:sz="4" w:space="0" w:color="auto"/>
            </w:tcBorders>
          </w:tcPr>
          <w:p w:rsidR="00297447" w:rsidRPr="00B534DE" w:rsidRDefault="00297447" w:rsidP="00822B00">
            <w:pPr>
              <w:pStyle w:val="a3"/>
              <w:rPr>
                <w:rFonts w:ascii="Times New Roman" w:hAnsi="Times New Roman"/>
                <w:bCs/>
                <w:sz w:val="28"/>
                <w:szCs w:val="28"/>
              </w:rPr>
            </w:pPr>
            <w:r w:rsidRPr="00B534DE">
              <w:rPr>
                <w:rFonts w:ascii="Times New Roman" w:hAnsi="Times New Roman"/>
                <w:bCs/>
                <w:sz w:val="28"/>
                <w:szCs w:val="28"/>
              </w:rPr>
              <w:t>Средства местного бюджета</w:t>
            </w:r>
          </w:p>
        </w:tc>
      </w:tr>
      <w:tr w:rsidR="00297447" w:rsidRPr="00292662" w:rsidTr="00822B00">
        <w:tc>
          <w:tcPr>
            <w:tcW w:w="1027" w:type="dxa"/>
            <w:tcBorders>
              <w:top w:val="single" w:sz="4" w:space="0" w:color="auto"/>
              <w:left w:val="single" w:sz="4" w:space="0" w:color="auto"/>
              <w:bottom w:val="single" w:sz="4" w:space="0" w:color="auto"/>
              <w:right w:val="single" w:sz="4" w:space="0" w:color="auto"/>
            </w:tcBorders>
          </w:tcPr>
          <w:p w:rsidR="00297447" w:rsidRPr="00B534DE" w:rsidRDefault="00297447" w:rsidP="00822B00">
            <w:pPr>
              <w:pStyle w:val="a3"/>
              <w:rPr>
                <w:rFonts w:ascii="Times New Roman" w:hAnsi="Times New Roman"/>
                <w:b/>
                <w:bCs/>
                <w:sz w:val="28"/>
                <w:szCs w:val="28"/>
              </w:rPr>
            </w:pPr>
          </w:p>
        </w:tc>
        <w:tc>
          <w:tcPr>
            <w:tcW w:w="1229" w:type="dxa"/>
            <w:tcBorders>
              <w:top w:val="single" w:sz="4" w:space="0" w:color="auto"/>
              <w:left w:val="single" w:sz="4" w:space="0" w:color="auto"/>
              <w:bottom w:val="single" w:sz="4" w:space="0" w:color="auto"/>
              <w:right w:val="single" w:sz="4" w:space="0" w:color="auto"/>
            </w:tcBorders>
          </w:tcPr>
          <w:p w:rsidR="00297447" w:rsidRPr="00B534DE" w:rsidRDefault="00297447" w:rsidP="00822B00">
            <w:pPr>
              <w:pStyle w:val="a3"/>
              <w:rPr>
                <w:rFonts w:ascii="Times New Roman" w:hAnsi="Times New Roman"/>
                <w:b/>
                <w:bCs/>
                <w:sz w:val="28"/>
                <w:szCs w:val="28"/>
              </w:rPr>
            </w:pPr>
            <w:r w:rsidRPr="00B534DE">
              <w:rPr>
                <w:rFonts w:ascii="Times New Roman" w:hAnsi="Times New Roman"/>
                <w:b/>
                <w:bCs/>
                <w:sz w:val="28"/>
                <w:szCs w:val="28"/>
              </w:rPr>
              <w:t>Итого</w:t>
            </w:r>
          </w:p>
        </w:tc>
        <w:tc>
          <w:tcPr>
            <w:tcW w:w="1114" w:type="dxa"/>
            <w:tcBorders>
              <w:top w:val="single" w:sz="4" w:space="0" w:color="auto"/>
              <w:left w:val="single" w:sz="4" w:space="0" w:color="auto"/>
              <w:bottom w:val="single" w:sz="4" w:space="0" w:color="auto"/>
              <w:right w:val="single" w:sz="4" w:space="0" w:color="auto"/>
            </w:tcBorders>
          </w:tcPr>
          <w:p w:rsidR="00297447" w:rsidRPr="00B534DE" w:rsidRDefault="00297447" w:rsidP="00822B00">
            <w:pPr>
              <w:pStyle w:val="a3"/>
              <w:rPr>
                <w:rFonts w:ascii="Times New Roman" w:hAnsi="Times New Roman"/>
                <w:b/>
                <w:bCs/>
                <w:sz w:val="28"/>
                <w:szCs w:val="28"/>
              </w:rPr>
            </w:pPr>
          </w:p>
        </w:tc>
        <w:tc>
          <w:tcPr>
            <w:tcW w:w="1186" w:type="dxa"/>
            <w:tcBorders>
              <w:top w:val="single" w:sz="4" w:space="0" w:color="auto"/>
              <w:left w:val="single" w:sz="4" w:space="0" w:color="auto"/>
              <w:bottom w:val="single" w:sz="4" w:space="0" w:color="auto"/>
              <w:right w:val="single" w:sz="4" w:space="0" w:color="auto"/>
            </w:tcBorders>
          </w:tcPr>
          <w:p w:rsidR="00297447" w:rsidRPr="00B534DE" w:rsidRDefault="00297447" w:rsidP="00822B00">
            <w:pPr>
              <w:pStyle w:val="a3"/>
              <w:rPr>
                <w:rFonts w:ascii="Times New Roman" w:hAnsi="Times New Roman"/>
                <w:b/>
                <w:bCs/>
                <w:sz w:val="28"/>
                <w:szCs w:val="28"/>
              </w:rPr>
            </w:pPr>
          </w:p>
        </w:tc>
        <w:tc>
          <w:tcPr>
            <w:tcW w:w="1194" w:type="dxa"/>
            <w:tcBorders>
              <w:top w:val="single" w:sz="4" w:space="0" w:color="auto"/>
              <w:left w:val="single" w:sz="4" w:space="0" w:color="auto"/>
              <w:bottom w:val="single" w:sz="4" w:space="0" w:color="auto"/>
              <w:right w:val="single" w:sz="4" w:space="0" w:color="auto"/>
            </w:tcBorders>
          </w:tcPr>
          <w:p w:rsidR="00297447" w:rsidRPr="00B534DE" w:rsidRDefault="00297447" w:rsidP="00822B00">
            <w:pPr>
              <w:pStyle w:val="a3"/>
              <w:rPr>
                <w:rFonts w:ascii="Times New Roman" w:hAnsi="Times New Roman"/>
                <w:b/>
                <w:bCs/>
                <w:sz w:val="28"/>
                <w:szCs w:val="28"/>
              </w:rPr>
            </w:pPr>
            <w:r w:rsidRPr="00B534DE">
              <w:rPr>
                <w:rFonts w:ascii="Times New Roman" w:hAnsi="Times New Roman"/>
                <w:b/>
                <w:bCs/>
                <w:sz w:val="28"/>
                <w:szCs w:val="28"/>
              </w:rPr>
              <w:t>34,5</w:t>
            </w:r>
          </w:p>
        </w:tc>
        <w:tc>
          <w:tcPr>
            <w:tcW w:w="1169"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p>
        </w:tc>
        <w:tc>
          <w:tcPr>
            <w:tcW w:w="1178"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p>
        </w:tc>
        <w:tc>
          <w:tcPr>
            <w:tcW w:w="1474"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p>
        </w:tc>
      </w:tr>
    </w:tbl>
    <w:p w:rsidR="00297447" w:rsidRPr="00292662" w:rsidRDefault="00297447" w:rsidP="00297447">
      <w:pPr>
        <w:pStyle w:val="a3"/>
        <w:rPr>
          <w:rFonts w:ascii="Times New Roman" w:hAnsi="Times New Roman"/>
          <w:sz w:val="28"/>
          <w:szCs w:val="28"/>
        </w:rPr>
      </w:pPr>
    </w:p>
    <w:p w:rsidR="00297447" w:rsidRPr="00292662" w:rsidRDefault="00297447" w:rsidP="00297447">
      <w:pPr>
        <w:pStyle w:val="a3"/>
        <w:rPr>
          <w:rFonts w:ascii="Times New Roman" w:hAnsi="Times New Roman"/>
          <w:sz w:val="28"/>
          <w:szCs w:val="28"/>
        </w:rPr>
      </w:pPr>
    </w:p>
    <w:p w:rsidR="00297447" w:rsidRPr="00292662" w:rsidRDefault="00297447" w:rsidP="00297447">
      <w:pPr>
        <w:pStyle w:val="a3"/>
        <w:rPr>
          <w:rFonts w:ascii="Times New Roman" w:hAnsi="Times New Roman"/>
          <w:b/>
          <w:bCs/>
          <w:sz w:val="28"/>
          <w:szCs w:val="28"/>
        </w:rPr>
      </w:pPr>
      <w:r w:rsidRPr="00292662">
        <w:rPr>
          <w:rFonts w:ascii="Times New Roman" w:hAnsi="Times New Roman"/>
          <w:b/>
          <w:bCs/>
          <w:sz w:val="28"/>
          <w:szCs w:val="28"/>
        </w:rPr>
        <w:t xml:space="preserve">5.2Программа инвестиционных проектов развития системы сбора и вызова бытовых отходов </w:t>
      </w:r>
      <w:r>
        <w:rPr>
          <w:rFonts w:ascii="Times New Roman" w:hAnsi="Times New Roman"/>
          <w:b/>
          <w:bCs/>
          <w:sz w:val="28"/>
          <w:szCs w:val="28"/>
        </w:rPr>
        <w:t>Октябрьского</w:t>
      </w:r>
      <w:r w:rsidRPr="00292662">
        <w:rPr>
          <w:rFonts w:ascii="Times New Roman" w:hAnsi="Times New Roman"/>
          <w:b/>
          <w:bCs/>
          <w:sz w:val="28"/>
          <w:szCs w:val="28"/>
        </w:rPr>
        <w:t xml:space="preserve"> сельского поселения 2017-2027 годы (в ценах 2016)</w:t>
      </w:r>
    </w:p>
    <w:p w:rsidR="00297447" w:rsidRPr="00292662" w:rsidRDefault="00297447" w:rsidP="00297447">
      <w:pPr>
        <w:pStyle w:val="a3"/>
        <w:jc w:val="right"/>
        <w:rPr>
          <w:rFonts w:ascii="Times New Roman" w:hAnsi="Times New Roman"/>
          <w:bCs/>
          <w:sz w:val="28"/>
          <w:szCs w:val="28"/>
        </w:rPr>
      </w:pPr>
      <w:r w:rsidRPr="00292662">
        <w:rPr>
          <w:rFonts w:ascii="Times New Roman" w:hAnsi="Times New Roman"/>
          <w:bCs/>
          <w:sz w:val="28"/>
          <w:szCs w:val="28"/>
        </w:rPr>
        <w:t>Таблица 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7"/>
        <w:gridCol w:w="1310"/>
        <w:gridCol w:w="1326"/>
        <w:gridCol w:w="1585"/>
        <w:gridCol w:w="1439"/>
        <w:gridCol w:w="1397"/>
        <w:gridCol w:w="1977"/>
      </w:tblGrid>
      <w:tr w:rsidR="00297447" w:rsidRPr="00292662" w:rsidTr="00822B00">
        <w:tc>
          <w:tcPr>
            <w:tcW w:w="548"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 xml:space="preserve">№ </w:t>
            </w:r>
            <w:proofErr w:type="spellStart"/>
            <w:proofErr w:type="gramStart"/>
            <w:r w:rsidRPr="00292662">
              <w:rPr>
                <w:rFonts w:ascii="Times New Roman" w:hAnsi="Times New Roman"/>
                <w:b/>
                <w:bCs/>
                <w:sz w:val="28"/>
                <w:szCs w:val="28"/>
              </w:rPr>
              <w:t>п</w:t>
            </w:r>
            <w:proofErr w:type="spellEnd"/>
            <w:proofErr w:type="gramEnd"/>
            <w:r w:rsidRPr="00292662">
              <w:rPr>
                <w:rFonts w:ascii="Times New Roman" w:hAnsi="Times New Roman"/>
                <w:b/>
                <w:bCs/>
                <w:sz w:val="28"/>
                <w:szCs w:val="28"/>
              </w:rPr>
              <w:t>/</w:t>
            </w:r>
            <w:proofErr w:type="spellStart"/>
            <w:r w:rsidRPr="00292662">
              <w:rPr>
                <w:rFonts w:ascii="Times New Roman" w:hAnsi="Times New Roman"/>
                <w:b/>
                <w:bCs/>
                <w:sz w:val="28"/>
                <w:szCs w:val="28"/>
              </w:rPr>
              <w:t>п</w:t>
            </w:r>
            <w:proofErr w:type="spellEnd"/>
          </w:p>
        </w:tc>
        <w:tc>
          <w:tcPr>
            <w:tcW w:w="1248"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Описание проекта</w:t>
            </w:r>
          </w:p>
        </w:tc>
        <w:tc>
          <w:tcPr>
            <w:tcW w:w="1431"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Цель проекта</w:t>
            </w:r>
          </w:p>
        </w:tc>
        <w:tc>
          <w:tcPr>
            <w:tcW w:w="1502"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Технические параметры проекта</w:t>
            </w:r>
          </w:p>
        </w:tc>
        <w:tc>
          <w:tcPr>
            <w:tcW w:w="1308"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Затраты на реализацию проекта (тыс. руб.)</w:t>
            </w:r>
          </w:p>
        </w:tc>
        <w:tc>
          <w:tcPr>
            <w:tcW w:w="1432"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Срок реализации проекта</w:t>
            </w:r>
          </w:p>
        </w:tc>
        <w:tc>
          <w:tcPr>
            <w:tcW w:w="2030"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Предполагаемый источник финансирования</w:t>
            </w:r>
          </w:p>
        </w:tc>
      </w:tr>
      <w:tr w:rsidR="00297447" w:rsidRPr="00292662" w:rsidTr="00822B00">
        <w:tc>
          <w:tcPr>
            <w:tcW w:w="548"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1</w:t>
            </w:r>
          </w:p>
        </w:tc>
        <w:tc>
          <w:tcPr>
            <w:tcW w:w="1248"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2</w:t>
            </w:r>
          </w:p>
        </w:tc>
        <w:tc>
          <w:tcPr>
            <w:tcW w:w="1431"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3</w:t>
            </w:r>
          </w:p>
        </w:tc>
        <w:tc>
          <w:tcPr>
            <w:tcW w:w="1502"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4</w:t>
            </w:r>
          </w:p>
        </w:tc>
        <w:tc>
          <w:tcPr>
            <w:tcW w:w="1308"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5</w:t>
            </w:r>
          </w:p>
        </w:tc>
        <w:tc>
          <w:tcPr>
            <w:tcW w:w="1432"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6</w:t>
            </w:r>
          </w:p>
        </w:tc>
        <w:tc>
          <w:tcPr>
            <w:tcW w:w="2030"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7</w:t>
            </w:r>
          </w:p>
        </w:tc>
      </w:tr>
      <w:tr w:rsidR="00297447" w:rsidRPr="00292662" w:rsidTr="00822B00">
        <w:tc>
          <w:tcPr>
            <w:tcW w:w="548"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1</w:t>
            </w:r>
          </w:p>
        </w:tc>
        <w:tc>
          <w:tcPr>
            <w:tcW w:w="1248"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 xml:space="preserve">Сбор, вызов и утилизация бытовых отходов </w:t>
            </w:r>
          </w:p>
        </w:tc>
        <w:tc>
          <w:tcPr>
            <w:tcW w:w="1431"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Снижение затрат и повышение качества оказания услуг по сбору и утилизации бытовых отходов</w:t>
            </w:r>
          </w:p>
        </w:tc>
        <w:tc>
          <w:tcPr>
            <w:tcW w:w="1502" w:type="dxa"/>
            <w:tcBorders>
              <w:top w:val="single" w:sz="4" w:space="0" w:color="auto"/>
              <w:left w:val="single" w:sz="4" w:space="0" w:color="auto"/>
              <w:bottom w:val="single" w:sz="4" w:space="0" w:color="auto"/>
              <w:right w:val="single" w:sz="4" w:space="0" w:color="auto"/>
            </w:tcBorders>
          </w:tcPr>
          <w:p w:rsidR="00297447" w:rsidRPr="00B534DE" w:rsidRDefault="00297447" w:rsidP="00822B00">
            <w:pPr>
              <w:pStyle w:val="a3"/>
              <w:rPr>
                <w:rFonts w:ascii="Times New Roman" w:hAnsi="Times New Roman"/>
                <w:bCs/>
                <w:sz w:val="28"/>
                <w:szCs w:val="28"/>
              </w:rPr>
            </w:pPr>
            <w:r w:rsidRPr="00B534DE">
              <w:rPr>
                <w:rFonts w:ascii="Times New Roman" w:hAnsi="Times New Roman"/>
                <w:bCs/>
                <w:sz w:val="28"/>
                <w:szCs w:val="28"/>
              </w:rPr>
              <w:t>Приобретение и установка контейнеров 0,75. м</w:t>
            </w:r>
            <w:r w:rsidRPr="00B534DE">
              <w:rPr>
                <w:rFonts w:ascii="Times New Roman" w:hAnsi="Times New Roman"/>
                <w:bCs/>
                <w:sz w:val="28"/>
                <w:szCs w:val="28"/>
                <w:vertAlign w:val="superscript"/>
              </w:rPr>
              <w:t>3</w:t>
            </w:r>
            <w:r w:rsidRPr="00B534DE">
              <w:rPr>
                <w:rFonts w:ascii="Times New Roman" w:hAnsi="Times New Roman"/>
                <w:bCs/>
                <w:sz w:val="28"/>
                <w:szCs w:val="28"/>
              </w:rPr>
              <w:t xml:space="preserve"> </w:t>
            </w:r>
          </w:p>
          <w:p w:rsidR="00297447" w:rsidRPr="00B534DE" w:rsidRDefault="00297447" w:rsidP="00822B00">
            <w:pPr>
              <w:pStyle w:val="a3"/>
              <w:rPr>
                <w:rFonts w:ascii="Times New Roman" w:hAnsi="Times New Roman"/>
                <w:bCs/>
                <w:sz w:val="28"/>
                <w:szCs w:val="28"/>
              </w:rPr>
            </w:pPr>
            <w:r w:rsidRPr="00B534DE">
              <w:rPr>
                <w:rFonts w:ascii="Times New Roman" w:hAnsi="Times New Roman"/>
                <w:bCs/>
                <w:sz w:val="28"/>
                <w:szCs w:val="28"/>
              </w:rPr>
              <w:t>(23 шт.)</w:t>
            </w:r>
          </w:p>
        </w:tc>
        <w:tc>
          <w:tcPr>
            <w:tcW w:w="1308" w:type="dxa"/>
            <w:tcBorders>
              <w:top w:val="single" w:sz="4" w:space="0" w:color="auto"/>
              <w:left w:val="single" w:sz="4" w:space="0" w:color="auto"/>
              <w:bottom w:val="single" w:sz="4" w:space="0" w:color="auto"/>
              <w:right w:val="single" w:sz="4" w:space="0" w:color="auto"/>
            </w:tcBorders>
          </w:tcPr>
          <w:p w:rsidR="00297447" w:rsidRPr="00B534DE" w:rsidRDefault="00297447" w:rsidP="00822B00">
            <w:pPr>
              <w:pStyle w:val="a3"/>
              <w:rPr>
                <w:rFonts w:ascii="Times New Roman" w:hAnsi="Times New Roman"/>
                <w:bCs/>
                <w:sz w:val="28"/>
                <w:szCs w:val="28"/>
              </w:rPr>
            </w:pPr>
            <w:r w:rsidRPr="00B534DE">
              <w:rPr>
                <w:rFonts w:ascii="Times New Roman" w:hAnsi="Times New Roman"/>
                <w:bCs/>
                <w:sz w:val="28"/>
                <w:szCs w:val="28"/>
              </w:rPr>
              <w:t>161,0</w:t>
            </w:r>
          </w:p>
        </w:tc>
        <w:tc>
          <w:tcPr>
            <w:tcW w:w="1432"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2017-2027</w:t>
            </w:r>
          </w:p>
        </w:tc>
        <w:tc>
          <w:tcPr>
            <w:tcW w:w="2030"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Cs/>
                <w:sz w:val="28"/>
                <w:szCs w:val="28"/>
              </w:rPr>
            </w:pPr>
            <w:r w:rsidRPr="00292662">
              <w:rPr>
                <w:rFonts w:ascii="Times New Roman" w:hAnsi="Times New Roman"/>
                <w:bCs/>
                <w:sz w:val="28"/>
                <w:szCs w:val="28"/>
              </w:rPr>
              <w:t>Средства местного бюджета</w:t>
            </w:r>
          </w:p>
        </w:tc>
      </w:tr>
      <w:tr w:rsidR="00297447" w:rsidRPr="00292662" w:rsidTr="00822B00">
        <w:tc>
          <w:tcPr>
            <w:tcW w:w="548"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p>
        </w:tc>
        <w:tc>
          <w:tcPr>
            <w:tcW w:w="1248"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Итого</w:t>
            </w:r>
          </w:p>
        </w:tc>
        <w:tc>
          <w:tcPr>
            <w:tcW w:w="1431"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p>
        </w:tc>
        <w:tc>
          <w:tcPr>
            <w:tcW w:w="1502" w:type="dxa"/>
            <w:tcBorders>
              <w:top w:val="single" w:sz="4" w:space="0" w:color="auto"/>
              <w:left w:val="single" w:sz="4" w:space="0" w:color="auto"/>
              <w:bottom w:val="single" w:sz="4" w:space="0" w:color="auto"/>
              <w:right w:val="single" w:sz="4" w:space="0" w:color="auto"/>
            </w:tcBorders>
          </w:tcPr>
          <w:p w:rsidR="00297447" w:rsidRPr="00B534DE" w:rsidRDefault="00297447" w:rsidP="00822B00">
            <w:pPr>
              <w:pStyle w:val="a3"/>
              <w:rPr>
                <w:rFonts w:ascii="Times New Roman" w:hAnsi="Times New Roman"/>
                <w:b/>
                <w:bCs/>
                <w:sz w:val="28"/>
                <w:szCs w:val="28"/>
              </w:rPr>
            </w:pPr>
          </w:p>
        </w:tc>
        <w:tc>
          <w:tcPr>
            <w:tcW w:w="1308" w:type="dxa"/>
            <w:tcBorders>
              <w:top w:val="single" w:sz="4" w:space="0" w:color="auto"/>
              <w:left w:val="single" w:sz="4" w:space="0" w:color="auto"/>
              <w:bottom w:val="single" w:sz="4" w:space="0" w:color="auto"/>
              <w:right w:val="single" w:sz="4" w:space="0" w:color="auto"/>
            </w:tcBorders>
          </w:tcPr>
          <w:p w:rsidR="00297447" w:rsidRPr="00B534DE" w:rsidRDefault="00297447" w:rsidP="00822B00">
            <w:pPr>
              <w:pStyle w:val="a3"/>
              <w:rPr>
                <w:rFonts w:ascii="Times New Roman" w:hAnsi="Times New Roman"/>
                <w:b/>
                <w:bCs/>
                <w:sz w:val="28"/>
                <w:szCs w:val="28"/>
              </w:rPr>
            </w:pPr>
            <w:r w:rsidRPr="00B534DE">
              <w:rPr>
                <w:rFonts w:ascii="Times New Roman" w:hAnsi="Times New Roman"/>
                <w:b/>
                <w:bCs/>
                <w:sz w:val="28"/>
                <w:szCs w:val="28"/>
              </w:rPr>
              <w:t>161,0</w:t>
            </w:r>
          </w:p>
        </w:tc>
        <w:tc>
          <w:tcPr>
            <w:tcW w:w="1432"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p>
        </w:tc>
        <w:tc>
          <w:tcPr>
            <w:tcW w:w="2030"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p>
        </w:tc>
      </w:tr>
    </w:tbl>
    <w:p w:rsidR="00297447" w:rsidRPr="00292662" w:rsidRDefault="00297447" w:rsidP="00297447">
      <w:pPr>
        <w:pStyle w:val="a3"/>
        <w:rPr>
          <w:rFonts w:ascii="Times New Roman" w:hAnsi="Times New Roman"/>
          <w:sz w:val="28"/>
          <w:szCs w:val="28"/>
        </w:rPr>
      </w:pPr>
    </w:p>
    <w:p w:rsidR="00297447" w:rsidRPr="00292662" w:rsidRDefault="00297447" w:rsidP="00297447">
      <w:pPr>
        <w:pStyle w:val="a3"/>
        <w:ind w:firstLine="567"/>
        <w:jc w:val="both"/>
        <w:rPr>
          <w:rFonts w:ascii="Times New Roman" w:hAnsi="Times New Roman"/>
          <w:sz w:val="28"/>
          <w:szCs w:val="28"/>
        </w:rPr>
      </w:pPr>
    </w:p>
    <w:p w:rsidR="00297447" w:rsidRPr="00292662" w:rsidRDefault="00297447" w:rsidP="00297447">
      <w:pPr>
        <w:pStyle w:val="a3"/>
        <w:ind w:firstLine="567"/>
        <w:jc w:val="both"/>
        <w:rPr>
          <w:rFonts w:ascii="Times New Roman" w:hAnsi="Times New Roman"/>
          <w:b/>
          <w:bCs/>
          <w:sz w:val="28"/>
          <w:szCs w:val="28"/>
        </w:rPr>
      </w:pPr>
      <w:r w:rsidRPr="00292662">
        <w:rPr>
          <w:rFonts w:ascii="Times New Roman" w:hAnsi="Times New Roman"/>
          <w:b/>
          <w:bCs/>
          <w:sz w:val="28"/>
          <w:szCs w:val="28"/>
        </w:rPr>
        <w:t>Раздел 6. Источники инвестиций, тарифы и доступность программы для населения</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lastRenderedPageBreak/>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 xml:space="preserve">Запланированный объем средств на реализацию Программы на 2017–2027 </w:t>
      </w:r>
      <w:r w:rsidRPr="00A64BD1">
        <w:rPr>
          <w:rFonts w:ascii="Times New Roman" w:hAnsi="Times New Roman"/>
          <w:sz w:val="28"/>
          <w:szCs w:val="28"/>
        </w:rPr>
        <w:t xml:space="preserve">годы </w:t>
      </w:r>
      <w:r>
        <w:rPr>
          <w:rFonts w:ascii="Times New Roman" w:hAnsi="Times New Roman"/>
          <w:sz w:val="28"/>
          <w:szCs w:val="28"/>
        </w:rPr>
        <w:t>составляет  195,5</w:t>
      </w:r>
      <w:r w:rsidRPr="00A64BD1">
        <w:rPr>
          <w:rFonts w:ascii="Times New Roman" w:hAnsi="Times New Roman"/>
          <w:sz w:val="28"/>
          <w:szCs w:val="28"/>
        </w:rPr>
        <w:t>тыс</w:t>
      </w:r>
      <w:r w:rsidRPr="00292662">
        <w:rPr>
          <w:rFonts w:ascii="Times New Roman" w:hAnsi="Times New Roman"/>
          <w:sz w:val="28"/>
          <w:szCs w:val="28"/>
        </w:rPr>
        <w:t>. рублей</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Потребность в финансовых ресурсах в разрезе отраслевых программ инвестиционных проектов и источников финансирования по годам реализации Программы представлена в таблицах 8 и 9.</w:t>
      </w:r>
    </w:p>
    <w:p w:rsidR="00297447" w:rsidRPr="00292662" w:rsidRDefault="00297447" w:rsidP="00297447">
      <w:pPr>
        <w:pStyle w:val="a3"/>
        <w:ind w:firstLine="567"/>
        <w:jc w:val="both"/>
        <w:rPr>
          <w:rFonts w:ascii="Times New Roman" w:hAnsi="Times New Roman"/>
          <w:b/>
          <w:bCs/>
          <w:sz w:val="28"/>
          <w:szCs w:val="28"/>
        </w:rPr>
      </w:pPr>
      <w:r w:rsidRPr="00292662">
        <w:rPr>
          <w:rFonts w:ascii="Times New Roman" w:hAnsi="Times New Roman"/>
          <w:sz w:val="28"/>
          <w:szCs w:val="28"/>
        </w:rPr>
        <w:t>Финансово-экономическое обоснование программы на 2017 – 2027годы будет производиться ежегодно, по мере уточнения утверждения инвестиционных программ и объемов финансирования.</w:t>
      </w:r>
    </w:p>
    <w:p w:rsidR="00297447" w:rsidRDefault="00297447" w:rsidP="00297447">
      <w:pPr>
        <w:pStyle w:val="a3"/>
        <w:rPr>
          <w:rFonts w:ascii="Times New Roman" w:hAnsi="Times New Roman"/>
          <w:b/>
          <w:sz w:val="28"/>
          <w:szCs w:val="28"/>
        </w:rPr>
      </w:pPr>
    </w:p>
    <w:p w:rsidR="00297447" w:rsidRPr="00292662" w:rsidRDefault="00297447" w:rsidP="00297447">
      <w:pPr>
        <w:pStyle w:val="a3"/>
        <w:jc w:val="center"/>
        <w:rPr>
          <w:rFonts w:ascii="Times New Roman" w:hAnsi="Times New Roman"/>
          <w:b/>
          <w:sz w:val="28"/>
          <w:szCs w:val="28"/>
        </w:rPr>
      </w:pPr>
      <w:r w:rsidRPr="00292662">
        <w:rPr>
          <w:rFonts w:ascii="Times New Roman" w:hAnsi="Times New Roman"/>
          <w:b/>
          <w:sz w:val="28"/>
          <w:szCs w:val="28"/>
        </w:rPr>
        <w:t xml:space="preserve">Объемы и сроки </w:t>
      </w:r>
      <w:proofErr w:type="gramStart"/>
      <w:r w:rsidRPr="00292662">
        <w:rPr>
          <w:rFonts w:ascii="Times New Roman" w:hAnsi="Times New Roman"/>
          <w:b/>
          <w:sz w:val="28"/>
          <w:szCs w:val="28"/>
        </w:rPr>
        <w:t>финансирования Программы комплексного развития систем коммунальной инфраструктуры муниципального образования</w:t>
      </w:r>
      <w:proofErr w:type="gramEnd"/>
      <w:r w:rsidRPr="00292662">
        <w:rPr>
          <w:rFonts w:ascii="Times New Roman" w:hAnsi="Times New Roman"/>
          <w:b/>
          <w:sz w:val="28"/>
          <w:szCs w:val="28"/>
        </w:rPr>
        <w:t xml:space="preserve"> на 2017 - 2027 годы (тыс. руб.)</w:t>
      </w:r>
    </w:p>
    <w:p w:rsidR="00297447" w:rsidRDefault="00297447" w:rsidP="00297447">
      <w:pPr>
        <w:pStyle w:val="a3"/>
        <w:jc w:val="right"/>
        <w:rPr>
          <w:rFonts w:ascii="Times New Roman" w:hAnsi="Times New Roman"/>
          <w:sz w:val="28"/>
          <w:szCs w:val="28"/>
        </w:rPr>
      </w:pPr>
    </w:p>
    <w:p w:rsidR="00297447" w:rsidRPr="00292662" w:rsidRDefault="00297447" w:rsidP="00297447">
      <w:pPr>
        <w:pStyle w:val="a3"/>
        <w:jc w:val="right"/>
        <w:rPr>
          <w:rFonts w:ascii="Times New Roman" w:hAnsi="Times New Roman"/>
          <w:b/>
          <w:sz w:val="28"/>
          <w:szCs w:val="28"/>
        </w:rPr>
      </w:pPr>
      <w:r w:rsidRPr="00292662">
        <w:rPr>
          <w:rFonts w:ascii="Times New Roman" w:hAnsi="Times New Roman"/>
          <w:sz w:val="28"/>
          <w:szCs w:val="28"/>
        </w:rPr>
        <w:t>Таблица 8</w:t>
      </w:r>
    </w:p>
    <w:tbl>
      <w:tblPr>
        <w:tblW w:w="978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3"/>
        <w:gridCol w:w="2118"/>
        <w:gridCol w:w="1008"/>
        <w:gridCol w:w="1418"/>
        <w:gridCol w:w="1275"/>
        <w:gridCol w:w="1134"/>
        <w:gridCol w:w="993"/>
        <w:gridCol w:w="1559"/>
      </w:tblGrid>
      <w:tr w:rsidR="00297447" w:rsidRPr="00292662" w:rsidTr="00822B00">
        <w:trPr>
          <w:trHeight w:val="327"/>
        </w:trPr>
        <w:tc>
          <w:tcPr>
            <w:tcW w:w="283" w:type="dxa"/>
            <w:vMerge w:val="restart"/>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 xml:space="preserve">№ </w:t>
            </w:r>
            <w:proofErr w:type="spellStart"/>
            <w:proofErr w:type="gramStart"/>
            <w:r w:rsidRPr="00292662">
              <w:rPr>
                <w:rFonts w:ascii="Times New Roman" w:hAnsi="Times New Roman"/>
                <w:b/>
                <w:bCs/>
                <w:sz w:val="28"/>
                <w:szCs w:val="28"/>
              </w:rPr>
              <w:t>п</w:t>
            </w:r>
            <w:proofErr w:type="spellEnd"/>
            <w:proofErr w:type="gramEnd"/>
            <w:r w:rsidRPr="00292662">
              <w:rPr>
                <w:rFonts w:ascii="Times New Roman" w:hAnsi="Times New Roman"/>
                <w:b/>
                <w:bCs/>
                <w:sz w:val="28"/>
                <w:szCs w:val="28"/>
              </w:rPr>
              <w:t>/</w:t>
            </w:r>
            <w:proofErr w:type="spellStart"/>
            <w:r w:rsidRPr="00292662">
              <w:rPr>
                <w:rFonts w:ascii="Times New Roman" w:hAnsi="Times New Roman"/>
                <w:b/>
                <w:bCs/>
                <w:sz w:val="28"/>
                <w:szCs w:val="28"/>
              </w:rPr>
              <w:t>п</w:t>
            </w:r>
            <w:proofErr w:type="spellEnd"/>
          </w:p>
          <w:p w:rsidR="00297447" w:rsidRPr="00292662" w:rsidRDefault="00297447" w:rsidP="00822B00">
            <w:pPr>
              <w:pStyle w:val="a3"/>
              <w:rPr>
                <w:rFonts w:ascii="Times New Roman" w:hAnsi="Times New Roman"/>
                <w:b/>
                <w:bCs/>
                <w:sz w:val="28"/>
                <w:szCs w:val="28"/>
              </w:rPr>
            </w:pPr>
          </w:p>
        </w:tc>
        <w:tc>
          <w:tcPr>
            <w:tcW w:w="2118" w:type="dxa"/>
            <w:vMerge w:val="restart"/>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Программы инвестиционных проектов</w:t>
            </w:r>
          </w:p>
          <w:p w:rsidR="00297447" w:rsidRPr="00292662" w:rsidRDefault="00297447" w:rsidP="00822B00">
            <w:pPr>
              <w:pStyle w:val="a3"/>
              <w:rPr>
                <w:rFonts w:ascii="Times New Roman" w:hAnsi="Times New Roman"/>
                <w:b/>
                <w:bCs/>
                <w:sz w:val="28"/>
                <w:szCs w:val="28"/>
              </w:rPr>
            </w:pPr>
          </w:p>
        </w:tc>
        <w:tc>
          <w:tcPr>
            <w:tcW w:w="1008" w:type="dxa"/>
            <w:vMerge w:val="restart"/>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Всего</w:t>
            </w:r>
          </w:p>
          <w:p w:rsidR="00297447" w:rsidRPr="00292662" w:rsidRDefault="00297447" w:rsidP="00822B00">
            <w:pPr>
              <w:pStyle w:val="a3"/>
              <w:rPr>
                <w:rFonts w:ascii="Times New Roman" w:hAnsi="Times New Roman"/>
                <w:b/>
                <w:bCs/>
                <w:sz w:val="28"/>
                <w:szCs w:val="28"/>
              </w:rPr>
            </w:pPr>
          </w:p>
        </w:tc>
        <w:tc>
          <w:tcPr>
            <w:tcW w:w="6379" w:type="dxa"/>
            <w:gridSpan w:val="5"/>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В том числе по источникам финансирования</w:t>
            </w:r>
          </w:p>
        </w:tc>
      </w:tr>
      <w:tr w:rsidR="00297447" w:rsidRPr="00292662" w:rsidTr="00822B00">
        <w:trPr>
          <w:trHeight w:val="422"/>
        </w:trPr>
        <w:tc>
          <w:tcPr>
            <w:tcW w:w="283" w:type="dxa"/>
            <w:vMerge/>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p>
        </w:tc>
        <w:tc>
          <w:tcPr>
            <w:tcW w:w="2118" w:type="dxa"/>
            <w:vMerge/>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p>
        </w:tc>
        <w:tc>
          <w:tcPr>
            <w:tcW w:w="1008" w:type="dxa"/>
            <w:vMerge/>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Бюджетные средства федерального уровня</w:t>
            </w:r>
          </w:p>
        </w:tc>
        <w:tc>
          <w:tcPr>
            <w:tcW w:w="1275"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Бюджетные средства республиканского уровня</w:t>
            </w:r>
          </w:p>
        </w:tc>
        <w:tc>
          <w:tcPr>
            <w:tcW w:w="1134"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Бюджетные средства районного уровня</w:t>
            </w:r>
          </w:p>
        </w:tc>
        <w:tc>
          <w:tcPr>
            <w:tcW w:w="993"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Бюджетные средства местного уровня</w:t>
            </w:r>
          </w:p>
        </w:tc>
        <w:tc>
          <w:tcPr>
            <w:tcW w:w="1559"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 xml:space="preserve">Внебюджетные средства </w:t>
            </w:r>
          </w:p>
        </w:tc>
      </w:tr>
      <w:tr w:rsidR="00297447" w:rsidRPr="00292662" w:rsidTr="00822B00">
        <w:trPr>
          <w:trHeight w:val="289"/>
        </w:trPr>
        <w:tc>
          <w:tcPr>
            <w:tcW w:w="283"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1</w:t>
            </w:r>
          </w:p>
        </w:tc>
        <w:tc>
          <w:tcPr>
            <w:tcW w:w="2118" w:type="dxa"/>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rPr>
                <w:rFonts w:ascii="Times New Roman" w:hAnsi="Times New Roman"/>
                <w:bCs/>
                <w:sz w:val="28"/>
                <w:szCs w:val="28"/>
              </w:rPr>
            </w:pPr>
            <w:r w:rsidRPr="00292662">
              <w:rPr>
                <w:rFonts w:ascii="Times New Roman" w:hAnsi="Times New Roman"/>
                <w:b/>
                <w:bCs/>
                <w:sz w:val="28"/>
                <w:szCs w:val="28"/>
              </w:rPr>
              <w:t>Программа инвестиционных проектов развития системы электроснабжения</w:t>
            </w:r>
          </w:p>
        </w:tc>
        <w:tc>
          <w:tcPr>
            <w:tcW w:w="1008" w:type="dxa"/>
            <w:tcBorders>
              <w:top w:val="single" w:sz="4" w:space="0" w:color="auto"/>
              <w:left w:val="single" w:sz="4" w:space="0" w:color="auto"/>
              <w:bottom w:val="single" w:sz="4" w:space="0" w:color="auto"/>
              <w:right w:val="single" w:sz="4" w:space="0" w:color="auto"/>
            </w:tcBorders>
            <w:vAlign w:val="center"/>
          </w:tcPr>
          <w:p w:rsidR="00297447" w:rsidRPr="00B534DE" w:rsidRDefault="00297447" w:rsidP="00822B00">
            <w:pPr>
              <w:pStyle w:val="a3"/>
              <w:rPr>
                <w:rFonts w:ascii="Times New Roman" w:hAnsi="Times New Roman"/>
                <w:bCs/>
                <w:sz w:val="28"/>
                <w:szCs w:val="28"/>
              </w:rPr>
            </w:pPr>
            <w:r w:rsidRPr="00B534DE">
              <w:rPr>
                <w:rFonts w:ascii="Times New Roman" w:hAnsi="Times New Roman"/>
                <w:bCs/>
                <w:sz w:val="28"/>
                <w:szCs w:val="28"/>
              </w:rPr>
              <w:t>34,5</w:t>
            </w:r>
          </w:p>
        </w:tc>
        <w:tc>
          <w:tcPr>
            <w:tcW w:w="1418" w:type="dxa"/>
            <w:tcBorders>
              <w:top w:val="single" w:sz="4" w:space="0" w:color="auto"/>
              <w:left w:val="single" w:sz="4" w:space="0" w:color="auto"/>
              <w:bottom w:val="single" w:sz="4" w:space="0" w:color="auto"/>
              <w:right w:val="single" w:sz="4" w:space="0" w:color="auto"/>
            </w:tcBorders>
            <w:vAlign w:val="center"/>
          </w:tcPr>
          <w:p w:rsidR="00297447" w:rsidRPr="00B534DE" w:rsidRDefault="00297447" w:rsidP="00822B00">
            <w:pPr>
              <w:pStyle w:val="a3"/>
              <w:rPr>
                <w:rFonts w:ascii="Times New Roman" w:hAnsi="Times New Roman"/>
                <w:bCs/>
                <w:sz w:val="28"/>
                <w:szCs w:val="28"/>
              </w:rPr>
            </w:pPr>
          </w:p>
        </w:tc>
        <w:tc>
          <w:tcPr>
            <w:tcW w:w="1275" w:type="dxa"/>
            <w:tcBorders>
              <w:top w:val="single" w:sz="4" w:space="0" w:color="auto"/>
              <w:left w:val="single" w:sz="4" w:space="0" w:color="auto"/>
              <w:bottom w:val="single" w:sz="4" w:space="0" w:color="auto"/>
              <w:right w:val="single" w:sz="4" w:space="0" w:color="auto"/>
            </w:tcBorders>
            <w:vAlign w:val="center"/>
          </w:tcPr>
          <w:p w:rsidR="00297447" w:rsidRPr="00B534DE" w:rsidRDefault="00297447" w:rsidP="00822B00">
            <w:pPr>
              <w:pStyle w:val="a3"/>
              <w:rPr>
                <w:rFonts w:ascii="Times New Roman" w:hAnsi="Times New Roman"/>
                <w:bCs/>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297447" w:rsidRPr="00B534DE" w:rsidRDefault="00297447" w:rsidP="00822B00">
            <w:pPr>
              <w:pStyle w:val="a3"/>
              <w:rPr>
                <w:rFonts w:ascii="Times New Roman" w:hAnsi="Times New Roman"/>
                <w:bCs/>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297447" w:rsidRPr="00B534DE" w:rsidRDefault="00297447" w:rsidP="00822B00">
            <w:pPr>
              <w:pStyle w:val="a3"/>
              <w:rPr>
                <w:rFonts w:ascii="Times New Roman" w:hAnsi="Times New Roman"/>
                <w:bCs/>
                <w:sz w:val="28"/>
                <w:szCs w:val="28"/>
              </w:rPr>
            </w:pPr>
            <w:r w:rsidRPr="00B534DE">
              <w:rPr>
                <w:rFonts w:ascii="Times New Roman" w:hAnsi="Times New Roman"/>
                <w:bCs/>
                <w:sz w:val="28"/>
                <w:szCs w:val="28"/>
              </w:rPr>
              <w:t>34,5</w:t>
            </w:r>
          </w:p>
        </w:tc>
        <w:tc>
          <w:tcPr>
            <w:tcW w:w="1559" w:type="dxa"/>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rPr>
                <w:rFonts w:ascii="Times New Roman" w:hAnsi="Times New Roman"/>
                <w:bCs/>
                <w:sz w:val="28"/>
                <w:szCs w:val="28"/>
              </w:rPr>
            </w:pPr>
          </w:p>
        </w:tc>
      </w:tr>
      <w:tr w:rsidR="00297447" w:rsidRPr="00292662" w:rsidTr="00822B00">
        <w:trPr>
          <w:trHeight w:val="525"/>
        </w:trPr>
        <w:tc>
          <w:tcPr>
            <w:tcW w:w="283"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t>2</w:t>
            </w:r>
          </w:p>
        </w:tc>
        <w:tc>
          <w:tcPr>
            <w:tcW w:w="2118" w:type="dxa"/>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rPr>
                <w:rFonts w:ascii="Times New Roman" w:hAnsi="Times New Roman"/>
                <w:bCs/>
                <w:sz w:val="28"/>
                <w:szCs w:val="28"/>
              </w:rPr>
            </w:pPr>
            <w:r w:rsidRPr="00292662">
              <w:rPr>
                <w:rFonts w:ascii="Times New Roman" w:hAnsi="Times New Roman"/>
                <w:b/>
                <w:bCs/>
                <w:sz w:val="28"/>
                <w:szCs w:val="28"/>
              </w:rPr>
              <w:t>Программа инвестиционных проектов развития системы сбора и вывоза бытовых отходов</w:t>
            </w:r>
          </w:p>
        </w:tc>
        <w:tc>
          <w:tcPr>
            <w:tcW w:w="1008" w:type="dxa"/>
            <w:tcBorders>
              <w:top w:val="single" w:sz="4" w:space="0" w:color="auto"/>
              <w:left w:val="single" w:sz="4" w:space="0" w:color="auto"/>
              <w:bottom w:val="single" w:sz="4" w:space="0" w:color="auto"/>
              <w:right w:val="single" w:sz="4" w:space="0" w:color="auto"/>
            </w:tcBorders>
            <w:vAlign w:val="center"/>
          </w:tcPr>
          <w:p w:rsidR="00297447" w:rsidRPr="00B534DE" w:rsidRDefault="00297447" w:rsidP="00822B00">
            <w:pPr>
              <w:pStyle w:val="a3"/>
              <w:rPr>
                <w:rFonts w:ascii="Times New Roman" w:hAnsi="Times New Roman"/>
                <w:bCs/>
                <w:sz w:val="28"/>
                <w:szCs w:val="28"/>
              </w:rPr>
            </w:pPr>
            <w:r w:rsidRPr="00B534DE">
              <w:rPr>
                <w:rFonts w:ascii="Times New Roman" w:hAnsi="Times New Roman"/>
                <w:bCs/>
                <w:sz w:val="28"/>
                <w:szCs w:val="28"/>
              </w:rPr>
              <w:t>161,0</w:t>
            </w:r>
          </w:p>
        </w:tc>
        <w:tc>
          <w:tcPr>
            <w:tcW w:w="1418" w:type="dxa"/>
            <w:tcBorders>
              <w:top w:val="single" w:sz="4" w:space="0" w:color="auto"/>
              <w:left w:val="single" w:sz="4" w:space="0" w:color="auto"/>
              <w:bottom w:val="single" w:sz="4" w:space="0" w:color="auto"/>
              <w:right w:val="single" w:sz="4" w:space="0" w:color="auto"/>
            </w:tcBorders>
            <w:vAlign w:val="center"/>
          </w:tcPr>
          <w:p w:rsidR="00297447" w:rsidRPr="00B534DE" w:rsidRDefault="00297447" w:rsidP="00822B00">
            <w:pPr>
              <w:pStyle w:val="a3"/>
              <w:rPr>
                <w:rFonts w:ascii="Times New Roman" w:hAnsi="Times New Roman"/>
                <w:bCs/>
                <w:sz w:val="28"/>
                <w:szCs w:val="28"/>
              </w:rPr>
            </w:pPr>
          </w:p>
        </w:tc>
        <w:tc>
          <w:tcPr>
            <w:tcW w:w="1275" w:type="dxa"/>
            <w:tcBorders>
              <w:top w:val="single" w:sz="4" w:space="0" w:color="auto"/>
              <w:left w:val="single" w:sz="4" w:space="0" w:color="auto"/>
              <w:bottom w:val="single" w:sz="4" w:space="0" w:color="auto"/>
              <w:right w:val="single" w:sz="4" w:space="0" w:color="auto"/>
            </w:tcBorders>
            <w:vAlign w:val="center"/>
          </w:tcPr>
          <w:p w:rsidR="00297447" w:rsidRPr="00B534DE" w:rsidRDefault="00297447" w:rsidP="00822B00">
            <w:pPr>
              <w:pStyle w:val="a3"/>
              <w:rPr>
                <w:rFonts w:ascii="Times New Roman" w:hAnsi="Times New Roman"/>
                <w:bCs/>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297447" w:rsidRPr="00B534DE" w:rsidRDefault="00297447" w:rsidP="00822B00">
            <w:pPr>
              <w:pStyle w:val="a3"/>
              <w:rPr>
                <w:rFonts w:ascii="Times New Roman" w:hAnsi="Times New Roman"/>
                <w:bCs/>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297447" w:rsidRPr="00B534DE" w:rsidRDefault="00297447" w:rsidP="00822B00">
            <w:pPr>
              <w:pStyle w:val="a3"/>
              <w:rPr>
                <w:rFonts w:ascii="Times New Roman" w:hAnsi="Times New Roman"/>
                <w:bCs/>
                <w:sz w:val="28"/>
                <w:szCs w:val="28"/>
              </w:rPr>
            </w:pPr>
            <w:r w:rsidRPr="00B534DE">
              <w:rPr>
                <w:rFonts w:ascii="Times New Roman" w:hAnsi="Times New Roman"/>
                <w:bCs/>
                <w:sz w:val="28"/>
                <w:szCs w:val="28"/>
              </w:rPr>
              <w:t>161,0</w:t>
            </w:r>
          </w:p>
        </w:tc>
        <w:tc>
          <w:tcPr>
            <w:tcW w:w="1559" w:type="dxa"/>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rPr>
                <w:rFonts w:ascii="Times New Roman" w:hAnsi="Times New Roman"/>
                <w:bCs/>
                <w:sz w:val="28"/>
                <w:szCs w:val="28"/>
              </w:rPr>
            </w:pPr>
          </w:p>
        </w:tc>
      </w:tr>
      <w:tr w:rsidR="00297447" w:rsidRPr="00292662" w:rsidTr="00822B00">
        <w:trPr>
          <w:trHeight w:val="795"/>
        </w:trPr>
        <w:tc>
          <w:tcPr>
            <w:tcW w:w="283" w:type="dxa"/>
            <w:tcBorders>
              <w:top w:val="single" w:sz="4" w:space="0" w:color="auto"/>
              <w:left w:val="single" w:sz="4" w:space="0" w:color="auto"/>
              <w:bottom w:val="single" w:sz="4" w:space="0" w:color="auto"/>
              <w:right w:val="single" w:sz="4" w:space="0" w:color="auto"/>
            </w:tcBorders>
          </w:tcPr>
          <w:p w:rsidR="00297447" w:rsidRPr="00292662" w:rsidRDefault="00297447" w:rsidP="00822B00">
            <w:pPr>
              <w:pStyle w:val="a3"/>
              <w:rPr>
                <w:rFonts w:ascii="Times New Roman" w:hAnsi="Times New Roman"/>
                <w:b/>
                <w:bCs/>
                <w:sz w:val="28"/>
                <w:szCs w:val="28"/>
              </w:rPr>
            </w:pPr>
            <w:r w:rsidRPr="00292662">
              <w:rPr>
                <w:rFonts w:ascii="Times New Roman" w:hAnsi="Times New Roman"/>
                <w:b/>
                <w:bCs/>
                <w:sz w:val="28"/>
                <w:szCs w:val="28"/>
              </w:rPr>
              <w:lastRenderedPageBreak/>
              <w:t>3</w:t>
            </w:r>
          </w:p>
        </w:tc>
        <w:tc>
          <w:tcPr>
            <w:tcW w:w="2118" w:type="dxa"/>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rPr>
                <w:rFonts w:ascii="Times New Roman" w:hAnsi="Times New Roman"/>
                <w:bCs/>
                <w:sz w:val="28"/>
                <w:szCs w:val="28"/>
                <w:highlight w:val="yellow"/>
              </w:rPr>
            </w:pPr>
            <w:r w:rsidRPr="00292662">
              <w:rPr>
                <w:rFonts w:ascii="Times New Roman" w:hAnsi="Times New Roman"/>
                <w:b/>
                <w:bCs/>
                <w:sz w:val="28"/>
                <w:szCs w:val="28"/>
              </w:rPr>
              <w:t>Всего по Программе</w:t>
            </w:r>
          </w:p>
        </w:tc>
        <w:tc>
          <w:tcPr>
            <w:tcW w:w="1008" w:type="dxa"/>
            <w:tcBorders>
              <w:top w:val="single" w:sz="4" w:space="0" w:color="auto"/>
              <w:left w:val="single" w:sz="4" w:space="0" w:color="auto"/>
              <w:bottom w:val="single" w:sz="4" w:space="0" w:color="auto"/>
              <w:right w:val="single" w:sz="4" w:space="0" w:color="auto"/>
            </w:tcBorders>
            <w:vAlign w:val="center"/>
          </w:tcPr>
          <w:p w:rsidR="00297447" w:rsidRPr="00B534DE" w:rsidRDefault="00297447" w:rsidP="00822B00">
            <w:pPr>
              <w:pStyle w:val="a3"/>
              <w:rPr>
                <w:rFonts w:ascii="Times New Roman" w:hAnsi="Times New Roman"/>
                <w:bCs/>
                <w:sz w:val="28"/>
                <w:szCs w:val="28"/>
              </w:rPr>
            </w:pPr>
            <w:r w:rsidRPr="00B534DE">
              <w:rPr>
                <w:rFonts w:ascii="Times New Roman" w:hAnsi="Times New Roman"/>
                <w:bCs/>
                <w:sz w:val="28"/>
                <w:szCs w:val="28"/>
              </w:rPr>
              <w:t>195,0</w:t>
            </w:r>
          </w:p>
        </w:tc>
        <w:tc>
          <w:tcPr>
            <w:tcW w:w="1418" w:type="dxa"/>
            <w:tcBorders>
              <w:top w:val="single" w:sz="4" w:space="0" w:color="auto"/>
              <w:left w:val="single" w:sz="4" w:space="0" w:color="auto"/>
              <w:bottom w:val="single" w:sz="4" w:space="0" w:color="auto"/>
              <w:right w:val="single" w:sz="4" w:space="0" w:color="auto"/>
            </w:tcBorders>
            <w:vAlign w:val="center"/>
          </w:tcPr>
          <w:p w:rsidR="00297447" w:rsidRPr="00B534DE" w:rsidRDefault="00297447" w:rsidP="00822B00">
            <w:pPr>
              <w:pStyle w:val="a3"/>
              <w:rPr>
                <w:rFonts w:ascii="Times New Roman" w:hAnsi="Times New Roman"/>
                <w:bCs/>
                <w:sz w:val="28"/>
                <w:szCs w:val="28"/>
              </w:rPr>
            </w:pPr>
          </w:p>
        </w:tc>
        <w:tc>
          <w:tcPr>
            <w:tcW w:w="1275" w:type="dxa"/>
            <w:tcBorders>
              <w:top w:val="single" w:sz="4" w:space="0" w:color="auto"/>
              <w:left w:val="single" w:sz="4" w:space="0" w:color="auto"/>
              <w:bottom w:val="single" w:sz="4" w:space="0" w:color="auto"/>
              <w:right w:val="single" w:sz="4" w:space="0" w:color="auto"/>
            </w:tcBorders>
            <w:vAlign w:val="center"/>
          </w:tcPr>
          <w:p w:rsidR="00297447" w:rsidRPr="00B534DE" w:rsidRDefault="00297447" w:rsidP="00822B00">
            <w:pPr>
              <w:pStyle w:val="a3"/>
              <w:rPr>
                <w:rFonts w:ascii="Times New Roman" w:hAnsi="Times New Roman"/>
                <w:bCs/>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297447" w:rsidRPr="00B534DE" w:rsidRDefault="00297447" w:rsidP="00822B00">
            <w:pPr>
              <w:pStyle w:val="a3"/>
              <w:rPr>
                <w:rFonts w:ascii="Times New Roman" w:hAnsi="Times New Roman"/>
                <w:bCs/>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297447" w:rsidRPr="00B534DE" w:rsidRDefault="00297447" w:rsidP="00822B00">
            <w:pPr>
              <w:pStyle w:val="a3"/>
              <w:rPr>
                <w:rFonts w:ascii="Times New Roman" w:hAnsi="Times New Roman"/>
                <w:bCs/>
                <w:sz w:val="28"/>
                <w:szCs w:val="28"/>
              </w:rPr>
            </w:pPr>
            <w:r w:rsidRPr="00B534DE">
              <w:rPr>
                <w:rFonts w:ascii="Times New Roman" w:hAnsi="Times New Roman"/>
                <w:bCs/>
                <w:sz w:val="28"/>
                <w:szCs w:val="28"/>
              </w:rPr>
              <w:t>195,5</w:t>
            </w:r>
          </w:p>
        </w:tc>
        <w:tc>
          <w:tcPr>
            <w:tcW w:w="1559" w:type="dxa"/>
            <w:tcBorders>
              <w:top w:val="single" w:sz="4" w:space="0" w:color="auto"/>
              <w:left w:val="single" w:sz="4" w:space="0" w:color="auto"/>
              <w:bottom w:val="single" w:sz="4" w:space="0" w:color="auto"/>
              <w:right w:val="single" w:sz="4" w:space="0" w:color="auto"/>
            </w:tcBorders>
            <w:vAlign w:val="center"/>
          </w:tcPr>
          <w:p w:rsidR="00297447" w:rsidRPr="00292662" w:rsidRDefault="00297447" w:rsidP="00822B00">
            <w:pPr>
              <w:pStyle w:val="a3"/>
              <w:rPr>
                <w:rFonts w:ascii="Times New Roman" w:hAnsi="Times New Roman"/>
                <w:bCs/>
                <w:sz w:val="28"/>
                <w:szCs w:val="28"/>
              </w:rPr>
            </w:pPr>
          </w:p>
        </w:tc>
      </w:tr>
    </w:tbl>
    <w:p w:rsidR="00297447" w:rsidRPr="00292662" w:rsidRDefault="00297447" w:rsidP="00297447">
      <w:pPr>
        <w:pStyle w:val="a3"/>
        <w:rPr>
          <w:rFonts w:ascii="Times New Roman" w:hAnsi="Times New Roman"/>
          <w:b/>
          <w:sz w:val="28"/>
          <w:szCs w:val="28"/>
        </w:rPr>
      </w:pPr>
    </w:p>
    <w:p w:rsidR="00297447" w:rsidRPr="00292662" w:rsidRDefault="00297447" w:rsidP="00297447">
      <w:pPr>
        <w:pStyle w:val="a3"/>
        <w:rPr>
          <w:rFonts w:ascii="Times New Roman" w:hAnsi="Times New Roman"/>
          <w:b/>
          <w:sz w:val="28"/>
          <w:szCs w:val="28"/>
        </w:rPr>
      </w:pPr>
    </w:p>
    <w:p w:rsidR="00297447" w:rsidRPr="00292662" w:rsidRDefault="00297447" w:rsidP="00297447">
      <w:pPr>
        <w:pStyle w:val="a3"/>
        <w:jc w:val="center"/>
        <w:rPr>
          <w:rFonts w:ascii="Times New Roman" w:hAnsi="Times New Roman"/>
          <w:b/>
          <w:sz w:val="28"/>
          <w:szCs w:val="28"/>
        </w:rPr>
      </w:pPr>
      <w:r w:rsidRPr="00292662">
        <w:rPr>
          <w:rFonts w:ascii="Times New Roman" w:hAnsi="Times New Roman"/>
          <w:b/>
          <w:sz w:val="28"/>
          <w:szCs w:val="28"/>
        </w:rPr>
        <w:t xml:space="preserve">Объемы и сроки </w:t>
      </w:r>
      <w:proofErr w:type="gramStart"/>
      <w:r w:rsidRPr="00292662">
        <w:rPr>
          <w:rFonts w:ascii="Times New Roman" w:hAnsi="Times New Roman"/>
          <w:b/>
          <w:sz w:val="28"/>
          <w:szCs w:val="28"/>
        </w:rPr>
        <w:t>финансирования Программы комплексного развития систем коммунальной инфраструктуры муниципального</w:t>
      </w:r>
      <w:proofErr w:type="gramEnd"/>
      <w:r w:rsidRPr="00292662">
        <w:rPr>
          <w:rFonts w:ascii="Times New Roman" w:hAnsi="Times New Roman"/>
          <w:b/>
          <w:sz w:val="28"/>
          <w:szCs w:val="28"/>
        </w:rPr>
        <w:t xml:space="preserve"> </w:t>
      </w:r>
      <w:proofErr w:type="spellStart"/>
      <w:r w:rsidRPr="00292662">
        <w:rPr>
          <w:rFonts w:ascii="Times New Roman" w:hAnsi="Times New Roman"/>
          <w:b/>
          <w:sz w:val="28"/>
          <w:szCs w:val="28"/>
        </w:rPr>
        <w:t>образованияна</w:t>
      </w:r>
      <w:proofErr w:type="spellEnd"/>
      <w:r w:rsidRPr="00292662">
        <w:rPr>
          <w:rFonts w:ascii="Times New Roman" w:hAnsi="Times New Roman"/>
          <w:b/>
          <w:sz w:val="28"/>
          <w:szCs w:val="28"/>
        </w:rPr>
        <w:t xml:space="preserve"> 2017 - 2027 годы (тыс. руб.)</w:t>
      </w:r>
    </w:p>
    <w:p w:rsidR="00297447" w:rsidRPr="00292662" w:rsidRDefault="00297447" w:rsidP="00297447">
      <w:pPr>
        <w:pStyle w:val="a3"/>
        <w:jc w:val="right"/>
        <w:rPr>
          <w:rFonts w:ascii="Times New Roman" w:hAnsi="Times New Roman"/>
          <w:sz w:val="28"/>
          <w:szCs w:val="28"/>
        </w:rPr>
      </w:pPr>
      <w:r w:rsidRPr="00292662">
        <w:rPr>
          <w:rFonts w:ascii="Times New Roman" w:hAnsi="Times New Roman"/>
          <w:sz w:val="28"/>
          <w:szCs w:val="28"/>
        </w:rPr>
        <w:t>Таблица 9</w:t>
      </w:r>
    </w:p>
    <w:p w:rsidR="00297447" w:rsidRPr="00292662" w:rsidRDefault="00297447" w:rsidP="00297447">
      <w:pPr>
        <w:pStyle w:val="a3"/>
        <w:rPr>
          <w:rFonts w:ascii="Times New Roman" w:hAnsi="Times New Roman"/>
          <w:sz w:val="28"/>
          <w:szCs w:val="28"/>
        </w:rPr>
      </w:pPr>
    </w:p>
    <w:tbl>
      <w:tblPr>
        <w:tblW w:w="1088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1"/>
        <w:gridCol w:w="1672"/>
        <w:gridCol w:w="709"/>
        <w:gridCol w:w="708"/>
        <w:gridCol w:w="709"/>
        <w:gridCol w:w="709"/>
        <w:gridCol w:w="709"/>
        <w:gridCol w:w="708"/>
        <w:gridCol w:w="709"/>
        <w:gridCol w:w="709"/>
        <w:gridCol w:w="709"/>
        <w:gridCol w:w="708"/>
        <w:gridCol w:w="709"/>
        <w:gridCol w:w="999"/>
      </w:tblGrid>
      <w:tr w:rsidR="00297447" w:rsidRPr="00292662" w:rsidTr="00822B00">
        <w:trPr>
          <w:cantSplit/>
          <w:trHeight w:val="435"/>
        </w:trPr>
        <w:tc>
          <w:tcPr>
            <w:tcW w:w="421" w:type="dxa"/>
            <w:vMerge w:val="restart"/>
            <w:tcBorders>
              <w:top w:val="single" w:sz="4" w:space="0" w:color="auto"/>
              <w:left w:val="single" w:sz="4" w:space="0" w:color="auto"/>
              <w:bottom w:val="single" w:sz="4" w:space="0" w:color="auto"/>
              <w:right w:val="single" w:sz="4" w:space="0" w:color="auto"/>
            </w:tcBorders>
            <w:vAlign w:val="center"/>
          </w:tcPr>
          <w:p w:rsidR="00297447" w:rsidRPr="003D57C3" w:rsidRDefault="00297447" w:rsidP="00822B00">
            <w:pPr>
              <w:pStyle w:val="a3"/>
              <w:rPr>
                <w:rFonts w:ascii="Times New Roman" w:hAnsi="Times New Roman"/>
                <w:b/>
                <w:sz w:val="24"/>
                <w:szCs w:val="24"/>
              </w:rPr>
            </w:pPr>
            <w:r w:rsidRPr="003D57C3">
              <w:rPr>
                <w:rFonts w:ascii="Times New Roman" w:hAnsi="Times New Roman"/>
                <w:b/>
                <w:sz w:val="24"/>
                <w:szCs w:val="24"/>
              </w:rPr>
              <w:t>№</w:t>
            </w:r>
          </w:p>
          <w:p w:rsidR="00297447" w:rsidRPr="003D57C3" w:rsidRDefault="00297447" w:rsidP="00822B00">
            <w:pPr>
              <w:pStyle w:val="a3"/>
              <w:rPr>
                <w:rFonts w:ascii="Times New Roman" w:hAnsi="Times New Roman"/>
                <w:b/>
                <w:sz w:val="24"/>
                <w:szCs w:val="24"/>
              </w:rPr>
            </w:pPr>
            <w:proofErr w:type="spellStart"/>
            <w:proofErr w:type="gramStart"/>
            <w:r w:rsidRPr="003D57C3">
              <w:rPr>
                <w:rFonts w:ascii="Times New Roman" w:hAnsi="Times New Roman"/>
                <w:b/>
                <w:sz w:val="24"/>
                <w:szCs w:val="24"/>
              </w:rPr>
              <w:t>п</w:t>
            </w:r>
            <w:proofErr w:type="spellEnd"/>
            <w:proofErr w:type="gramEnd"/>
            <w:r w:rsidRPr="003D57C3">
              <w:rPr>
                <w:rFonts w:ascii="Times New Roman" w:hAnsi="Times New Roman"/>
                <w:b/>
                <w:sz w:val="24"/>
                <w:szCs w:val="24"/>
              </w:rPr>
              <w:t>/</w:t>
            </w:r>
            <w:proofErr w:type="spellStart"/>
            <w:r w:rsidRPr="003D57C3">
              <w:rPr>
                <w:rFonts w:ascii="Times New Roman" w:hAnsi="Times New Roman"/>
                <w:b/>
                <w:sz w:val="24"/>
                <w:szCs w:val="24"/>
              </w:rPr>
              <w:t>п</w:t>
            </w:r>
            <w:proofErr w:type="spellEnd"/>
          </w:p>
        </w:tc>
        <w:tc>
          <w:tcPr>
            <w:tcW w:w="1672" w:type="dxa"/>
            <w:vMerge w:val="restart"/>
            <w:tcBorders>
              <w:top w:val="single" w:sz="4" w:space="0" w:color="auto"/>
              <w:left w:val="single" w:sz="4" w:space="0" w:color="auto"/>
              <w:bottom w:val="single" w:sz="4" w:space="0" w:color="auto"/>
              <w:right w:val="single" w:sz="4" w:space="0" w:color="auto"/>
            </w:tcBorders>
            <w:vAlign w:val="center"/>
          </w:tcPr>
          <w:p w:rsidR="00297447" w:rsidRPr="003D57C3" w:rsidRDefault="00297447" w:rsidP="00822B00">
            <w:pPr>
              <w:pStyle w:val="a3"/>
              <w:rPr>
                <w:rFonts w:ascii="Times New Roman" w:hAnsi="Times New Roman"/>
                <w:b/>
                <w:sz w:val="24"/>
                <w:szCs w:val="24"/>
              </w:rPr>
            </w:pPr>
            <w:r w:rsidRPr="003D57C3">
              <w:rPr>
                <w:rFonts w:ascii="Times New Roman" w:hAnsi="Times New Roman"/>
                <w:b/>
                <w:sz w:val="24"/>
                <w:szCs w:val="24"/>
              </w:rPr>
              <w:t>Программы инвестиционных проектов</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297447" w:rsidRPr="003D57C3" w:rsidRDefault="00297447" w:rsidP="00822B00">
            <w:pPr>
              <w:pStyle w:val="a3"/>
              <w:rPr>
                <w:rFonts w:ascii="Times New Roman" w:hAnsi="Times New Roman"/>
                <w:b/>
                <w:sz w:val="24"/>
                <w:szCs w:val="24"/>
              </w:rPr>
            </w:pPr>
            <w:r w:rsidRPr="003D57C3">
              <w:rPr>
                <w:rFonts w:ascii="Times New Roman" w:hAnsi="Times New Roman"/>
                <w:b/>
                <w:sz w:val="24"/>
                <w:szCs w:val="24"/>
              </w:rPr>
              <w:t>Всего</w:t>
            </w:r>
          </w:p>
        </w:tc>
        <w:tc>
          <w:tcPr>
            <w:tcW w:w="8086" w:type="dxa"/>
            <w:gridSpan w:val="11"/>
            <w:tcBorders>
              <w:top w:val="single" w:sz="4" w:space="0" w:color="auto"/>
              <w:left w:val="single" w:sz="4" w:space="0" w:color="auto"/>
              <w:bottom w:val="single" w:sz="4" w:space="0" w:color="auto"/>
              <w:right w:val="single" w:sz="4" w:space="0" w:color="auto"/>
            </w:tcBorders>
            <w:vAlign w:val="center"/>
          </w:tcPr>
          <w:p w:rsidR="00297447" w:rsidRPr="003D57C3" w:rsidRDefault="00297447" w:rsidP="00822B00">
            <w:pPr>
              <w:pStyle w:val="a3"/>
              <w:rPr>
                <w:rFonts w:ascii="Times New Roman" w:hAnsi="Times New Roman"/>
                <w:b/>
                <w:sz w:val="24"/>
                <w:szCs w:val="24"/>
              </w:rPr>
            </w:pPr>
            <w:r w:rsidRPr="003D57C3">
              <w:rPr>
                <w:rFonts w:ascii="Times New Roman" w:hAnsi="Times New Roman"/>
                <w:b/>
                <w:sz w:val="24"/>
                <w:szCs w:val="24"/>
              </w:rPr>
              <w:t>В том числе по годам</w:t>
            </w:r>
          </w:p>
        </w:tc>
      </w:tr>
      <w:tr w:rsidR="00297447" w:rsidRPr="00292662" w:rsidTr="00822B00">
        <w:trPr>
          <w:cantSplit/>
          <w:trHeight w:val="874"/>
        </w:trPr>
        <w:tc>
          <w:tcPr>
            <w:tcW w:w="421" w:type="dxa"/>
            <w:vMerge/>
            <w:tcBorders>
              <w:top w:val="single" w:sz="4" w:space="0" w:color="auto"/>
              <w:left w:val="single" w:sz="4" w:space="0" w:color="auto"/>
              <w:bottom w:val="single" w:sz="4" w:space="0" w:color="auto"/>
              <w:right w:val="single" w:sz="4" w:space="0" w:color="auto"/>
            </w:tcBorders>
            <w:vAlign w:val="center"/>
          </w:tcPr>
          <w:p w:rsidR="00297447" w:rsidRPr="003D57C3" w:rsidRDefault="00297447" w:rsidP="00822B00">
            <w:pPr>
              <w:pStyle w:val="a3"/>
              <w:rPr>
                <w:rFonts w:ascii="Times New Roman" w:hAnsi="Times New Roman"/>
                <w:b/>
                <w:sz w:val="24"/>
                <w:szCs w:val="24"/>
              </w:rPr>
            </w:pPr>
          </w:p>
        </w:tc>
        <w:tc>
          <w:tcPr>
            <w:tcW w:w="1672" w:type="dxa"/>
            <w:vMerge/>
            <w:tcBorders>
              <w:top w:val="single" w:sz="4" w:space="0" w:color="auto"/>
              <w:left w:val="single" w:sz="4" w:space="0" w:color="auto"/>
              <w:bottom w:val="single" w:sz="4" w:space="0" w:color="auto"/>
              <w:right w:val="single" w:sz="4" w:space="0" w:color="auto"/>
            </w:tcBorders>
            <w:vAlign w:val="center"/>
          </w:tcPr>
          <w:p w:rsidR="00297447" w:rsidRPr="003D57C3" w:rsidRDefault="00297447" w:rsidP="00822B00">
            <w:pPr>
              <w:pStyle w:val="a3"/>
              <w:rPr>
                <w:rFonts w:ascii="Times New Roman" w:hAnsi="Times New Roman"/>
                <w:b/>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297447" w:rsidRPr="003D57C3" w:rsidRDefault="00297447" w:rsidP="00822B00">
            <w:pPr>
              <w:pStyle w:val="a3"/>
              <w:rPr>
                <w:rFonts w:ascii="Times New Roman" w:hAnsi="Times New Roman"/>
                <w:b/>
                <w:sz w:val="24"/>
                <w:szCs w:val="24"/>
              </w:rPr>
            </w:pPr>
          </w:p>
        </w:tc>
        <w:tc>
          <w:tcPr>
            <w:tcW w:w="708" w:type="dxa"/>
            <w:tcBorders>
              <w:top w:val="single" w:sz="4" w:space="0" w:color="auto"/>
              <w:left w:val="single" w:sz="4" w:space="0" w:color="auto"/>
              <w:bottom w:val="single" w:sz="4" w:space="0" w:color="auto"/>
              <w:right w:val="single" w:sz="4" w:space="0" w:color="auto"/>
            </w:tcBorders>
            <w:vAlign w:val="center"/>
          </w:tcPr>
          <w:p w:rsidR="00297447" w:rsidRPr="003D57C3" w:rsidRDefault="00297447" w:rsidP="00822B00">
            <w:pPr>
              <w:pStyle w:val="a3"/>
              <w:rPr>
                <w:rFonts w:ascii="Times New Roman" w:hAnsi="Times New Roman"/>
                <w:b/>
                <w:sz w:val="24"/>
                <w:szCs w:val="24"/>
              </w:rPr>
            </w:pPr>
            <w:r w:rsidRPr="003D57C3">
              <w:rPr>
                <w:rFonts w:ascii="Times New Roman" w:hAnsi="Times New Roman"/>
                <w:b/>
                <w:sz w:val="24"/>
                <w:szCs w:val="24"/>
              </w:rPr>
              <w:t>2017</w:t>
            </w:r>
          </w:p>
        </w:tc>
        <w:tc>
          <w:tcPr>
            <w:tcW w:w="709" w:type="dxa"/>
            <w:tcBorders>
              <w:top w:val="single" w:sz="4" w:space="0" w:color="auto"/>
              <w:left w:val="single" w:sz="4" w:space="0" w:color="auto"/>
              <w:bottom w:val="single" w:sz="4" w:space="0" w:color="auto"/>
              <w:right w:val="single" w:sz="4" w:space="0" w:color="auto"/>
            </w:tcBorders>
            <w:vAlign w:val="center"/>
          </w:tcPr>
          <w:p w:rsidR="00297447" w:rsidRPr="003D57C3" w:rsidRDefault="00297447" w:rsidP="00822B00">
            <w:pPr>
              <w:pStyle w:val="a3"/>
              <w:rPr>
                <w:rFonts w:ascii="Times New Roman" w:hAnsi="Times New Roman"/>
                <w:b/>
                <w:sz w:val="24"/>
                <w:szCs w:val="24"/>
              </w:rPr>
            </w:pPr>
            <w:r w:rsidRPr="003D57C3">
              <w:rPr>
                <w:rFonts w:ascii="Times New Roman" w:hAnsi="Times New Roman"/>
                <w:b/>
                <w:sz w:val="24"/>
                <w:szCs w:val="24"/>
              </w:rPr>
              <w:t>2018</w:t>
            </w:r>
          </w:p>
        </w:tc>
        <w:tc>
          <w:tcPr>
            <w:tcW w:w="709" w:type="dxa"/>
            <w:tcBorders>
              <w:top w:val="single" w:sz="4" w:space="0" w:color="auto"/>
              <w:left w:val="single" w:sz="4" w:space="0" w:color="auto"/>
              <w:bottom w:val="single" w:sz="4" w:space="0" w:color="auto"/>
              <w:right w:val="single" w:sz="4" w:space="0" w:color="auto"/>
            </w:tcBorders>
            <w:vAlign w:val="center"/>
          </w:tcPr>
          <w:p w:rsidR="00297447" w:rsidRPr="003D57C3" w:rsidRDefault="00297447" w:rsidP="00822B00">
            <w:pPr>
              <w:pStyle w:val="a3"/>
              <w:rPr>
                <w:rFonts w:ascii="Times New Roman" w:hAnsi="Times New Roman"/>
                <w:b/>
                <w:sz w:val="24"/>
                <w:szCs w:val="24"/>
              </w:rPr>
            </w:pPr>
            <w:r w:rsidRPr="003D57C3">
              <w:rPr>
                <w:rFonts w:ascii="Times New Roman" w:hAnsi="Times New Roman"/>
                <w:b/>
                <w:sz w:val="24"/>
                <w:szCs w:val="24"/>
              </w:rPr>
              <w:t>2019</w:t>
            </w:r>
          </w:p>
        </w:tc>
        <w:tc>
          <w:tcPr>
            <w:tcW w:w="709" w:type="dxa"/>
            <w:tcBorders>
              <w:top w:val="single" w:sz="4" w:space="0" w:color="auto"/>
              <w:left w:val="single" w:sz="4" w:space="0" w:color="auto"/>
              <w:bottom w:val="single" w:sz="4" w:space="0" w:color="auto"/>
              <w:right w:val="single" w:sz="4" w:space="0" w:color="auto"/>
            </w:tcBorders>
            <w:vAlign w:val="center"/>
          </w:tcPr>
          <w:p w:rsidR="00297447" w:rsidRPr="003D57C3" w:rsidRDefault="00297447" w:rsidP="00822B00">
            <w:pPr>
              <w:pStyle w:val="a3"/>
              <w:rPr>
                <w:rFonts w:ascii="Times New Roman" w:hAnsi="Times New Roman"/>
                <w:b/>
                <w:sz w:val="24"/>
                <w:szCs w:val="24"/>
              </w:rPr>
            </w:pPr>
            <w:r w:rsidRPr="003D57C3">
              <w:rPr>
                <w:rFonts w:ascii="Times New Roman" w:hAnsi="Times New Roman"/>
                <w:b/>
                <w:sz w:val="24"/>
                <w:szCs w:val="24"/>
              </w:rPr>
              <w:t>2020</w:t>
            </w:r>
          </w:p>
        </w:tc>
        <w:tc>
          <w:tcPr>
            <w:tcW w:w="708" w:type="dxa"/>
            <w:tcBorders>
              <w:top w:val="single" w:sz="4" w:space="0" w:color="auto"/>
              <w:left w:val="single" w:sz="4" w:space="0" w:color="auto"/>
              <w:bottom w:val="single" w:sz="4" w:space="0" w:color="auto"/>
              <w:right w:val="single" w:sz="4" w:space="0" w:color="auto"/>
            </w:tcBorders>
            <w:vAlign w:val="center"/>
          </w:tcPr>
          <w:p w:rsidR="00297447" w:rsidRPr="003D57C3" w:rsidRDefault="00297447" w:rsidP="00822B00">
            <w:pPr>
              <w:pStyle w:val="a3"/>
              <w:rPr>
                <w:rFonts w:ascii="Times New Roman" w:hAnsi="Times New Roman"/>
                <w:b/>
                <w:sz w:val="24"/>
                <w:szCs w:val="24"/>
              </w:rPr>
            </w:pPr>
            <w:r w:rsidRPr="003D57C3">
              <w:rPr>
                <w:rFonts w:ascii="Times New Roman" w:hAnsi="Times New Roman"/>
                <w:b/>
                <w:sz w:val="24"/>
                <w:szCs w:val="24"/>
              </w:rPr>
              <w:t>2021</w:t>
            </w:r>
          </w:p>
        </w:tc>
        <w:tc>
          <w:tcPr>
            <w:tcW w:w="709" w:type="dxa"/>
            <w:tcBorders>
              <w:top w:val="single" w:sz="4" w:space="0" w:color="auto"/>
              <w:left w:val="single" w:sz="4" w:space="0" w:color="auto"/>
              <w:bottom w:val="single" w:sz="4" w:space="0" w:color="auto"/>
              <w:right w:val="single" w:sz="4" w:space="0" w:color="auto"/>
            </w:tcBorders>
            <w:vAlign w:val="center"/>
          </w:tcPr>
          <w:p w:rsidR="00297447" w:rsidRPr="003D57C3" w:rsidRDefault="00297447" w:rsidP="00822B00">
            <w:pPr>
              <w:pStyle w:val="a3"/>
              <w:rPr>
                <w:rFonts w:ascii="Times New Roman" w:hAnsi="Times New Roman"/>
                <w:b/>
                <w:sz w:val="24"/>
                <w:szCs w:val="24"/>
              </w:rPr>
            </w:pPr>
            <w:r w:rsidRPr="003D57C3">
              <w:rPr>
                <w:rFonts w:ascii="Times New Roman" w:hAnsi="Times New Roman"/>
                <w:b/>
                <w:sz w:val="24"/>
                <w:szCs w:val="24"/>
              </w:rPr>
              <w:t>2022</w:t>
            </w:r>
          </w:p>
        </w:tc>
        <w:tc>
          <w:tcPr>
            <w:tcW w:w="709" w:type="dxa"/>
            <w:tcBorders>
              <w:top w:val="single" w:sz="4" w:space="0" w:color="auto"/>
              <w:left w:val="single" w:sz="4" w:space="0" w:color="auto"/>
              <w:bottom w:val="single" w:sz="4" w:space="0" w:color="auto"/>
              <w:right w:val="single" w:sz="4" w:space="0" w:color="auto"/>
            </w:tcBorders>
            <w:vAlign w:val="center"/>
          </w:tcPr>
          <w:p w:rsidR="00297447" w:rsidRPr="003D57C3" w:rsidRDefault="00297447" w:rsidP="00822B00">
            <w:pPr>
              <w:pStyle w:val="a3"/>
              <w:rPr>
                <w:rFonts w:ascii="Times New Roman" w:hAnsi="Times New Roman"/>
                <w:b/>
                <w:sz w:val="24"/>
                <w:szCs w:val="24"/>
              </w:rPr>
            </w:pPr>
            <w:r w:rsidRPr="003D57C3">
              <w:rPr>
                <w:rFonts w:ascii="Times New Roman" w:hAnsi="Times New Roman"/>
                <w:b/>
                <w:sz w:val="24"/>
                <w:szCs w:val="24"/>
              </w:rPr>
              <w:t>2023</w:t>
            </w:r>
          </w:p>
        </w:tc>
        <w:tc>
          <w:tcPr>
            <w:tcW w:w="709" w:type="dxa"/>
            <w:tcBorders>
              <w:top w:val="single" w:sz="4" w:space="0" w:color="auto"/>
              <w:left w:val="single" w:sz="4" w:space="0" w:color="auto"/>
              <w:bottom w:val="single" w:sz="4" w:space="0" w:color="auto"/>
              <w:right w:val="single" w:sz="4" w:space="0" w:color="auto"/>
            </w:tcBorders>
            <w:vAlign w:val="center"/>
          </w:tcPr>
          <w:p w:rsidR="00297447" w:rsidRPr="003D57C3" w:rsidRDefault="00297447" w:rsidP="00822B00">
            <w:pPr>
              <w:pStyle w:val="a3"/>
              <w:rPr>
                <w:rFonts w:ascii="Times New Roman" w:hAnsi="Times New Roman"/>
                <w:b/>
                <w:sz w:val="24"/>
                <w:szCs w:val="24"/>
              </w:rPr>
            </w:pPr>
            <w:r w:rsidRPr="003D57C3">
              <w:rPr>
                <w:rFonts w:ascii="Times New Roman" w:hAnsi="Times New Roman"/>
                <w:b/>
                <w:sz w:val="24"/>
                <w:szCs w:val="24"/>
              </w:rPr>
              <w:t>2024</w:t>
            </w:r>
          </w:p>
        </w:tc>
        <w:tc>
          <w:tcPr>
            <w:tcW w:w="708" w:type="dxa"/>
            <w:tcBorders>
              <w:top w:val="single" w:sz="4" w:space="0" w:color="auto"/>
              <w:left w:val="single" w:sz="4" w:space="0" w:color="auto"/>
              <w:bottom w:val="single" w:sz="4" w:space="0" w:color="auto"/>
              <w:right w:val="single" w:sz="4" w:space="0" w:color="auto"/>
            </w:tcBorders>
            <w:vAlign w:val="center"/>
          </w:tcPr>
          <w:p w:rsidR="00297447" w:rsidRPr="003D57C3" w:rsidRDefault="00297447" w:rsidP="00822B00">
            <w:pPr>
              <w:pStyle w:val="a3"/>
              <w:rPr>
                <w:rFonts w:ascii="Times New Roman" w:hAnsi="Times New Roman"/>
                <w:b/>
                <w:sz w:val="24"/>
                <w:szCs w:val="24"/>
              </w:rPr>
            </w:pPr>
            <w:r w:rsidRPr="003D57C3">
              <w:rPr>
                <w:rFonts w:ascii="Times New Roman" w:hAnsi="Times New Roman"/>
                <w:b/>
                <w:sz w:val="24"/>
                <w:szCs w:val="24"/>
              </w:rPr>
              <w:t>2025</w:t>
            </w:r>
          </w:p>
        </w:tc>
        <w:tc>
          <w:tcPr>
            <w:tcW w:w="709" w:type="dxa"/>
            <w:tcBorders>
              <w:top w:val="single" w:sz="4" w:space="0" w:color="auto"/>
              <w:left w:val="single" w:sz="4" w:space="0" w:color="auto"/>
              <w:bottom w:val="single" w:sz="4" w:space="0" w:color="auto"/>
              <w:right w:val="single" w:sz="4" w:space="0" w:color="auto"/>
            </w:tcBorders>
            <w:vAlign w:val="center"/>
          </w:tcPr>
          <w:p w:rsidR="00297447" w:rsidRPr="003D57C3" w:rsidRDefault="00297447" w:rsidP="00822B00">
            <w:pPr>
              <w:pStyle w:val="a3"/>
              <w:rPr>
                <w:rFonts w:ascii="Times New Roman" w:hAnsi="Times New Roman"/>
                <w:b/>
                <w:sz w:val="24"/>
                <w:szCs w:val="24"/>
              </w:rPr>
            </w:pPr>
            <w:r w:rsidRPr="003D57C3">
              <w:rPr>
                <w:rFonts w:ascii="Times New Roman" w:hAnsi="Times New Roman"/>
                <w:b/>
                <w:sz w:val="24"/>
                <w:szCs w:val="24"/>
              </w:rPr>
              <w:t>2026</w:t>
            </w:r>
          </w:p>
        </w:tc>
        <w:tc>
          <w:tcPr>
            <w:tcW w:w="999" w:type="dxa"/>
            <w:tcBorders>
              <w:top w:val="single" w:sz="4" w:space="0" w:color="auto"/>
              <w:left w:val="single" w:sz="4" w:space="0" w:color="auto"/>
              <w:bottom w:val="single" w:sz="4" w:space="0" w:color="auto"/>
              <w:right w:val="single" w:sz="4" w:space="0" w:color="auto"/>
            </w:tcBorders>
            <w:vAlign w:val="center"/>
          </w:tcPr>
          <w:p w:rsidR="00297447" w:rsidRPr="003D57C3" w:rsidRDefault="00297447" w:rsidP="00822B00">
            <w:pPr>
              <w:pStyle w:val="a3"/>
              <w:rPr>
                <w:rFonts w:ascii="Times New Roman" w:hAnsi="Times New Roman"/>
                <w:b/>
                <w:sz w:val="24"/>
                <w:szCs w:val="24"/>
              </w:rPr>
            </w:pPr>
            <w:r w:rsidRPr="003D57C3">
              <w:rPr>
                <w:rFonts w:ascii="Times New Roman" w:hAnsi="Times New Roman"/>
                <w:b/>
                <w:sz w:val="24"/>
                <w:szCs w:val="24"/>
              </w:rPr>
              <w:t>2027</w:t>
            </w:r>
          </w:p>
        </w:tc>
      </w:tr>
      <w:tr w:rsidR="00297447" w:rsidRPr="00292662" w:rsidTr="00822B00">
        <w:trPr>
          <w:trHeight w:val="175"/>
        </w:trPr>
        <w:tc>
          <w:tcPr>
            <w:tcW w:w="421" w:type="dxa"/>
            <w:tcBorders>
              <w:top w:val="single" w:sz="4" w:space="0" w:color="auto"/>
              <w:left w:val="single" w:sz="4" w:space="0" w:color="auto"/>
              <w:bottom w:val="single" w:sz="4" w:space="0" w:color="auto"/>
              <w:right w:val="single" w:sz="4" w:space="0" w:color="auto"/>
            </w:tcBorders>
          </w:tcPr>
          <w:p w:rsidR="00297447" w:rsidRPr="003D57C3" w:rsidRDefault="00297447" w:rsidP="00822B00">
            <w:pPr>
              <w:pStyle w:val="a3"/>
              <w:rPr>
                <w:rFonts w:ascii="Times New Roman" w:hAnsi="Times New Roman"/>
                <w:b/>
                <w:sz w:val="24"/>
                <w:szCs w:val="24"/>
              </w:rPr>
            </w:pPr>
            <w:r w:rsidRPr="003D57C3">
              <w:rPr>
                <w:rFonts w:ascii="Times New Roman" w:hAnsi="Times New Roman"/>
                <w:b/>
                <w:sz w:val="24"/>
                <w:szCs w:val="24"/>
              </w:rPr>
              <w:t>1</w:t>
            </w:r>
          </w:p>
        </w:tc>
        <w:tc>
          <w:tcPr>
            <w:tcW w:w="1672" w:type="dxa"/>
            <w:tcBorders>
              <w:top w:val="single" w:sz="4" w:space="0" w:color="auto"/>
              <w:left w:val="single" w:sz="4" w:space="0" w:color="auto"/>
              <w:bottom w:val="single" w:sz="4" w:space="0" w:color="auto"/>
              <w:right w:val="single" w:sz="4" w:space="0" w:color="auto"/>
            </w:tcBorders>
            <w:vAlign w:val="center"/>
          </w:tcPr>
          <w:p w:rsidR="00297447" w:rsidRPr="003D57C3" w:rsidRDefault="00297447" w:rsidP="00822B00">
            <w:pPr>
              <w:pStyle w:val="a3"/>
              <w:rPr>
                <w:rFonts w:ascii="Times New Roman" w:hAnsi="Times New Roman"/>
                <w:bCs/>
                <w:sz w:val="24"/>
                <w:szCs w:val="24"/>
              </w:rPr>
            </w:pPr>
            <w:r w:rsidRPr="003D57C3">
              <w:rPr>
                <w:rFonts w:ascii="Times New Roman" w:hAnsi="Times New Roman"/>
                <w:b/>
                <w:bCs/>
                <w:sz w:val="24"/>
                <w:szCs w:val="24"/>
              </w:rPr>
              <w:t>Программа инвестиционных проектов развития системы электроснабжения</w:t>
            </w:r>
          </w:p>
        </w:tc>
        <w:tc>
          <w:tcPr>
            <w:tcW w:w="709" w:type="dxa"/>
            <w:tcBorders>
              <w:top w:val="single" w:sz="4" w:space="0" w:color="auto"/>
              <w:left w:val="single" w:sz="4" w:space="0" w:color="auto"/>
              <w:bottom w:val="single" w:sz="4" w:space="0" w:color="auto"/>
              <w:right w:val="single" w:sz="4" w:space="0" w:color="auto"/>
            </w:tcBorders>
            <w:vAlign w:val="center"/>
          </w:tcPr>
          <w:p w:rsidR="00297447" w:rsidRPr="00B534DE" w:rsidRDefault="00297447" w:rsidP="00822B00">
            <w:pPr>
              <w:pStyle w:val="a3"/>
              <w:rPr>
                <w:rFonts w:ascii="Times New Roman" w:hAnsi="Times New Roman"/>
                <w:b/>
                <w:sz w:val="24"/>
                <w:szCs w:val="24"/>
              </w:rPr>
            </w:pPr>
            <w:r w:rsidRPr="00B534DE">
              <w:rPr>
                <w:rFonts w:ascii="Times New Roman" w:hAnsi="Times New Roman"/>
                <w:b/>
                <w:sz w:val="24"/>
                <w:szCs w:val="24"/>
              </w:rPr>
              <w:t>34,5</w:t>
            </w:r>
          </w:p>
        </w:tc>
        <w:tc>
          <w:tcPr>
            <w:tcW w:w="708" w:type="dxa"/>
            <w:tcBorders>
              <w:top w:val="single" w:sz="4" w:space="0" w:color="auto"/>
              <w:left w:val="single" w:sz="4" w:space="0" w:color="auto"/>
              <w:bottom w:val="single" w:sz="4" w:space="0" w:color="auto"/>
              <w:right w:val="single" w:sz="4" w:space="0" w:color="auto"/>
            </w:tcBorders>
            <w:vAlign w:val="center"/>
          </w:tcPr>
          <w:p w:rsidR="00297447" w:rsidRPr="00B534DE" w:rsidRDefault="00297447" w:rsidP="00822B00">
            <w:pPr>
              <w:pStyle w:val="a3"/>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297447" w:rsidRPr="00B534DE" w:rsidRDefault="00297447" w:rsidP="00822B00">
            <w:pPr>
              <w:pStyle w:val="a3"/>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297447" w:rsidRPr="00B534DE" w:rsidRDefault="00297447" w:rsidP="00822B00">
            <w:pPr>
              <w:pStyle w:val="a3"/>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297447" w:rsidRPr="00B534DE" w:rsidRDefault="00297447" w:rsidP="00822B00">
            <w:pPr>
              <w:pStyle w:val="a3"/>
              <w:rPr>
                <w:rFonts w:ascii="Times New Roman" w:hAnsi="Times New Roman"/>
                <w:sz w:val="24"/>
                <w:szCs w:val="24"/>
              </w:rPr>
            </w:pPr>
            <w:r w:rsidRPr="00B534DE">
              <w:rPr>
                <w:rFonts w:ascii="Times New Roman" w:hAnsi="Times New Roman"/>
                <w:sz w:val="24"/>
                <w:szCs w:val="24"/>
              </w:rPr>
              <w:t>34,5</w:t>
            </w:r>
          </w:p>
        </w:tc>
        <w:tc>
          <w:tcPr>
            <w:tcW w:w="708" w:type="dxa"/>
            <w:tcBorders>
              <w:top w:val="single" w:sz="4" w:space="0" w:color="auto"/>
              <w:left w:val="single" w:sz="4" w:space="0" w:color="auto"/>
              <w:bottom w:val="single" w:sz="4" w:space="0" w:color="auto"/>
              <w:right w:val="single" w:sz="4" w:space="0" w:color="auto"/>
            </w:tcBorders>
            <w:vAlign w:val="center"/>
          </w:tcPr>
          <w:p w:rsidR="00297447" w:rsidRPr="00B534DE" w:rsidRDefault="00297447" w:rsidP="00822B00">
            <w:pPr>
              <w:pStyle w:val="a3"/>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297447" w:rsidRPr="003D57C3" w:rsidRDefault="00297447" w:rsidP="00822B00">
            <w:pPr>
              <w:pStyle w:val="a3"/>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297447" w:rsidRPr="003D57C3" w:rsidRDefault="00297447" w:rsidP="00822B00">
            <w:pPr>
              <w:pStyle w:val="a3"/>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297447" w:rsidRPr="003D57C3" w:rsidRDefault="00297447" w:rsidP="00822B00">
            <w:pPr>
              <w:pStyle w:val="a3"/>
              <w:rPr>
                <w:rFonts w:ascii="Times New Roman" w:hAnsi="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center"/>
          </w:tcPr>
          <w:p w:rsidR="00297447" w:rsidRPr="003D57C3" w:rsidRDefault="00297447" w:rsidP="00822B00">
            <w:pPr>
              <w:pStyle w:val="a3"/>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297447" w:rsidRPr="003D57C3" w:rsidRDefault="00297447" w:rsidP="00822B00">
            <w:pPr>
              <w:pStyle w:val="a3"/>
              <w:rPr>
                <w:rFonts w:ascii="Times New Roman" w:hAnsi="Times New Roman"/>
                <w:sz w:val="24"/>
                <w:szCs w:val="24"/>
              </w:rPr>
            </w:pPr>
          </w:p>
        </w:tc>
        <w:tc>
          <w:tcPr>
            <w:tcW w:w="999" w:type="dxa"/>
            <w:tcBorders>
              <w:top w:val="single" w:sz="4" w:space="0" w:color="auto"/>
              <w:left w:val="single" w:sz="4" w:space="0" w:color="auto"/>
              <w:bottom w:val="single" w:sz="4" w:space="0" w:color="auto"/>
              <w:right w:val="single" w:sz="4" w:space="0" w:color="auto"/>
            </w:tcBorders>
            <w:vAlign w:val="center"/>
          </w:tcPr>
          <w:p w:rsidR="00297447" w:rsidRPr="003D57C3" w:rsidRDefault="00297447" w:rsidP="00822B00">
            <w:pPr>
              <w:pStyle w:val="a3"/>
              <w:rPr>
                <w:rFonts w:ascii="Times New Roman" w:hAnsi="Times New Roman"/>
                <w:sz w:val="24"/>
                <w:szCs w:val="24"/>
              </w:rPr>
            </w:pPr>
          </w:p>
        </w:tc>
      </w:tr>
      <w:tr w:rsidR="00297447" w:rsidRPr="00292662" w:rsidTr="00822B00">
        <w:trPr>
          <w:trHeight w:val="175"/>
        </w:trPr>
        <w:tc>
          <w:tcPr>
            <w:tcW w:w="421" w:type="dxa"/>
            <w:tcBorders>
              <w:top w:val="single" w:sz="4" w:space="0" w:color="auto"/>
              <w:left w:val="single" w:sz="4" w:space="0" w:color="auto"/>
              <w:bottom w:val="single" w:sz="4" w:space="0" w:color="auto"/>
              <w:right w:val="single" w:sz="4" w:space="0" w:color="auto"/>
            </w:tcBorders>
          </w:tcPr>
          <w:p w:rsidR="00297447" w:rsidRPr="003D57C3" w:rsidRDefault="00297447" w:rsidP="00822B00">
            <w:pPr>
              <w:pStyle w:val="a3"/>
              <w:rPr>
                <w:rFonts w:ascii="Times New Roman" w:hAnsi="Times New Roman"/>
                <w:b/>
                <w:sz w:val="24"/>
                <w:szCs w:val="24"/>
              </w:rPr>
            </w:pPr>
            <w:r w:rsidRPr="003D57C3">
              <w:rPr>
                <w:rFonts w:ascii="Times New Roman" w:hAnsi="Times New Roman"/>
                <w:b/>
                <w:sz w:val="24"/>
                <w:szCs w:val="24"/>
              </w:rPr>
              <w:t>2</w:t>
            </w:r>
          </w:p>
        </w:tc>
        <w:tc>
          <w:tcPr>
            <w:tcW w:w="1672" w:type="dxa"/>
            <w:tcBorders>
              <w:top w:val="single" w:sz="4" w:space="0" w:color="auto"/>
              <w:left w:val="single" w:sz="4" w:space="0" w:color="auto"/>
              <w:bottom w:val="single" w:sz="4" w:space="0" w:color="auto"/>
              <w:right w:val="single" w:sz="4" w:space="0" w:color="auto"/>
            </w:tcBorders>
          </w:tcPr>
          <w:p w:rsidR="00297447" w:rsidRPr="003D57C3" w:rsidRDefault="00297447" w:rsidP="00822B00">
            <w:pPr>
              <w:pStyle w:val="a3"/>
              <w:rPr>
                <w:rFonts w:ascii="Times New Roman" w:hAnsi="Times New Roman"/>
                <w:bCs/>
                <w:sz w:val="24"/>
                <w:szCs w:val="24"/>
              </w:rPr>
            </w:pPr>
            <w:r w:rsidRPr="003D57C3">
              <w:rPr>
                <w:rFonts w:ascii="Times New Roman" w:hAnsi="Times New Roman"/>
                <w:b/>
                <w:bCs/>
                <w:sz w:val="24"/>
                <w:szCs w:val="24"/>
              </w:rPr>
              <w:t>Программа инвестиционных проектов развития системы сбора и вызова бытовых отходов</w:t>
            </w:r>
          </w:p>
        </w:tc>
        <w:tc>
          <w:tcPr>
            <w:tcW w:w="709" w:type="dxa"/>
            <w:tcBorders>
              <w:top w:val="single" w:sz="4" w:space="0" w:color="auto"/>
              <w:left w:val="single" w:sz="4" w:space="0" w:color="auto"/>
              <w:bottom w:val="single" w:sz="4" w:space="0" w:color="auto"/>
              <w:right w:val="single" w:sz="4" w:space="0" w:color="auto"/>
            </w:tcBorders>
            <w:vAlign w:val="center"/>
          </w:tcPr>
          <w:p w:rsidR="00297447" w:rsidRPr="00B534DE" w:rsidRDefault="00297447" w:rsidP="00822B00">
            <w:pPr>
              <w:pStyle w:val="a3"/>
              <w:rPr>
                <w:rFonts w:ascii="Times New Roman" w:hAnsi="Times New Roman"/>
                <w:sz w:val="24"/>
                <w:szCs w:val="24"/>
              </w:rPr>
            </w:pPr>
            <w:r w:rsidRPr="00B534DE">
              <w:rPr>
                <w:rFonts w:ascii="Times New Roman" w:hAnsi="Times New Roman"/>
                <w:sz w:val="24"/>
                <w:szCs w:val="24"/>
              </w:rPr>
              <w:t>161,0</w:t>
            </w:r>
          </w:p>
        </w:tc>
        <w:tc>
          <w:tcPr>
            <w:tcW w:w="708" w:type="dxa"/>
            <w:tcBorders>
              <w:top w:val="single" w:sz="4" w:space="0" w:color="auto"/>
              <w:left w:val="single" w:sz="4" w:space="0" w:color="auto"/>
              <w:bottom w:val="single" w:sz="4" w:space="0" w:color="auto"/>
              <w:right w:val="single" w:sz="4" w:space="0" w:color="auto"/>
            </w:tcBorders>
            <w:vAlign w:val="center"/>
          </w:tcPr>
          <w:p w:rsidR="00297447" w:rsidRPr="00B534DE" w:rsidRDefault="00297447" w:rsidP="00822B00">
            <w:pPr>
              <w:pStyle w:val="a3"/>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297447" w:rsidRPr="00B534DE" w:rsidRDefault="00297447" w:rsidP="00822B00">
            <w:pPr>
              <w:pStyle w:val="a3"/>
              <w:rPr>
                <w:rFonts w:ascii="Times New Roman" w:hAnsi="Times New Roman"/>
                <w:sz w:val="24"/>
                <w:szCs w:val="24"/>
              </w:rPr>
            </w:pPr>
            <w:r w:rsidRPr="00B534DE">
              <w:rPr>
                <w:rFonts w:ascii="Times New Roman" w:hAnsi="Times New Roman"/>
                <w:sz w:val="24"/>
                <w:szCs w:val="24"/>
              </w:rPr>
              <w:t>21,0</w:t>
            </w:r>
          </w:p>
        </w:tc>
        <w:tc>
          <w:tcPr>
            <w:tcW w:w="709" w:type="dxa"/>
            <w:tcBorders>
              <w:top w:val="single" w:sz="4" w:space="0" w:color="auto"/>
              <w:left w:val="single" w:sz="4" w:space="0" w:color="auto"/>
              <w:bottom w:val="single" w:sz="4" w:space="0" w:color="auto"/>
              <w:right w:val="single" w:sz="4" w:space="0" w:color="auto"/>
            </w:tcBorders>
            <w:vAlign w:val="center"/>
          </w:tcPr>
          <w:p w:rsidR="00297447" w:rsidRPr="00B534DE" w:rsidRDefault="00297447" w:rsidP="00822B00">
            <w:pPr>
              <w:pStyle w:val="a3"/>
              <w:rPr>
                <w:rFonts w:ascii="Times New Roman" w:hAnsi="Times New Roman"/>
                <w:sz w:val="24"/>
                <w:szCs w:val="24"/>
              </w:rPr>
            </w:pPr>
            <w:r w:rsidRPr="00B534DE">
              <w:rPr>
                <w:rFonts w:ascii="Times New Roman" w:hAnsi="Times New Roman"/>
                <w:sz w:val="24"/>
                <w:szCs w:val="24"/>
              </w:rPr>
              <w:t>28,0</w:t>
            </w:r>
          </w:p>
        </w:tc>
        <w:tc>
          <w:tcPr>
            <w:tcW w:w="709" w:type="dxa"/>
            <w:tcBorders>
              <w:top w:val="single" w:sz="4" w:space="0" w:color="auto"/>
              <w:left w:val="single" w:sz="4" w:space="0" w:color="auto"/>
              <w:bottom w:val="single" w:sz="4" w:space="0" w:color="auto"/>
              <w:right w:val="single" w:sz="4" w:space="0" w:color="auto"/>
            </w:tcBorders>
            <w:vAlign w:val="center"/>
          </w:tcPr>
          <w:p w:rsidR="00297447" w:rsidRPr="00B534DE" w:rsidRDefault="00297447" w:rsidP="00822B00">
            <w:pPr>
              <w:pStyle w:val="a3"/>
              <w:rPr>
                <w:rFonts w:ascii="Times New Roman" w:hAnsi="Times New Roman"/>
                <w:sz w:val="24"/>
                <w:szCs w:val="24"/>
              </w:rPr>
            </w:pPr>
            <w:r w:rsidRPr="00B534DE">
              <w:rPr>
                <w:rFonts w:ascii="Times New Roman" w:hAnsi="Times New Roman"/>
                <w:sz w:val="24"/>
                <w:szCs w:val="24"/>
              </w:rPr>
              <w:t>28,0</w:t>
            </w:r>
          </w:p>
        </w:tc>
        <w:tc>
          <w:tcPr>
            <w:tcW w:w="708" w:type="dxa"/>
            <w:tcBorders>
              <w:top w:val="single" w:sz="4" w:space="0" w:color="auto"/>
              <w:left w:val="single" w:sz="4" w:space="0" w:color="auto"/>
              <w:bottom w:val="single" w:sz="4" w:space="0" w:color="auto"/>
              <w:right w:val="single" w:sz="4" w:space="0" w:color="auto"/>
            </w:tcBorders>
            <w:vAlign w:val="center"/>
          </w:tcPr>
          <w:p w:rsidR="00297447" w:rsidRPr="00B534DE" w:rsidRDefault="00297447" w:rsidP="00822B00">
            <w:pPr>
              <w:pStyle w:val="a3"/>
              <w:rPr>
                <w:rFonts w:ascii="Times New Roman" w:hAnsi="Times New Roman"/>
                <w:sz w:val="24"/>
                <w:szCs w:val="24"/>
              </w:rPr>
            </w:pPr>
            <w:r w:rsidRPr="00B534DE">
              <w:rPr>
                <w:rFonts w:ascii="Times New Roman" w:hAnsi="Times New Roman"/>
                <w:sz w:val="24"/>
                <w:szCs w:val="24"/>
              </w:rPr>
              <w:t>28,0</w:t>
            </w:r>
          </w:p>
        </w:tc>
        <w:tc>
          <w:tcPr>
            <w:tcW w:w="709" w:type="dxa"/>
            <w:tcBorders>
              <w:top w:val="single" w:sz="4" w:space="0" w:color="auto"/>
              <w:left w:val="single" w:sz="4" w:space="0" w:color="auto"/>
              <w:bottom w:val="single" w:sz="4" w:space="0" w:color="auto"/>
              <w:right w:val="single" w:sz="4" w:space="0" w:color="auto"/>
            </w:tcBorders>
            <w:vAlign w:val="center"/>
          </w:tcPr>
          <w:p w:rsidR="00297447" w:rsidRPr="003D57C3" w:rsidRDefault="00297447" w:rsidP="00822B00">
            <w:pPr>
              <w:pStyle w:val="a3"/>
              <w:rPr>
                <w:rFonts w:ascii="Times New Roman" w:hAnsi="Times New Roman"/>
                <w:sz w:val="24"/>
                <w:szCs w:val="24"/>
              </w:rPr>
            </w:pPr>
            <w:r>
              <w:rPr>
                <w:rFonts w:ascii="Times New Roman" w:hAnsi="Times New Roman"/>
                <w:sz w:val="24"/>
                <w:szCs w:val="24"/>
              </w:rPr>
              <w:t>35,0</w:t>
            </w:r>
          </w:p>
        </w:tc>
        <w:tc>
          <w:tcPr>
            <w:tcW w:w="709" w:type="dxa"/>
            <w:tcBorders>
              <w:top w:val="single" w:sz="4" w:space="0" w:color="auto"/>
              <w:left w:val="single" w:sz="4" w:space="0" w:color="auto"/>
              <w:bottom w:val="single" w:sz="4" w:space="0" w:color="auto"/>
              <w:right w:val="single" w:sz="4" w:space="0" w:color="auto"/>
            </w:tcBorders>
            <w:vAlign w:val="center"/>
          </w:tcPr>
          <w:p w:rsidR="00297447" w:rsidRPr="003D57C3" w:rsidRDefault="00297447" w:rsidP="00822B00">
            <w:pPr>
              <w:pStyle w:val="a3"/>
              <w:rPr>
                <w:rFonts w:ascii="Times New Roman" w:hAnsi="Times New Roman"/>
                <w:sz w:val="24"/>
                <w:szCs w:val="24"/>
              </w:rPr>
            </w:pPr>
            <w:r>
              <w:rPr>
                <w:rFonts w:ascii="Times New Roman" w:hAnsi="Times New Roman"/>
                <w:sz w:val="24"/>
                <w:szCs w:val="24"/>
              </w:rPr>
              <w:t>14,0</w:t>
            </w:r>
          </w:p>
        </w:tc>
        <w:tc>
          <w:tcPr>
            <w:tcW w:w="709" w:type="dxa"/>
            <w:tcBorders>
              <w:top w:val="single" w:sz="4" w:space="0" w:color="auto"/>
              <w:left w:val="single" w:sz="4" w:space="0" w:color="auto"/>
              <w:bottom w:val="single" w:sz="4" w:space="0" w:color="auto"/>
              <w:right w:val="single" w:sz="4" w:space="0" w:color="auto"/>
            </w:tcBorders>
            <w:vAlign w:val="center"/>
          </w:tcPr>
          <w:p w:rsidR="00297447" w:rsidRPr="003D57C3" w:rsidRDefault="00297447" w:rsidP="00822B00">
            <w:pPr>
              <w:pStyle w:val="a3"/>
              <w:rPr>
                <w:rFonts w:ascii="Times New Roman" w:hAnsi="Times New Roman"/>
                <w:sz w:val="24"/>
                <w:szCs w:val="24"/>
              </w:rPr>
            </w:pPr>
            <w:r>
              <w:rPr>
                <w:rFonts w:ascii="Times New Roman" w:hAnsi="Times New Roman"/>
                <w:sz w:val="24"/>
                <w:szCs w:val="24"/>
              </w:rPr>
              <w:t>7,0</w:t>
            </w:r>
          </w:p>
        </w:tc>
        <w:tc>
          <w:tcPr>
            <w:tcW w:w="708" w:type="dxa"/>
            <w:tcBorders>
              <w:top w:val="single" w:sz="4" w:space="0" w:color="auto"/>
              <w:left w:val="single" w:sz="4" w:space="0" w:color="auto"/>
              <w:bottom w:val="single" w:sz="4" w:space="0" w:color="auto"/>
              <w:right w:val="single" w:sz="4" w:space="0" w:color="auto"/>
            </w:tcBorders>
            <w:vAlign w:val="center"/>
          </w:tcPr>
          <w:p w:rsidR="00297447" w:rsidRPr="003D57C3" w:rsidRDefault="00297447" w:rsidP="00822B00">
            <w:pPr>
              <w:pStyle w:val="a3"/>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297447" w:rsidRPr="003D57C3" w:rsidRDefault="00297447" w:rsidP="00822B00">
            <w:pPr>
              <w:pStyle w:val="a3"/>
              <w:rPr>
                <w:rFonts w:ascii="Times New Roman" w:hAnsi="Times New Roman"/>
                <w:sz w:val="24"/>
                <w:szCs w:val="24"/>
              </w:rPr>
            </w:pPr>
          </w:p>
        </w:tc>
        <w:tc>
          <w:tcPr>
            <w:tcW w:w="999" w:type="dxa"/>
            <w:tcBorders>
              <w:top w:val="single" w:sz="4" w:space="0" w:color="auto"/>
              <w:left w:val="single" w:sz="4" w:space="0" w:color="auto"/>
              <w:bottom w:val="single" w:sz="4" w:space="0" w:color="auto"/>
              <w:right w:val="single" w:sz="4" w:space="0" w:color="auto"/>
            </w:tcBorders>
            <w:vAlign w:val="center"/>
          </w:tcPr>
          <w:p w:rsidR="00297447" w:rsidRPr="003D57C3" w:rsidRDefault="00297447" w:rsidP="00822B00">
            <w:pPr>
              <w:pStyle w:val="a3"/>
              <w:rPr>
                <w:rFonts w:ascii="Times New Roman" w:hAnsi="Times New Roman"/>
                <w:sz w:val="24"/>
                <w:szCs w:val="24"/>
              </w:rPr>
            </w:pPr>
          </w:p>
        </w:tc>
      </w:tr>
      <w:tr w:rsidR="00297447" w:rsidRPr="00292662" w:rsidTr="00822B00">
        <w:trPr>
          <w:trHeight w:val="175"/>
        </w:trPr>
        <w:tc>
          <w:tcPr>
            <w:tcW w:w="421" w:type="dxa"/>
            <w:tcBorders>
              <w:top w:val="single" w:sz="4" w:space="0" w:color="auto"/>
              <w:left w:val="single" w:sz="4" w:space="0" w:color="auto"/>
              <w:bottom w:val="single" w:sz="4" w:space="0" w:color="auto"/>
              <w:right w:val="single" w:sz="4" w:space="0" w:color="auto"/>
            </w:tcBorders>
          </w:tcPr>
          <w:p w:rsidR="00297447" w:rsidRPr="003D57C3" w:rsidRDefault="00297447" w:rsidP="00822B00">
            <w:pPr>
              <w:pStyle w:val="a3"/>
              <w:rPr>
                <w:rFonts w:ascii="Times New Roman" w:hAnsi="Times New Roman"/>
                <w:b/>
                <w:sz w:val="24"/>
                <w:szCs w:val="24"/>
              </w:rPr>
            </w:pPr>
          </w:p>
        </w:tc>
        <w:tc>
          <w:tcPr>
            <w:tcW w:w="1672" w:type="dxa"/>
            <w:tcBorders>
              <w:top w:val="single" w:sz="4" w:space="0" w:color="auto"/>
              <w:left w:val="single" w:sz="4" w:space="0" w:color="auto"/>
              <w:bottom w:val="single" w:sz="4" w:space="0" w:color="auto"/>
              <w:right w:val="single" w:sz="4" w:space="0" w:color="auto"/>
            </w:tcBorders>
          </w:tcPr>
          <w:p w:rsidR="00297447" w:rsidRPr="003D57C3" w:rsidRDefault="00297447" w:rsidP="00822B00">
            <w:pPr>
              <w:pStyle w:val="a3"/>
              <w:rPr>
                <w:rFonts w:ascii="Times New Roman" w:hAnsi="Times New Roman"/>
                <w:b/>
                <w:sz w:val="24"/>
                <w:szCs w:val="24"/>
              </w:rPr>
            </w:pPr>
            <w:r w:rsidRPr="003D57C3">
              <w:rPr>
                <w:rFonts w:ascii="Times New Roman" w:hAnsi="Times New Roman"/>
                <w:b/>
                <w:sz w:val="24"/>
                <w:szCs w:val="24"/>
              </w:rPr>
              <w:t>Всего по Программе</w:t>
            </w:r>
          </w:p>
        </w:tc>
        <w:tc>
          <w:tcPr>
            <w:tcW w:w="709" w:type="dxa"/>
            <w:tcBorders>
              <w:top w:val="single" w:sz="4" w:space="0" w:color="auto"/>
              <w:left w:val="single" w:sz="4" w:space="0" w:color="auto"/>
              <w:bottom w:val="single" w:sz="4" w:space="0" w:color="auto"/>
              <w:right w:val="single" w:sz="4" w:space="0" w:color="auto"/>
            </w:tcBorders>
            <w:vAlign w:val="center"/>
          </w:tcPr>
          <w:p w:rsidR="00297447" w:rsidRPr="00B534DE" w:rsidRDefault="00297447" w:rsidP="00822B00">
            <w:pPr>
              <w:pStyle w:val="a3"/>
              <w:rPr>
                <w:rFonts w:ascii="Times New Roman" w:hAnsi="Times New Roman"/>
                <w:b/>
                <w:sz w:val="24"/>
                <w:szCs w:val="24"/>
              </w:rPr>
            </w:pPr>
            <w:r w:rsidRPr="00B534DE">
              <w:rPr>
                <w:rFonts w:ascii="Times New Roman" w:hAnsi="Times New Roman"/>
                <w:b/>
                <w:sz w:val="24"/>
                <w:szCs w:val="24"/>
              </w:rPr>
              <w:t>195,5</w:t>
            </w:r>
          </w:p>
        </w:tc>
        <w:tc>
          <w:tcPr>
            <w:tcW w:w="708" w:type="dxa"/>
            <w:tcBorders>
              <w:top w:val="single" w:sz="4" w:space="0" w:color="auto"/>
              <w:left w:val="single" w:sz="4" w:space="0" w:color="auto"/>
              <w:bottom w:val="single" w:sz="4" w:space="0" w:color="auto"/>
              <w:right w:val="single" w:sz="4" w:space="0" w:color="auto"/>
            </w:tcBorders>
            <w:vAlign w:val="center"/>
          </w:tcPr>
          <w:p w:rsidR="00297447" w:rsidRPr="00B534DE" w:rsidRDefault="00297447" w:rsidP="00822B00">
            <w:pPr>
              <w:pStyle w:val="a3"/>
              <w:rPr>
                <w:rFonts w:ascii="Times New Roman" w:hAnsi="Times New Roman"/>
                <w:b/>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297447" w:rsidRPr="00B534DE" w:rsidRDefault="00297447" w:rsidP="00822B00">
            <w:pPr>
              <w:pStyle w:val="a3"/>
              <w:rPr>
                <w:rFonts w:ascii="Times New Roman" w:hAnsi="Times New Roman"/>
                <w:sz w:val="24"/>
                <w:szCs w:val="24"/>
              </w:rPr>
            </w:pPr>
            <w:r w:rsidRPr="00B534DE">
              <w:rPr>
                <w:rFonts w:ascii="Times New Roman" w:hAnsi="Times New Roman"/>
                <w:sz w:val="24"/>
                <w:szCs w:val="24"/>
              </w:rPr>
              <w:t>21,0</w:t>
            </w:r>
          </w:p>
        </w:tc>
        <w:tc>
          <w:tcPr>
            <w:tcW w:w="709" w:type="dxa"/>
            <w:tcBorders>
              <w:top w:val="single" w:sz="4" w:space="0" w:color="auto"/>
              <w:left w:val="single" w:sz="4" w:space="0" w:color="auto"/>
              <w:bottom w:val="single" w:sz="4" w:space="0" w:color="auto"/>
              <w:right w:val="single" w:sz="4" w:space="0" w:color="auto"/>
            </w:tcBorders>
            <w:vAlign w:val="center"/>
          </w:tcPr>
          <w:p w:rsidR="00297447" w:rsidRPr="00B534DE" w:rsidRDefault="00297447" w:rsidP="00822B00">
            <w:pPr>
              <w:pStyle w:val="a3"/>
              <w:rPr>
                <w:rFonts w:ascii="Times New Roman" w:hAnsi="Times New Roman"/>
                <w:sz w:val="24"/>
                <w:szCs w:val="24"/>
              </w:rPr>
            </w:pPr>
            <w:r w:rsidRPr="00B534DE">
              <w:rPr>
                <w:rFonts w:ascii="Times New Roman" w:hAnsi="Times New Roman"/>
                <w:sz w:val="24"/>
                <w:szCs w:val="24"/>
              </w:rPr>
              <w:t>28,0</w:t>
            </w:r>
          </w:p>
        </w:tc>
        <w:tc>
          <w:tcPr>
            <w:tcW w:w="709" w:type="dxa"/>
            <w:tcBorders>
              <w:top w:val="single" w:sz="4" w:space="0" w:color="auto"/>
              <w:left w:val="single" w:sz="4" w:space="0" w:color="auto"/>
              <w:bottom w:val="single" w:sz="4" w:space="0" w:color="auto"/>
              <w:right w:val="single" w:sz="4" w:space="0" w:color="auto"/>
            </w:tcBorders>
            <w:vAlign w:val="center"/>
          </w:tcPr>
          <w:p w:rsidR="00297447" w:rsidRPr="00B534DE" w:rsidRDefault="00297447" w:rsidP="00822B00">
            <w:pPr>
              <w:pStyle w:val="a3"/>
              <w:rPr>
                <w:rFonts w:ascii="Times New Roman" w:hAnsi="Times New Roman"/>
                <w:sz w:val="24"/>
                <w:szCs w:val="24"/>
              </w:rPr>
            </w:pPr>
            <w:r w:rsidRPr="00B534DE">
              <w:rPr>
                <w:rFonts w:ascii="Times New Roman" w:hAnsi="Times New Roman"/>
                <w:sz w:val="24"/>
                <w:szCs w:val="24"/>
              </w:rPr>
              <w:t>62,5</w:t>
            </w:r>
          </w:p>
        </w:tc>
        <w:tc>
          <w:tcPr>
            <w:tcW w:w="708" w:type="dxa"/>
            <w:tcBorders>
              <w:top w:val="single" w:sz="4" w:space="0" w:color="auto"/>
              <w:left w:val="single" w:sz="4" w:space="0" w:color="auto"/>
              <w:bottom w:val="single" w:sz="4" w:space="0" w:color="auto"/>
              <w:right w:val="single" w:sz="4" w:space="0" w:color="auto"/>
            </w:tcBorders>
            <w:vAlign w:val="center"/>
          </w:tcPr>
          <w:p w:rsidR="00297447" w:rsidRPr="00B534DE" w:rsidRDefault="00297447" w:rsidP="00822B00">
            <w:pPr>
              <w:pStyle w:val="a3"/>
              <w:rPr>
                <w:rFonts w:ascii="Times New Roman" w:hAnsi="Times New Roman"/>
                <w:sz w:val="24"/>
                <w:szCs w:val="24"/>
              </w:rPr>
            </w:pPr>
            <w:r w:rsidRPr="00B534DE">
              <w:rPr>
                <w:rFonts w:ascii="Times New Roman" w:hAnsi="Times New Roman"/>
                <w:sz w:val="24"/>
                <w:szCs w:val="24"/>
              </w:rPr>
              <w:t>28,0</w:t>
            </w:r>
          </w:p>
        </w:tc>
        <w:tc>
          <w:tcPr>
            <w:tcW w:w="709" w:type="dxa"/>
            <w:tcBorders>
              <w:top w:val="single" w:sz="4" w:space="0" w:color="auto"/>
              <w:left w:val="single" w:sz="4" w:space="0" w:color="auto"/>
              <w:bottom w:val="single" w:sz="4" w:space="0" w:color="auto"/>
              <w:right w:val="single" w:sz="4" w:space="0" w:color="auto"/>
            </w:tcBorders>
          </w:tcPr>
          <w:p w:rsidR="00297447" w:rsidRPr="003D57C3" w:rsidRDefault="00297447" w:rsidP="00822B00">
            <w:pPr>
              <w:pStyle w:val="a3"/>
              <w:rPr>
                <w:rFonts w:ascii="Times New Roman" w:hAnsi="Times New Roman"/>
                <w:sz w:val="24"/>
                <w:szCs w:val="24"/>
              </w:rPr>
            </w:pPr>
            <w:r>
              <w:rPr>
                <w:rFonts w:ascii="Times New Roman" w:hAnsi="Times New Roman"/>
                <w:sz w:val="24"/>
                <w:szCs w:val="24"/>
              </w:rPr>
              <w:t>35,0</w:t>
            </w:r>
          </w:p>
        </w:tc>
        <w:tc>
          <w:tcPr>
            <w:tcW w:w="709" w:type="dxa"/>
            <w:tcBorders>
              <w:top w:val="single" w:sz="4" w:space="0" w:color="auto"/>
              <w:left w:val="single" w:sz="4" w:space="0" w:color="auto"/>
              <w:bottom w:val="single" w:sz="4" w:space="0" w:color="auto"/>
              <w:right w:val="single" w:sz="4" w:space="0" w:color="auto"/>
            </w:tcBorders>
          </w:tcPr>
          <w:p w:rsidR="00297447" w:rsidRPr="003D57C3" w:rsidRDefault="00297447" w:rsidP="00822B00">
            <w:pPr>
              <w:pStyle w:val="a3"/>
              <w:rPr>
                <w:rFonts w:ascii="Times New Roman" w:hAnsi="Times New Roman"/>
                <w:sz w:val="24"/>
                <w:szCs w:val="24"/>
              </w:rPr>
            </w:pPr>
            <w:r>
              <w:rPr>
                <w:rFonts w:ascii="Times New Roman" w:hAnsi="Times New Roman"/>
                <w:sz w:val="24"/>
                <w:szCs w:val="24"/>
              </w:rPr>
              <w:t>14,0</w:t>
            </w:r>
          </w:p>
        </w:tc>
        <w:tc>
          <w:tcPr>
            <w:tcW w:w="709" w:type="dxa"/>
            <w:tcBorders>
              <w:top w:val="single" w:sz="4" w:space="0" w:color="auto"/>
              <w:left w:val="single" w:sz="4" w:space="0" w:color="auto"/>
              <w:bottom w:val="single" w:sz="4" w:space="0" w:color="auto"/>
              <w:right w:val="single" w:sz="4" w:space="0" w:color="auto"/>
            </w:tcBorders>
          </w:tcPr>
          <w:p w:rsidR="00297447" w:rsidRPr="003D57C3" w:rsidRDefault="00297447" w:rsidP="00822B00">
            <w:pPr>
              <w:pStyle w:val="a3"/>
              <w:rPr>
                <w:rFonts w:ascii="Times New Roman" w:hAnsi="Times New Roman"/>
                <w:sz w:val="24"/>
                <w:szCs w:val="24"/>
              </w:rPr>
            </w:pPr>
            <w:r>
              <w:rPr>
                <w:rFonts w:ascii="Times New Roman" w:hAnsi="Times New Roman"/>
                <w:sz w:val="24"/>
                <w:szCs w:val="24"/>
              </w:rPr>
              <w:t>7,0</w:t>
            </w:r>
          </w:p>
        </w:tc>
        <w:tc>
          <w:tcPr>
            <w:tcW w:w="708" w:type="dxa"/>
            <w:tcBorders>
              <w:top w:val="single" w:sz="4" w:space="0" w:color="auto"/>
              <w:left w:val="single" w:sz="4" w:space="0" w:color="auto"/>
              <w:bottom w:val="single" w:sz="4" w:space="0" w:color="auto"/>
              <w:right w:val="single" w:sz="4" w:space="0" w:color="auto"/>
            </w:tcBorders>
            <w:vAlign w:val="center"/>
          </w:tcPr>
          <w:p w:rsidR="00297447" w:rsidRPr="003D57C3" w:rsidRDefault="00297447" w:rsidP="00822B00">
            <w:pPr>
              <w:pStyle w:val="a3"/>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297447" w:rsidRPr="003D57C3" w:rsidRDefault="00297447" w:rsidP="00822B00">
            <w:pPr>
              <w:pStyle w:val="a3"/>
              <w:rPr>
                <w:rFonts w:ascii="Times New Roman" w:hAnsi="Times New Roman"/>
                <w:sz w:val="24"/>
                <w:szCs w:val="24"/>
              </w:rPr>
            </w:pPr>
          </w:p>
        </w:tc>
        <w:tc>
          <w:tcPr>
            <w:tcW w:w="999" w:type="dxa"/>
            <w:tcBorders>
              <w:top w:val="single" w:sz="4" w:space="0" w:color="auto"/>
              <w:left w:val="single" w:sz="4" w:space="0" w:color="auto"/>
              <w:bottom w:val="single" w:sz="4" w:space="0" w:color="auto"/>
              <w:right w:val="single" w:sz="4" w:space="0" w:color="auto"/>
            </w:tcBorders>
            <w:vAlign w:val="center"/>
          </w:tcPr>
          <w:p w:rsidR="00297447" w:rsidRPr="003D57C3" w:rsidRDefault="00297447" w:rsidP="00822B00">
            <w:pPr>
              <w:pStyle w:val="a3"/>
              <w:rPr>
                <w:rFonts w:ascii="Times New Roman" w:hAnsi="Times New Roman"/>
                <w:sz w:val="24"/>
                <w:szCs w:val="24"/>
              </w:rPr>
            </w:pPr>
          </w:p>
        </w:tc>
      </w:tr>
    </w:tbl>
    <w:p w:rsidR="00297447" w:rsidRPr="00292662" w:rsidRDefault="00297447" w:rsidP="00297447">
      <w:pPr>
        <w:pStyle w:val="a3"/>
        <w:rPr>
          <w:rFonts w:ascii="Times New Roman" w:hAnsi="Times New Roman"/>
          <w:bCs/>
          <w:sz w:val="28"/>
          <w:szCs w:val="28"/>
        </w:rPr>
      </w:pPr>
    </w:p>
    <w:p w:rsidR="00297447" w:rsidRPr="00292662" w:rsidRDefault="00297447" w:rsidP="00297447">
      <w:pPr>
        <w:pStyle w:val="a3"/>
        <w:rPr>
          <w:rFonts w:ascii="Times New Roman" w:hAnsi="Times New Roman"/>
          <w:bCs/>
          <w:sz w:val="28"/>
          <w:szCs w:val="28"/>
        </w:rPr>
      </w:pPr>
      <w:r w:rsidRPr="00292662">
        <w:rPr>
          <w:rFonts w:ascii="Times New Roman" w:hAnsi="Times New Roman"/>
          <w:bCs/>
          <w:sz w:val="28"/>
          <w:szCs w:val="28"/>
        </w:rPr>
        <w:br w:type="page"/>
      </w:r>
    </w:p>
    <w:p w:rsidR="00297447" w:rsidRDefault="00297447" w:rsidP="00297447">
      <w:pPr>
        <w:pStyle w:val="a3"/>
        <w:jc w:val="center"/>
        <w:rPr>
          <w:rFonts w:ascii="Times New Roman" w:hAnsi="Times New Roman"/>
          <w:b/>
          <w:bCs/>
          <w:sz w:val="28"/>
          <w:szCs w:val="28"/>
        </w:rPr>
      </w:pPr>
      <w:r w:rsidRPr="00292662">
        <w:rPr>
          <w:rFonts w:ascii="Times New Roman" w:hAnsi="Times New Roman"/>
          <w:b/>
          <w:bCs/>
          <w:sz w:val="28"/>
          <w:szCs w:val="28"/>
        </w:rPr>
        <w:lastRenderedPageBreak/>
        <w:t>Расчет критериев доступности</w:t>
      </w:r>
    </w:p>
    <w:p w:rsidR="00297447" w:rsidRPr="00292662" w:rsidRDefault="00297447" w:rsidP="00297447">
      <w:pPr>
        <w:pStyle w:val="a3"/>
        <w:jc w:val="center"/>
        <w:rPr>
          <w:rFonts w:ascii="Times New Roman" w:hAnsi="Times New Roman"/>
          <w:b/>
          <w:bCs/>
          <w:sz w:val="28"/>
          <w:szCs w:val="28"/>
        </w:rPr>
      </w:pPr>
    </w:p>
    <w:p w:rsidR="00297447" w:rsidRPr="00292662" w:rsidRDefault="00297447" w:rsidP="00297447">
      <w:pPr>
        <w:pStyle w:val="a3"/>
        <w:ind w:firstLine="567"/>
        <w:jc w:val="both"/>
        <w:rPr>
          <w:rFonts w:ascii="Times New Roman" w:hAnsi="Times New Roman"/>
          <w:sz w:val="28"/>
          <w:szCs w:val="28"/>
          <w:lang w:eastAsia="ar-SA"/>
        </w:rPr>
      </w:pPr>
      <w:proofErr w:type="gramStart"/>
      <w:r w:rsidRPr="00292662">
        <w:rPr>
          <w:rFonts w:ascii="Times New Roman" w:hAnsi="Times New Roman"/>
          <w:sz w:val="28"/>
          <w:szCs w:val="28"/>
          <w:lang w:eastAsia="ar-SA"/>
        </w:rP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w:t>
      </w:r>
      <w:proofErr w:type="gramEnd"/>
    </w:p>
    <w:p w:rsidR="00297447" w:rsidRPr="00292662" w:rsidRDefault="00297447" w:rsidP="00297447">
      <w:pPr>
        <w:pStyle w:val="a3"/>
        <w:ind w:firstLine="567"/>
        <w:jc w:val="both"/>
        <w:rPr>
          <w:rFonts w:ascii="Times New Roman" w:hAnsi="Times New Roman"/>
          <w:sz w:val="28"/>
          <w:szCs w:val="28"/>
          <w:lang w:eastAsia="ar-SA"/>
        </w:rPr>
      </w:pPr>
      <w:r w:rsidRPr="00292662">
        <w:rPr>
          <w:rFonts w:ascii="Times New Roman" w:hAnsi="Times New Roman"/>
          <w:sz w:val="28"/>
          <w:szCs w:val="28"/>
          <w:lang w:eastAsia="ar-SA"/>
        </w:rPr>
        <w:t>а) доля расходов на коммунальные услуги в совокупном доходе семьи;</w:t>
      </w:r>
    </w:p>
    <w:p w:rsidR="00297447" w:rsidRPr="00292662" w:rsidRDefault="00297447" w:rsidP="00297447">
      <w:pPr>
        <w:pStyle w:val="a3"/>
        <w:ind w:firstLine="567"/>
        <w:jc w:val="both"/>
        <w:rPr>
          <w:rFonts w:ascii="Times New Roman" w:hAnsi="Times New Roman"/>
          <w:sz w:val="28"/>
          <w:szCs w:val="28"/>
          <w:lang w:eastAsia="ar-SA"/>
        </w:rPr>
      </w:pPr>
      <w:r w:rsidRPr="00292662">
        <w:rPr>
          <w:rFonts w:ascii="Times New Roman" w:hAnsi="Times New Roman"/>
          <w:sz w:val="28"/>
          <w:szCs w:val="28"/>
          <w:lang w:eastAsia="ar-SA"/>
        </w:rPr>
        <w:t>б) доля населения с доходами ниже прожиточного минимума;</w:t>
      </w:r>
    </w:p>
    <w:p w:rsidR="00297447" w:rsidRPr="00292662" w:rsidRDefault="00297447" w:rsidP="00297447">
      <w:pPr>
        <w:pStyle w:val="a3"/>
        <w:ind w:firstLine="567"/>
        <w:jc w:val="both"/>
        <w:rPr>
          <w:rFonts w:ascii="Times New Roman" w:hAnsi="Times New Roman"/>
          <w:sz w:val="28"/>
          <w:szCs w:val="28"/>
          <w:lang w:eastAsia="ar-SA"/>
        </w:rPr>
      </w:pPr>
      <w:r w:rsidRPr="00292662">
        <w:rPr>
          <w:rFonts w:ascii="Times New Roman" w:hAnsi="Times New Roman"/>
          <w:sz w:val="28"/>
          <w:szCs w:val="28"/>
          <w:lang w:eastAsia="ar-SA"/>
        </w:rPr>
        <w:t>в) уровень собираемости платежей за коммунальные услуги;</w:t>
      </w:r>
    </w:p>
    <w:p w:rsidR="00297447" w:rsidRPr="00292662" w:rsidRDefault="00297447" w:rsidP="00297447">
      <w:pPr>
        <w:pStyle w:val="a3"/>
        <w:ind w:firstLine="567"/>
        <w:jc w:val="both"/>
        <w:rPr>
          <w:rFonts w:ascii="Times New Roman" w:hAnsi="Times New Roman"/>
          <w:sz w:val="28"/>
          <w:szCs w:val="28"/>
          <w:lang w:eastAsia="ar-SA"/>
        </w:rPr>
      </w:pPr>
      <w:r w:rsidRPr="00292662">
        <w:rPr>
          <w:rFonts w:ascii="Times New Roman" w:hAnsi="Times New Roman"/>
          <w:sz w:val="28"/>
          <w:szCs w:val="28"/>
          <w:lang w:eastAsia="ar-SA"/>
        </w:rPr>
        <w:t>г) доля получателей субсидий на оплату коммунальных услуг в общей численности населения.</w:t>
      </w:r>
    </w:p>
    <w:p w:rsidR="00297447" w:rsidRPr="00292662" w:rsidRDefault="00297447" w:rsidP="00297447">
      <w:pPr>
        <w:pStyle w:val="a3"/>
        <w:ind w:firstLine="567"/>
        <w:jc w:val="both"/>
        <w:rPr>
          <w:rFonts w:ascii="Times New Roman" w:hAnsi="Times New Roman"/>
          <w:sz w:val="28"/>
          <w:szCs w:val="28"/>
          <w:lang w:eastAsia="ar-SA"/>
        </w:rPr>
      </w:pPr>
      <w:r w:rsidRPr="00292662">
        <w:rPr>
          <w:rFonts w:ascii="Times New Roman" w:hAnsi="Times New Roman"/>
          <w:sz w:val="28"/>
          <w:szCs w:val="28"/>
          <w:lang w:eastAsia="ar-SA"/>
        </w:rPr>
        <w:t xml:space="preserve">      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rsidR="00297447" w:rsidRPr="00292662" w:rsidRDefault="00297447" w:rsidP="00297447">
      <w:pPr>
        <w:pStyle w:val="a3"/>
        <w:ind w:firstLine="567"/>
        <w:jc w:val="both"/>
        <w:rPr>
          <w:rFonts w:ascii="Times New Roman" w:hAnsi="Times New Roman"/>
          <w:sz w:val="28"/>
          <w:szCs w:val="28"/>
          <w:lang w:eastAsia="ar-SA"/>
        </w:rPr>
      </w:pPr>
      <w:r w:rsidRPr="00292662">
        <w:rPr>
          <w:rFonts w:ascii="Times New Roman" w:hAnsi="Times New Roman"/>
          <w:sz w:val="28"/>
          <w:szCs w:val="28"/>
          <w:lang w:eastAsia="ar-SA"/>
        </w:rPr>
        <w:t>- уровень благоустройства жилищного фонда;</w:t>
      </w:r>
    </w:p>
    <w:p w:rsidR="00297447" w:rsidRPr="00292662" w:rsidRDefault="00297447" w:rsidP="00297447">
      <w:pPr>
        <w:pStyle w:val="a3"/>
        <w:ind w:firstLine="567"/>
        <w:jc w:val="both"/>
        <w:rPr>
          <w:rFonts w:ascii="Times New Roman" w:hAnsi="Times New Roman"/>
          <w:sz w:val="28"/>
          <w:szCs w:val="28"/>
          <w:lang w:eastAsia="ar-SA"/>
        </w:rPr>
      </w:pPr>
      <w:r w:rsidRPr="00292662">
        <w:rPr>
          <w:rFonts w:ascii="Times New Roman" w:hAnsi="Times New Roman"/>
          <w:sz w:val="28"/>
          <w:szCs w:val="28"/>
          <w:lang w:eastAsia="ar-SA"/>
        </w:rPr>
        <w:t>- коэффициент обеспечения текущей потребности в услугах;</w:t>
      </w:r>
    </w:p>
    <w:p w:rsidR="00297447" w:rsidRPr="00292662" w:rsidRDefault="00297447" w:rsidP="00297447">
      <w:pPr>
        <w:pStyle w:val="a3"/>
        <w:ind w:firstLine="567"/>
        <w:jc w:val="both"/>
        <w:rPr>
          <w:rFonts w:ascii="Times New Roman" w:hAnsi="Times New Roman"/>
          <w:sz w:val="28"/>
          <w:szCs w:val="28"/>
          <w:lang w:eastAsia="ar-SA"/>
        </w:rPr>
      </w:pPr>
      <w:r w:rsidRPr="00292662">
        <w:rPr>
          <w:rFonts w:ascii="Times New Roman" w:hAnsi="Times New Roman"/>
          <w:sz w:val="28"/>
          <w:szCs w:val="28"/>
          <w:lang w:eastAsia="ar-SA"/>
        </w:rPr>
        <w:t>- коэффициент покрытия прогнозной потребности в услугах;</w:t>
      </w:r>
    </w:p>
    <w:p w:rsidR="00297447" w:rsidRPr="00292662" w:rsidRDefault="00297447" w:rsidP="00297447">
      <w:pPr>
        <w:pStyle w:val="a3"/>
        <w:ind w:firstLine="567"/>
        <w:jc w:val="both"/>
        <w:rPr>
          <w:rFonts w:ascii="Times New Roman" w:hAnsi="Times New Roman"/>
          <w:sz w:val="28"/>
          <w:szCs w:val="28"/>
          <w:lang w:eastAsia="ar-SA"/>
        </w:rPr>
      </w:pPr>
      <w:r w:rsidRPr="00292662">
        <w:rPr>
          <w:rFonts w:ascii="Times New Roman" w:hAnsi="Times New Roman"/>
          <w:sz w:val="28"/>
          <w:szCs w:val="28"/>
          <w:lang w:eastAsia="ar-SA"/>
        </w:rPr>
        <w:t>- коэффициент покупательской способности граждан.</w:t>
      </w:r>
    </w:p>
    <w:p w:rsidR="00297447" w:rsidRPr="00292662" w:rsidRDefault="00297447" w:rsidP="00297447">
      <w:pPr>
        <w:pStyle w:val="a3"/>
        <w:ind w:firstLine="567"/>
        <w:jc w:val="both"/>
        <w:rPr>
          <w:rFonts w:ascii="Times New Roman" w:hAnsi="Times New Roman"/>
          <w:sz w:val="28"/>
          <w:szCs w:val="28"/>
          <w:lang w:eastAsia="ar-SA"/>
        </w:rPr>
      </w:pPr>
      <w:r w:rsidRPr="00292662">
        <w:rPr>
          <w:rFonts w:ascii="Times New Roman" w:hAnsi="Times New Roman"/>
          <w:sz w:val="28"/>
          <w:szCs w:val="28"/>
          <w:lang w:eastAsia="ar-SA"/>
        </w:rPr>
        <w:t xml:space="preserve">     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p w:rsidR="00297447" w:rsidRPr="00292662" w:rsidRDefault="00297447" w:rsidP="00297447">
      <w:pPr>
        <w:pStyle w:val="a3"/>
        <w:ind w:firstLine="567"/>
        <w:jc w:val="both"/>
        <w:rPr>
          <w:rFonts w:ascii="Times New Roman" w:hAnsi="Times New Roman"/>
          <w:sz w:val="28"/>
          <w:szCs w:val="28"/>
        </w:rPr>
      </w:pPr>
      <w:r w:rsidRPr="00292662">
        <w:rPr>
          <w:rFonts w:ascii="Times New Roman" w:hAnsi="Times New Roman"/>
          <w:sz w:val="28"/>
          <w:szCs w:val="28"/>
        </w:rPr>
        <w:t xml:space="preserve">                                                            </w:t>
      </w:r>
    </w:p>
    <w:p w:rsidR="00297447" w:rsidRDefault="00297447" w:rsidP="00297447"/>
    <w:p w:rsidR="00297447" w:rsidRDefault="00297447" w:rsidP="00297447"/>
    <w:p w:rsidR="00E47104" w:rsidRDefault="00E47104"/>
    <w:sectPr w:rsidR="00E47104" w:rsidSect="00E4710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EF184F"/>
    <w:multiLevelType w:val="hybridMultilevel"/>
    <w:tmpl w:val="DC5C65F4"/>
    <w:lvl w:ilvl="0" w:tplc="0419000F">
      <w:start w:val="2"/>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97447"/>
    <w:rsid w:val="00297447"/>
    <w:rsid w:val="005438EB"/>
    <w:rsid w:val="00992C4A"/>
    <w:rsid w:val="00E471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7447"/>
    <w:pPr>
      <w:widowControl w:val="0"/>
      <w:overflowPunct w:val="0"/>
      <w:autoSpaceDE w:val="0"/>
      <w:autoSpaceDN w:val="0"/>
      <w:adjustRightInd w:val="0"/>
      <w:spacing w:after="0" w:line="240" w:lineRule="auto"/>
    </w:pPr>
    <w:rPr>
      <w:rFonts w:ascii="Times New Roman" w:eastAsia="Calibri"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1CharChar1CharChar">
    <w:name w:val="Char Char Знак Знак1 Char Char1 Знак Знак Char Char"/>
    <w:basedOn w:val="a"/>
    <w:rsid w:val="00297447"/>
    <w:pPr>
      <w:widowControl/>
      <w:overflowPunct/>
      <w:autoSpaceDE/>
      <w:autoSpaceDN/>
      <w:adjustRightInd/>
      <w:spacing w:before="100" w:beforeAutospacing="1" w:after="100" w:afterAutospacing="1"/>
    </w:pPr>
    <w:rPr>
      <w:rFonts w:ascii="Tahoma" w:eastAsia="Times New Roman" w:hAnsi="Tahoma"/>
      <w:sz w:val="20"/>
      <w:lang w:val="en-US" w:eastAsia="en-US"/>
    </w:rPr>
  </w:style>
  <w:style w:type="paragraph" w:styleId="a3">
    <w:name w:val="No Spacing"/>
    <w:qFormat/>
    <w:rsid w:val="00297447"/>
    <w:pPr>
      <w:spacing w:after="0" w:line="240" w:lineRule="auto"/>
    </w:pPr>
    <w:rPr>
      <w:rFonts w:ascii="Calibri" w:eastAsia="Calibri" w:hAnsi="Calibri" w:cs="Times New Roman"/>
    </w:rPr>
  </w:style>
  <w:style w:type="paragraph" w:customStyle="1" w:styleId="1">
    <w:name w:val="Абзац списка1"/>
    <w:basedOn w:val="a"/>
    <w:rsid w:val="00297447"/>
    <w:pPr>
      <w:widowControl/>
      <w:overflowPunct/>
      <w:autoSpaceDE/>
      <w:autoSpaceDN/>
      <w:adjustRightInd/>
      <w:spacing w:after="200" w:line="276" w:lineRule="auto"/>
      <w:ind w:left="720"/>
    </w:pPr>
    <w:rPr>
      <w:rFonts w:ascii="Calibri" w:eastAsia="Times New Roman" w:hAnsi="Calibri"/>
      <w:sz w:val="22"/>
      <w:szCs w:val="22"/>
      <w:lang w:eastAsia="en-US"/>
    </w:rPr>
  </w:style>
  <w:style w:type="paragraph" w:styleId="2">
    <w:name w:val="Body Text Indent 2"/>
    <w:basedOn w:val="a"/>
    <w:link w:val="20"/>
    <w:rsid w:val="00992C4A"/>
    <w:pPr>
      <w:widowControl/>
      <w:overflowPunct/>
      <w:autoSpaceDE/>
      <w:autoSpaceDN/>
      <w:adjustRightInd/>
      <w:spacing w:after="120" w:line="480" w:lineRule="auto"/>
      <w:ind w:left="283"/>
    </w:pPr>
    <w:rPr>
      <w:rFonts w:eastAsia="Times New Roman"/>
      <w:sz w:val="24"/>
      <w:szCs w:val="24"/>
    </w:rPr>
  </w:style>
  <w:style w:type="character" w:customStyle="1" w:styleId="20">
    <w:name w:val="Основной текст с отступом 2 Знак"/>
    <w:basedOn w:val="a0"/>
    <w:link w:val="2"/>
    <w:rsid w:val="00992C4A"/>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20</Pages>
  <Words>4892</Words>
  <Characters>27888</Characters>
  <Application>Microsoft Office Word</Application>
  <DocSecurity>0</DocSecurity>
  <Lines>232</Lines>
  <Paragraphs>65</Paragraphs>
  <ScaleCrop>false</ScaleCrop>
  <Company>Reanimator Extreme Edition</Company>
  <LinksUpToDate>false</LinksUpToDate>
  <CharactersWithSpaces>32715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Администрация</cp:lastModifiedBy>
  <cp:revision>2</cp:revision>
  <dcterms:created xsi:type="dcterms:W3CDTF">2017-12-25T07:27:00Z</dcterms:created>
  <dcterms:modified xsi:type="dcterms:W3CDTF">2018-07-13T13:07:00Z</dcterms:modified>
</cp:coreProperties>
</file>